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8B3541" w14:textId="06A96DB2" w:rsidR="00AF0FDD" w:rsidRPr="00906C4D" w:rsidRDefault="4675DD1F" w:rsidP="44514F66">
      <w:pPr>
        <w:ind w:left="0" w:firstLine="0"/>
        <w:jc w:val="center"/>
        <w:rPr>
          <w:rFonts w:ascii="Arial" w:hAnsi="Arial" w:cs="Arial"/>
          <w:b/>
          <w:bCs/>
          <w:sz w:val="20"/>
          <w:szCs w:val="20"/>
        </w:rPr>
      </w:pPr>
      <w:r w:rsidRPr="00906C4D">
        <w:rPr>
          <w:rFonts w:ascii="Arial" w:hAnsi="Arial" w:cs="Arial"/>
          <w:b/>
          <w:bCs/>
          <w:color w:val="000000" w:themeColor="text1"/>
          <w:sz w:val="20"/>
          <w:szCs w:val="20"/>
        </w:rPr>
        <w:t>P</w:t>
      </w:r>
      <w:r w:rsidR="00A32416" w:rsidRPr="00906C4D">
        <w:rPr>
          <w:rFonts w:ascii="Arial" w:hAnsi="Arial" w:cs="Arial"/>
          <w:b/>
          <w:bCs/>
          <w:color w:val="000000" w:themeColor="text1"/>
          <w:sz w:val="20"/>
          <w:szCs w:val="20"/>
        </w:rPr>
        <w:t>irkimas „</w:t>
      </w:r>
      <w:r w:rsidR="00A32416" w:rsidRPr="00906C4D">
        <w:rPr>
          <w:rFonts w:ascii="Arial" w:hAnsi="Arial" w:cs="Arial"/>
          <w:b/>
          <w:bCs/>
          <w:sz w:val="20"/>
          <w:szCs w:val="20"/>
        </w:rPr>
        <w:t>Jėgainės analitinės</w:t>
      </w:r>
      <w:r w:rsidR="00674D9B" w:rsidRPr="00906C4D">
        <w:rPr>
          <w:rFonts w:ascii="Arial" w:hAnsi="Arial" w:cs="Arial"/>
          <w:b/>
          <w:bCs/>
          <w:sz w:val="20"/>
          <w:szCs w:val="20"/>
        </w:rPr>
        <w:t xml:space="preserve"> ir </w:t>
      </w:r>
      <w:r w:rsidR="008A0957" w:rsidRPr="00906C4D">
        <w:rPr>
          <w:rFonts w:ascii="Arial" w:hAnsi="Arial" w:cs="Arial"/>
          <w:b/>
          <w:bCs/>
          <w:sz w:val="20"/>
          <w:szCs w:val="20"/>
        </w:rPr>
        <w:t>prekyb</w:t>
      </w:r>
      <w:r w:rsidR="008A0957">
        <w:rPr>
          <w:rFonts w:ascii="Arial" w:hAnsi="Arial" w:cs="Arial"/>
          <w:b/>
          <w:bCs/>
          <w:sz w:val="20"/>
          <w:szCs w:val="20"/>
        </w:rPr>
        <w:t>os</w:t>
      </w:r>
      <w:r w:rsidR="008A0957" w:rsidRPr="00906C4D">
        <w:rPr>
          <w:rFonts w:ascii="Arial" w:hAnsi="Arial" w:cs="Arial"/>
          <w:b/>
          <w:bCs/>
          <w:sz w:val="20"/>
          <w:szCs w:val="20"/>
        </w:rPr>
        <w:t xml:space="preserve"> </w:t>
      </w:r>
      <w:r w:rsidR="00A32416" w:rsidRPr="00906C4D">
        <w:rPr>
          <w:rFonts w:ascii="Arial" w:hAnsi="Arial" w:cs="Arial"/>
          <w:b/>
          <w:bCs/>
          <w:sz w:val="20"/>
          <w:szCs w:val="20"/>
        </w:rPr>
        <w:t>sistemos įdiegimas, nuom</w:t>
      </w:r>
      <w:r w:rsidR="008A0957">
        <w:rPr>
          <w:rFonts w:ascii="Arial" w:hAnsi="Arial" w:cs="Arial"/>
          <w:b/>
          <w:bCs/>
          <w:sz w:val="20"/>
          <w:szCs w:val="20"/>
        </w:rPr>
        <w:t>a ir palaikymas</w:t>
      </w:r>
      <w:r w:rsidR="00A32416" w:rsidRPr="00906C4D">
        <w:rPr>
          <w:rFonts w:ascii="Arial" w:hAnsi="Arial" w:cs="Arial"/>
          <w:b/>
          <w:bCs/>
          <w:sz w:val="20"/>
          <w:szCs w:val="20"/>
        </w:rPr>
        <w:t xml:space="preserve">“ </w:t>
      </w:r>
    </w:p>
    <w:p w14:paraId="7186D873" w14:textId="77777777" w:rsidR="00AF0FDD" w:rsidRPr="00906C4D" w:rsidRDefault="00AF0FDD">
      <w:pPr>
        <w:ind w:left="0" w:firstLine="0"/>
        <w:jc w:val="center"/>
        <w:rPr>
          <w:rFonts w:ascii="Arial" w:hAnsi="Arial" w:cs="Arial"/>
          <w:sz w:val="20"/>
          <w:szCs w:val="20"/>
        </w:rPr>
      </w:pPr>
    </w:p>
    <w:p w14:paraId="5D2AABD0" w14:textId="77777777" w:rsidR="00AF0FDD" w:rsidRPr="00906C4D" w:rsidRDefault="00A32416">
      <w:pPr>
        <w:tabs>
          <w:tab w:val="left" w:pos="1176"/>
        </w:tabs>
        <w:ind w:left="0" w:firstLine="0"/>
        <w:jc w:val="center"/>
        <w:rPr>
          <w:rFonts w:ascii="Arial" w:hAnsi="Arial" w:cs="Arial"/>
          <w:b/>
          <w:bCs/>
          <w:sz w:val="20"/>
          <w:szCs w:val="20"/>
        </w:rPr>
      </w:pPr>
      <w:r w:rsidRPr="00906C4D">
        <w:rPr>
          <w:rFonts w:ascii="Arial" w:hAnsi="Arial" w:cs="Arial"/>
          <w:b/>
          <w:bCs/>
          <w:sz w:val="20"/>
          <w:szCs w:val="20"/>
        </w:rPr>
        <w:t>TECHNINĖ SPECIFIKACIJA</w:t>
      </w:r>
    </w:p>
    <w:p w14:paraId="490E241A" w14:textId="77777777" w:rsidR="00AF0FDD" w:rsidRPr="00906C4D" w:rsidRDefault="00AF0FDD">
      <w:pPr>
        <w:tabs>
          <w:tab w:val="left" w:pos="1176"/>
        </w:tabs>
        <w:ind w:left="0" w:firstLine="0"/>
        <w:jc w:val="center"/>
        <w:rPr>
          <w:rFonts w:ascii="Arial" w:hAnsi="Arial" w:cs="Arial"/>
          <w:b/>
          <w:bCs/>
          <w:sz w:val="20"/>
          <w:szCs w:val="20"/>
        </w:rPr>
      </w:pPr>
    </w:p>
    <w:p w14:paraId="3E8BD59C" w14:textId="77777777" w:rsidR="00AF0FDD" w:rsidRPr="00906C4D" w:rsidRDefault="00A32416">
      <w:pPr>
        <w:pStyle w:val="ListParagraph"/>
        <w:numPr>
          <w:ilvl w:val="0"/>
          <w:numId w:val="27"/>
        </w:numPr>
        <w:tabs>
          <w:tab w:val="left" w:pos="426"/>
          <w:tab w:val="left" w:pos="2410"/>
          <w:tab w:val="left" w:pos="2694"/>
          <w:tab w:val="left" w:pos="2835"/>
        </w:tabs>
        <w:ind w:left="0" w:firstLine="0"/>
        <w:jc w:val="center"/>
        <w:rPr>
          <w:rFonts w:ascii="Arial" w:hAnsi="Arial" w:cs="Arial"/>
          <w:b/>
          <w:bCs/>
          <w:sz w:val="20"/>
          <w:szCs w:val="20"/>
        </w:rPr>
      </w:pPr>
      <w:r w:rsidRPr="00906C4D">
        <w:rPr>
          <w:rFonts w:ascii="Arial" w:hAnsi="Arial" w:cs="Arial"/>
          <w:b/>
          <w:bCs/>
          <w:sz w:val="20"/>
          <w:szCs w:val="20"/>
        </w:rPr>
        <w:t>SĄVOKOS IR SUTRUMPINIMAI</w:t>
      </w:r>
    </w:p>
    <w:p w14:paraId="158E852F" w14:textId="77777777" w:rsidR="00AF0FDD" w:rsidRPr="00906C4D" w:rsidRDefault="00AF0FDD">
      <w:pPr>
        <w:tabs>
          <w:tab w:val="left" w:pos="1176"/>
        </w:tabs>
        <w:ind w:left="0" w:firstLine="0"/>
        <w:jc w:val="center"/>
        <w:rPr>
          <w:rFonts w:ascii="Arial" w:hAnsi="Arial" w:cs="Arial"/>
          <w:b/>
          <w:bCs/>
          <w:sz w:val="20"/>
          <w:szCs w:val="20"/>
        </w:rPr>
      </w:pPr>
    </w:p>
    <w:p w14:paraId="179828CE" w14:textId="5390D195" w:rsidR="00AF0FDD" w:rsidRPr="00906C4D" w:rsidRDefault="00196D63" w:rsidP="00906C4D">
      <w:pPr>
        <w:pStyle w:val="ListParagraph"/>
        <w:numPr>
          <w:ilvl w:val="1"/>
          <w:numId w:val="24"/>
        </w:numPr>
        <w:tabs>
          <w:tab w:val="clear" w:pos="0"/>
          <w:tab w:val="left" w:pos="567"/>
        </w:tabs>
        <w:spacing w:line="259" w:lineRule="auto"/>
        <w:ind w:left="0" w:firstLine="0"/>
        <w:rPr>
          <w:rFonts w:ascii="Arial" w:hAnsi="Arial" w:cs="Arial"/>
          <w:sz w:val="20"/>
          <w:szCs w:val="20"/>
        </w:rPr>
      </w:pPr>
      <w:r>
        <w:rPr>
          <w:rFonts w:ascii="Arial" w:hAnsi="Arial" w:cs="Arial"/>
          <w:sz w:val="20"/>
          <w:szCs w:val="20"/>
        </w:rPr>
        <w:t>Pirkėjas</w:t>
      </w:r>
      <w:r w:rsidR="00A32416" w:rsidRPr="00906C4D">
        <w:rPr>
          <w:rFonts w:ascii="Arial" w:hAnsi="Arial" w:cs="Arial"/>
          <w:sz w:val="20"/>
          <w:szCs w:val="20"/>
        </w:rPr>
        <w:t xml:space="preserve"> - UAB Vilniaus kogeneracinė jėgainė registracijos adresas </w:t>
      </w:r>
      <w:proofErr w:type="spellStart"/>
      <w:r w:rsidR="00DF407B" w:rsidRPr="00906C4D">
        <w:rPr>
          <w:rFonts w:ascii="Arial" w:hAnsi="Arial" w:cs="Arial"/>
          <w:sz w:val="20"/>
          <w:szCs w:val="20"/>
        </w:rPr>
        <w:t>Paneriškių</w:t>
      </w:r>
      <w:proofErr w:type="spellEnd"/>
      <w:r w:rsidR="00DF407B" w:rsidRPr="00906C4D">
        <w:rPr>
          <w:rFonts w:ascii="Arial" w:hAnsi="Arial" w:cs="Arial"/>
          <w:sz w:val="20"/>
          <w:szCs w:val="20"/>
        </w:rPr>
        <w:t xml:space="preserve"> g. </w:t>
      </w:r>
      <w:r w:rsidR="003C463A" w:rsidRPr="00906C4D">
        <w:rPr>
          <w:rFonts w:ascii="Arial" w:hAnsi="Arial" w:cs="Arial"/>
          <w:sz w:val="20"/>
          <w:szCs w:val="20"/>
        </w:rPr>
        <w:t>25</w:t>
      </w:r>
      <w:r w:rsidR="034D174A" w:rsidRPr="00906C4D">
        <w:rPr>
          <w:rFonts w:ascii="Arial" w:hAnsi="Arial" w:cs="Arial"/>
          <w:sz w:val="20"/>
          <w:szCs w:val="20"/>
        </w:rPr>
        <w:t xml:space="preserve">, LT-02300 </w:t>
      </w:r>
      <w:r w:rsidR="00A32416" w:rsidRPr="00906C4D">
        <w:rPr>
          <w:rFonts w:ascii="Arial" w:hAnsi="Arial" w:cs="Arial"/>
          <w:sz w:val="20"/>
          <w:szCs w:val="20"/>
        </w:rPr>
        <w:t>Vilnius, įmonės kodas 303782367.</w:t>
      </w:r>
    </w:p>
    <w:p w14:paraId="43621A50" w14:textId="47E1BAF7" w:rsidR="00AF0FDD" w:rsidRPr="00906C4D" w:rsidRDefault="0015014F" w:rsidP="00906C4D">
      <w:pPr>
        <w:pStyle w:val="ListParagraph"/>
        <w:numPr>
          <w:ilvl w:val="1"/>
          <w:numId w:val="24"/>
        </w:numPr>
        <w:tabs>
          <w:tab w:val="clear" w:pos="0"/>
          <w:tab w:val="left" w:pos="567"/>
        </w:tabs>
        <w:ind w:left="0" w:firstLine="0"/>
        <w:outlineLvl w:val="0"/>
        <w:rPr>
          <w:rFonts w:ascii="Arial" w:hAnsi="Arial" w:cs="Arial"/>
          <w:sz w:val="20"/>
          <w:szCs w:val="20"/>
        </w:rPr>
      </w:pPr>
      <w:r>
        <w:rPr>
          <w:rFonts w:ascii="Arial" w:hAnsi="Arial" w:cs="Arial"/>
          <w:sz w:val="20"/>
          <w:szCs w:val="20"/>
        </w:rPr>
        <w:t>Tiekėjas</w:t>
      </w:r>
      <w:r w:rsidR="00A32416" w:rsidRPr="00906C4D">
        <w:rPr>
          <w:rFonts w:ascii="Arial" w:hAnsi="Arial" w:cs="Arial"/>
          <w:sz w:val="20"/>
          <w:szCs w:val="20"/>
        </w:rPr>
        <w:t xml:space="preserve">– ūkio subjektas – fizinis asmuo, privatusis juridinis asmuo, viešasis juridinis asmuo, kitos organizacijos ir jų padaliniai ar tokių asmenų grupė, su kuriuo </w:t>
      </w:r>
      <w:r w:rsidR="003373A9" w:rsidRPr="003373A9">
        <w:rPr>
          <w:rFonts w:ascii="Arial" w:hAnsi="Arial" w:cs="Arial"/>
          <w:sz w:val="20"/>
          <w:szCs w:val="20"/>
        </w:rPr>
        <w:t>Pirkėjas</w:t>
      </w:r>
      <w:r w:rsidR="00A32416" w:rsidRPr="00906C4D">
        <w:rPr>
          <w:rFonts w:ascii="Arial" w:hAnsi="Arial" w:cs="Arial"/>
          <w:sz w:val="20"/>
          <w:szCs w:val="20"/>
        </w:rPr>
        <w:t xml:space="preserve"> sudaro Sutartį.</w:t>
      </w:r>
    </w:p>
    <w:p w14:paraId="259840BC" w14:textId="39CE6EAC" w:rsidR="00AF0FDD" w:rsidRPr="00906C4D" w:rsidRDefault="00A32416" w:rsidP="00906C4D">
      <w:pPr>
        <w:pStyle w:val="ListParagraph"/>
        <w:numPr>
          <w:ilvl w:val="1"/>
          <w:numId w:val="24"/>
        </w:numPr>
        <w:tabs>
          <w:tab w:val="clear" w:pos="0"/>
          <w:tab w:val="left" w:pos="567"/>
        </w:tabs>
        <w:ind w:left="0" w:firstLine="0"/>
        <w:outlineLvl w:val="0"/>
        <w:rPr>
          <w:rFonts w:ascii="Arial" w:hAnsi="Arial" w:cs="Arial"/>
          <w:sz w:val="20"/>
          <w:szCs w:val="20"/>
        </w:rPr>
      </w:pPr>
      <w:r w:rsidRPr="00906C4D">
        <w:rPr>
          <w:rFonts w:ascii="Arial" w:hAnsi="Arial" w:cs="Arial"/>
          <w:sz w:val="20"/>
          <w:szCs w:val="20"/>
        </w:rPr>
        <w:t xml:space="preserve">Sutartis – Sutartis, sudaroma tarp </w:t>
      </w:r>
      <w:r w:rsidR="003373A9">
        <w:rPr>
          <w:rFonts w:ascii="Arial" w:hAnsi="Arial" w:cs="Arial"/>
          <w:sz w:val="20"/>
          <w:szCs w:val="20"/>
        </w:rPr>
        <w:t xml:space="preserve">Tiekėjo </w:t>
      </w:r>
      <w:r w:rsidRPr="00906C4D">
        <w:rPr>
          <w:rFonts w:ascii="Arial" w:hAnsi="Arial" w:cs="Arial"/>
          <w:sz w:val="20"/>
          <w:szCs w:val="20"/>
        </w:rPr>
        <w:t xml:space="preserve"> ir </w:t>
      </w:r>
      <w:r w:rsidR="003373A9" w:rsidRPr="003373A9">
        <w:rPr>
          <w:rFonts w:ascii="Arial" w:hAnsi="Arial" w:cs="Arial"/>
          <w:sz w:val="20"/>
          <w:szCs w:val="20"/>
        </w:rPr>
        <w:t>Pirkėj</w:t>
      </w:r>
      <w:r w:rsidR="001E0139">
        <w:rPr>
          <w:rFonts w:ascii="Arial" w:hAnsi="Arial" w:cs="Arial"/>
          <w:sz w:val="20"/>
          <w:szCs w:val="20"/>
        </w:rPr>
        <w:t>o</w:t>
      </w:r>
      <w:r w:rsidRPr="00906C4D">
        <w:rPr>
          <w:rFonts w:ascii="Arial" w:hAnsi="Arial" w:cs="Arial"/>
          <w:sz w:val="20"/>
          <w:szCs w:val="20"/>
        </w:rPr>
        <w:t xml:space="preserve"> dėl Pirkimo objekto.</w:t>
      </w:r>
    </w:p>
    <w:p w14:paraId="44C5EE0B" w14:textId="2C539A49" w:rsidR="00A32416" w:rsidRPr="00906C4D" w:rsidRDefault="00A32416" w:rsidP="00906C4D">
      <w:pPr>
        <w:pStyle w:val="ListParagraph"/>
        <w:numPr>
          <w:ilvl w:val="1"/>
          <w:numId w:val="24"/>
        </w:numPr>
        <w:tabs>
          <w:tab w:val="clear" w:pos="0"/>
          <w:tab w:val="left" w:pos="567"/>
        </w:tabs>
        <w:ind w:left="0" w:firstLine="0"/>
        <w:outlineLvl w:val="0"/>
        <w:rPr>
          <w:rFonts w:ascii="Arial" w:hAnsi="Arial" w:cs="Arial"/>
          <w:sz w:val="20"/>
          <w:szCs w:val="20"/>
        </w:rPr>
      </w:pPr>
      <w:r w:rsidRPr="00906C4D">
        <w:rPr>
          <w:rFonts w:ascii="Arial" w:hAnsi="Arial" w:cs="Arial"/>
          <w:sz w:val="20"/>
          <w:szCs w:val="20"/>
        </w:rPr>
        <w:t>Įrankis - Analitinė sistema</w:t>
      </w:r>
      <w:r w:rsidR="00387764">
        <w:rPr>
          <w:rFonts w:ascii="Arial" w:hAnsi="Arial" w:cs="Arial"/>
          <w:sz w:val="20"/>
          <w:szCs w:val="20"/>
        </w:rPr>
        <w:t>,</w:t>
      </w:r>
      <w:r w:rsidRPr="00906C4D">
        <w:rPr>
          <w:rFonts w:ascii="Arial" w:hAnsi="Arial" w:cs="Arial"/>
          <w:sz w:val="20"/>
          <w:szCs w:val="20"/>
        </w:rPr>
        <w:t xml:space="preserve"> veikianti skaitmeninio dvynio pagrindu</w:t>
      </w:r>
      <w:r w:rsidR="00387764">
        <w:rPr>
          <w:rFonts w:ascii="Arial" w:hAnsi="Arial" w:cs="Arial"/>
          <w:sz w:val="20"/>
          <w:szCs w:val="20"/>
        </w:rPr>
        <w:t>,</w:t>
      </w:r>
      <w:r w:rsidRPr="00906C4D">
        <w:rPr>
          <w:rFonts w:ascii="Arial" w:hAnsi="Arial" w:cs="Arial"/>
          <w:sz w:val="20"/>
          <w:szCs w:val="20"/>
        </w:rPr>
        <w:t xml:space="preserve"> papildanti esamą </w:t>
      </w:r>
      <w:r w:rsidR="00387764">
        <w:rPr>
          <w:rFonts w:ascii="Arial" w:hAnsi="Arial" w:cs="Arial"/>
          <w:sz w:val="20"/>
          <w:szCs w:val="20"/>
        </w:rPr>
        <w:t>Pirkėjo</w:t>
      </w:r>
      <w:r w:rsidR="00387764" w:rsidRPr="00906C4D">
        <w:rPr>
          <w:rFonts w:ascii="Arial" w:hAnsi="Arial" w:cs="Arial"/>
          <w:sz w:val="20"/>
          <w:szCs w:val="20"/>
        </w:rPr>
        <w:t xml:space="preserve"> </w:t>
      </w:r>
      <w:r w:rsidRPr="00906C4D">
        <w:rPr>
          <w:rFonts w:ascii="Arial" w:hAnsi="Arial" w:cs="Arial"/>
          <w:sz w:val="20"/>
          <w:szCs w:val="20"/>
        </w:rPr>
        <w:t xml:space="preserve">naudojamą </w:t>
      </w:r>
      <w:r w:rsidR="00F81649" w:rsidRPr="00906C4D">
        <w:rPr>
          <w:rFonts w:ascii="Arial" w:hAnsi="Arial" w:cs="Arial"/>
          <w:sz w:val="20"/>
          <w:szCs w:val="20"/>
        </w:rPr>
        <w:t xml:space="preserve">jėgainės </w:t>
      </w:r>
      <w:r w:rsidRPr="00906C4D">
        <w:rPr>
          <w:rFonts w:ascii="Arial" w:hAnsi="Arial" w:cs="Arial"/>
          <w:sz w:val="20"/>
          <w:szCs w:val="20"/>
        </w:rPr>
        <w:t xml:space="preserve">valdymo sistemą </w:t>
      </w:r>
      <w:proofErr w:type="spellStart"/>
      <w:r w:rsidR="00A926A4" w:rsidRPr="00906C4D">
        <w:rPr>
          <w:rFonts w:ascii="Arial" w:hAnsi="Arial" w:cs="Arial"/>
          <w:i/>
          <w:iCs/>
          <w:sz w:val="20"/>
          <w:szCs w:val="20"/>
        </w:rPr>
        <w:t>Valmet</w:t>
      </w:r>
      <w:proofErr w:type="spellEnd"/>
      <w:r w:rsidR="00A926A4" w:rsidRPr="00906C4D">
        <w:rPr>
          <w:rFonts w:ascii="Arial" w:hAnsi="Arial" w:cs="Arial"/>
          <w:i/>
          <w:iCs/>
          <w:sz w:val="20"/>
          <w:szCs w:val="20"/>
        </w:rPr>
        <w:t xml:space="preserve"> DNA </w:t>
      </w:r>
      <w:r w:rsidR="00762CB9" w:rsidRPr="00906C4D">
        <w:rPr>
          <w:rFonts w:ascii="Arial" w:hAnsi="Arial" w:cs="Arial"/>
          <w:i/>
          <w:iCs/>
          <w:sz w:val="20"/>
          <w:szCs w:val="20"/>
        </w:rPr>
        <w:t>DCS</w:t>
      </w:r>
      <w:r w:rsidRPr="00906C4D">
        <w:rPr>
          <w:rFonts w:ascii="Arial" w:hAnsi="Arial" w:cs="Arial"/>
          <w:sz w:val="20"/>
          <w:szCs w:val="20"/>
        </w:rPr>
        <w:t xml:space="preserve"> ir </w:t>
      </w:r>
      <w:r w:rsidR="0A640923" w:rsidRPr="00906C4D">
        <w:rPr>
          <w:rFonts w:ascii="Arial" w:hAnsi="Arial" w:cs="Arial"/>
          <w:sz w:val="20"/>
          <w:szCs w:val="20"/>
        </w:rPr>
        <w:t>skirta optimizuoti efektyvumą, eksploataciją ir sprendimų priėmimą realiu laiku.</w:t>
      </w:r>
    </w:p>
    <w:p w14:paraId="54EDD9A1" w14:textId="666BEC51" w:rsidR="009F167A" w:rsidRPr="00906C4D" w:rsidRDefault="00A6183A" w:rsidP="00906C4D">
      <w:pPr>
        <w:pStyle w:val="ListParagraph"/>
        <w:numPr>
          <w:ilvl w:val="1"/>
          <w:numId w:val="24"/>
        </w:numPr>
        <w:tabs>
          <w:tab w:val="clear" w:pos="0"/>
          <w:tab w:val="left" w:pos="567"/>
        </w:tabs>
        <w:ind w:left="0" w:firstLine="0"/>
        <w:outlineLvl w:val="0"/>
        <w:rPr>
          <w:rFonts w:ascii="Arial" w:hAnsi="Arial" w:cs="Arial"/>
          <w:sz w:val="20"/>
          <w:szCs w:val="20"/>
        </w:rPr>
      </w:pPr>
      <w:r w:rsidRPr="00906C4D">
        <w:rPr>
          <w:rFonts w:ascii="Arial" w:hAnsi="Arial" w:cs="Arial"/>
          <w:sz w:val="20"/>
          <w:szCs w:val="20"/>
        </w:rPr>
        <w:t xml:space="preserve">Prekybos sistema – Prekybos sistema, paimanti gamintinus energijos kiekius, juos pateikianti į elektros energijos ir elektros balansavimo prekybos biržas bei prekybos rezultatą paimanti iš biržų pateikianti </w:t>
      </w:r>
      <w:r w:rsidR="006F44F3">
        <w:rPr>
          <w:rFonts w:ascii="Arial" w:hAnsi="Arial" w:cs="Arial"/>
          <w:sz w:val="20"/>
          <w:szCs w:val="20"/>
        </w:rPr>
        <w:t>Pirkėjui</w:t>
      </w:r>
      <w:r w:rsidRPr="00906C4D">
        <w:rPr>
          <w:rFonts w:ascii="Arial" w:hAnsi="Arial" w:cs="Arial"/>
          <w:sz w:val="20"/>
          <w:szCs w:val="20"/>
        </w:rPr>
        <w:t xml:space="preserve"> vykdymui. Prekybos sistema skirta automatizuoti elektros prekybą einamuoju laiku, įgalinti lanksčią prekybą nepertraukiamai, bei prekybos duomenų susisteminimas ir atvaizdavimas.</w:t>
      </w:r>
    </w:p>
    <w:p w14:paraId="6C8E0224" w14:textId="77777777" w:rsidR="002041FE" w:rsidRPr="00906C4D" w:rsidRDefault="00A32416" w:rsidP="00906C4D">
      <w:pPr>
        <w:pStyle w:val="ListParagraph"/>
        <w:numPr>
          <w:ilvl w:val="1"/>
          <w:numId w:val="24"/>
        </w:numPr>
        <w:tabs>
          <w:tab w:val="clear" w:pos="0"/>
          <w:tab w:val="left" w:pos="567"/>
        </w:tabs>
        <w:ind w:left="0" w:firstLine="0"/>
        <w:outlineLvl w:val="0"/>
        <w:rPr>
          <w:rFonts w:ascii="Arial" w:hAnsi="Arial" w:cs="Arial"/>
          <w:sz w:val="20"/>
          <w:szCs w:val="20"/>
        </w:rPr>
      </w:pPr>
      <w:r w:rsidRPr="00906C4D">
        <w:rPr>
          <w:rFonts w:ascii="Arial" w:hAnsi="Arial" w:cs="Arial"/>
          <w:sz w:val="20"/>
          <w:szCs w:val="20"/>
        </w:rPr>
        <w:t>Objektas</w:t>
      </w:r>
      <w:r w:rsidRPr="00906C4D">
        <w:rPr>
          <w:rFonts w:ascii="Arial" w:hAnsi="Arial" w:cs="Arial"/>
          <w:color w:val="FF0000"/>
          <w:sz w:val="20"/>
          <w:szCs w:val="20"/>
        </w:rPr>
        <w:t xml:space="preserve"> </w:t>
      </w:r>
      <w:r w:rsidRPr="00906C4D">
        <w:rPr>
          <w:rFonts w:ascii="Arial" w:hAnsi="Arial" w:cs="Arial"/>
          <w:sz w:val="20"/>
          <w:szCs w:val="20"/>
        </w:rPr>
        <w:t xml:space="preserve">– Vilniaus </w:t>
      </w:r>
      <w:r w:rsidRPr="00906C4D">
        <w:rPr>
          <w:rFonts w:ascii="Arial" w:hAnsi="Arial" w:cs="Arial"/>
          <w:color w:val="202020"/>
          <w:sz w:val="20"/>
          <w:szCs w:val="20"/>
          <w:shd w:val="clear" w:color="auto" w:fill="FFFFFF"/>
        </w:rPr>
        <w:t>kogeneracinės jėgainė</w:t>
      </w:r>
      <w:r w:rsidR="005661EC" w:rsidRPr="00906C4D">
        <w:rPr>
          <w:rFonts w:ascii="Arial" w:hAnsi="Arial" w:cs="Arial"/>
          <w:color w:val="202020"/>
          <w:sz w:val="20"/>
          <w:szCs w:val="20"/>
          <w:shd w:val="clear" w:color="auto" w:fill="FFFFFF"/>
        </w:rPr>
        <w:t>s</w:t>
      </w:r>
      <w:r w:rsidR="00272444" w:rsidRPr="00906C4D">
        <w:rPr>
          <w:rFonts w:ascii="Arial" w:hAnsi="Arial" w:cs="Arial"/>
          <w:color w:val="202020"/>
          <w:sz w:val="20"/>
          <w:szCs w:val="20"/>
          <w:shd w:val="clear" w:color="auto" w:fill="FFFFFF"/>
        </w:rPr>
        <w:t xml:space="preserve"> </w:t>
      </w:r>
      <w:r w:rsidR="005661EC" w:rsidRPr="00906C4D">
        <w:rPr>
          <w:rFonts w:ascii="Arial" w:hAnsi="Arial" w:cs="Arial"/>
          <w:color w:val="202020"/>
          <w:sz w:val="20"/>
          <w:szCs w:val="20"/>
          <w:shd w:val="clear" w:color="auto" w:fill="FFFFFF"/>
        </w:rPr>
        <w:t>p</w:t>
      </w:r>
      <w:r w:rsidR="00272444" w:rsidRPr="00906C4D">
        <w:rPr>
          <w:rFonts w:ascii="Arial" w:hAnsi="Arial" w:cs="Arial"/>
          <w:color w:val="202020"/>
          <w:sz w:val="20"/>
          <w:szCs w:val="20"/>
          <w:shd w:val="clear" w:color="auto" w:fill="FFFFFF"/>
        </w:rPr>
        <w:t>agrindiniai gamybos įrenginiai</w:t>
      </w:r>
      <w:r w:rsidR="00E671C3" w:rsidRPr="00906C4D">
        <w:rPr>
          <w:rFonts w:ascii="Arial" w:hAnsi="Arial" w:cs="Arial"/>
          <w:color w:val="202020"/>
          <w:sz w:val="20"/>
          <w:szCs w:val="20"/>
          <w:shd w:val="clear" w:color="auto" w:fill="FFFFFF"/>
        </w:rPr>
        <w:t>:</w:t>
      </w:r>
    </w:p>
    <w:p w14:paraId="51FF925C" w14:textId="29A3CF90" w:rsidR="002041FE" w:rsidRPr="00906C4D" w:rsidRDefault="002041FE" w:rsidP="00DC2322">
      <w:pPr>
        <w:pStyle w:val="ListParagraph"/>
        <w:numPr>
          <w:ilvl w:val="2"/>
          <w:numId w:val="24"/>
        </w:numPr>
        <w:tabs>
          <w:tab w:val="clear" w:pos="0"/>
        </w:tabs>
        <w:ind w:left="567" w:firstLine="0"/>
        <w:outlineLvl w:val="0"/>
        <w:rPr>
          <w:rFonts w:ascii="Arial" w:hAnsi="Arial" w:cs="Arial"/>
          <w:sz w:val="20"/>
          <w:szCs w:val="20"/>
        </w:rPr>
      </w:pPr>
      <w:r w:rsidRPr="00906C4D">
        <w:rPr>
          <w:rFonts w:ascii="Arial" w:hAnsi="Arial" w:cs="Arial"/>
          <w:color w:val="202020"/>
          <w:sz w:val="20"/>
          <w:szCs w:val="20"/>
          <w:shd w:val="clear" w:color="auto" w:fill="FFFFFF"/>
        </w:rPr>
        <w:t>Atliekų blokas: v</w:t>
      </w:r>
      <w:r w:rsidR="00AB2D9F" w:rsidRPr="00906C4D">
        <w:rPr>
          <w:rFonts w:ascii="Arial" w:hAnsi="Arial" w:cs="Arial"/>
          <w:color w:val="202020"/>
          <w:sz w:val="20"/>
          <w:szCs w:val="20"/>
          <w:shd w:val="clear" w:color="auto" w:fill="FFFFFF"/>
        </w:rPr>
        <w:t xml:space="preserve">ienas </w:t>
      </w:r>
      <w:r w:rsidR="00E671C3" w:rsidRPr="00906C4D">
        <w:rPr>
          <w:rFonts w:ascii="Arial" w:hAnsi="Arial" w:cs="Arial"/>
          <w:color w:val="202020"/>
          <w:sz w:val="20"/>
          <w:szCs w:val="20"/>
          <w:shd w:val="clear" w:color="auto" w:fill="FFFFFF"/>
        </w:rPr>
        <w:t xml:space="preserve">atliekų deginimo </w:t>
      </w:r>
      <w:proofErr w:type="spellStart"/>
      <w:r w:rsidR="00E671C3" w:rsidRPr="00906C4D">
        <w:rPr>
          <w:rFonts w:ascii="Arial" w:hAnsi="Arial" w:cs="Arial"/>
          <w:color w:val="202020"/>
          <w:sz w:val="20"/>
          <w:szCs w:val="20"/>
          <w:shd w:val="clear" w:color="auto" w:fill="FFFFFF"/>
        </w:rPr>
        <w:t>ard</w:t>
      </w:r>
      <w:r w:rsidR="00205FCB" w:rsidRPr="00906C4D">
        <w:rPr>
          <w:rFonts w:ascii="Arial" w:hAnsi="Arial" w:cs="Arial"/>
          <w:color w:val="202020"/>
          <w:sz w:val="20"/>
          <w:szCs w:val="20"/>
          <w:shd w:val="clear" w:color="auto" w:fill="FFFFFF"/>
        </w:rPr>
        <w:t>yno</w:t>
      </w:r>
      <w:proofErr w:type="spellEnd"/>
      <w:r w:rsidR="00E671C3" w:rsidRPr="00906C4D">
        <w:rPr>
          <w:rFonts w:ascii="Arial" w:hAnsi="Arial" w:cs="Arial"/>
          <w:color w:val="202020"/>
          <w:sz w:val="20"/>
          <w:szCs w:val="20"/>
          <w:shd w:val="clear" w:color="auto" w:fill="FFFFFF"/>
        </w:rPr>
        <w:t xml:space="preserve"> tipo</w:t>
      </w:r>
      <w:r w:rsidR="00751D3C" w:rsidRPr="00906C4D">
        <w:rPr>
          <w:rFonts w:ascii="Arial" w:hAnsi="Arial" w:cs="Arial"/>
          <w:color w:val="202020"/>
          <w:sz w:val="20"/>
          <w:szCs w:val="20"/>
          <w:shd w:val="clear" w:color="auto" w:fill="FFFFFF"/>
        </w:rPr>
        <w:t xml:space="preserve"> </w:t>
      </w:r>
      <w:r w:rsidR="00205FCB" w:rsidRPr="00906C4D">
        <w:rPr>
          <w:rFonts w:ascii="Arial" w:hAnsi="Arial" w:cs="Arial"/>
          <w:color w:val="202020"/>
          <w:sz w:val="20"/>
          <w:szCs w:val="20"/>
          <w:shd w:val="clear" w:color="auto" w:fill="FFFFFF"/>
        </w:rPr>
        <w:t xml:space="preserve">garo </w:t>
      </w:r>
      <w:r w:rsidR="00751D3C" w:rsidRPr="00906C4D">
        <w:rPr>
          <w:rFonts w:ascii="Arial" w:hAnsi="Arial" w:cs="Arial"/>
          <w:color w:val="202020"/>
          <w:sz w:val="20"/>
          <w:szCs w:val="20"/>
          <w:shd w:val="clear" w:color="auto" w:fill="FFFFFF"/>
        </w:rPr>
        <w:t>katila</w:t>
      </w:r>
      <w:r w:rsidR="00E671C3" w:rsidRPr="00906C4D">
        <w:rPr>
          <w:rFonts w:ascii="Arial" w:hAnsi="Arial" w:cs="Arial"/>
          <w:color w:val="202020"/>
          <w:sz w:val="20"/>
          <w:szCs w:val="20"/>
          <w:shd w:val="clear" w:color="auto" w:fill="FFFFFF"/>
        </w:rPr>
        <w:t>s</w:t>
      </w:r>
      <w:r w:rsidR="00991658" w:rsidRPr="00906C4D">
        <w:rPr>
          <w:rFonts w:ascii="Arial" w:hAnsi="Arial" w:cs="Arial"/>
          <w:color w:val="202020"/>
          <w:sz w:val="20"/>
          <w:szCs w:val="20"/>
          <w:shd w:val="clear" w:color="auto" w:fill="FFFFFF"/>
        </w:rPr>
        <w:t xml:space="preserve"> </w:t>
      </w:r>
      <w:r w:rsidR="0056481E" w:rsidRPr="00906C4D">
        <w:rPr>
          <w:rFonts w:ascii="Arial" w:hAnsi="Arial" w:cs="Arial"/>
          <w:color w:val="202020"/>
          <w:sz w:val="20"/>
          <w:szCs w:val="20"/>
          <w:shd w:val="clear" w:color="auto" w:fill="FFFFFF"/>
        </w:rPr>
        <w:t>su</w:t>
      </w:r>
      <w:r w:rsidRPr="00906C4D">
        <w:rPr>
          <w:rFonts w:ascii="Arial" w:hAnsi="Arial" w:cs="Arial"/>
          <w:color w:val="202020"/>
          <w:sz w:val="20"/>
          <w:szCs w:val="20"/>
          <w:shd w:val="clear" w:color="auto" w:fill="FFFFFF"/>
        </w:rPr>
        <w:t xml:space="preserve"> garo turbina, 2 turbinų apėjimo redukciniai aušinimo įrenginiai,</w:t>
      </w:r>
      <w:r w:rsidR="0056481E" w:rsidRPr="00906C4D">
        <w:rPr>
          <w:rFonts w:ascii="Arial" w:hAnsi="Arial" w:cs="Arial"/>
          <w:color w:val="202020"/>
          <w:sz w:val="20"/>
          <w:szCs w:val="20"/>
          <w:shd w:val="clear" w:color="auto" w:fill="FFFFFF"/>
        </w:rPr>
        <w:t xml:space="preserve"> dūmų valymo sistemo</w:t>
      </w:r>
      <w:r w:rsidRPr="00906C4D">
        <w:rPr>
          <w:rFonts w:ascii="Arial" w:hAnsi="Arial" w:cs="Arial"/>
          <w:color w:val="202020"/>
          <w:sz w:val="20"/>
          <w:szCs w:val="20"/>
          <w:shd w:val="clear" w:color="auto" w:fill="FFFFFF"/>
        </w:rPr>
        <w:t>s</w:t>
      </w:r>
      <w:r w:rsidR="005661EC" w:rsidRPr="00906C4D">
        <w:rPr>
          <w:rFonts w:ascii="Arial" w:hAnsi="Arial" w:cs="Arial"/>
          <w:color w:val="202020"/>
          <w:sz w:val="20"/>
          <w:szCs w:val="20"/>
          <w:shd w:val="clear" w:color="auto" w:fill="FFFFFF"/>
        </w:rPr>
        <w:t xml:space="preserve">, </w:t>
      </w:r>
      <w:r w:rsidR="00991658" w:rsidRPr="00906C4D">
        <w:rPr>
          <w:rFonts w:ascii="Arial" w:hAnsi="Arial" w:cs="Arial"/>
          <w:color w:val="202020"/>
          <w:sz w:val="20"/>
          <w:szCs w:val="20"/>
          <w:shd w:val="clear" w:color="auto" w:fill="FFFFFF"/>
        </w:rPr>
        <w:t>kondensacini</w:t>
      </w:r>
      <w:r w:rsidRPr="00906C4D">
        <w:rPr>
          <w:rFonts w:ascii="Arial" w:hAnsi="Arial" w:cs="Arial"/>
          <w:color w:val="202020"/>
          <w:sz w:val="20"/>
          <w:szCs w:val="20"/>
          <w:shd w:val="clear" w:color="auto" w:fill="FFFFFF"/>
        </w:rPr>
        <w:t>s</w:t>
      </w:r>
      <w:r w:rsidR="00991658" w:rsidRPr="00906C4D">
        <w:rPr>
          <w:rFonts w:ascii="Arial" w:hAnsi="Arial" w:cs="Arial"/>
          <w:color w:val="202020"/>
          <w:sz w:val="20"/>
          <w:szCs w:val="20"/>
          <w:shd w:val="clear" w:color="auto" w:fill="FFFFFF"/>
        </w:rPr>
        <w:t xml:space="preserve"> dūmų ekonomaizeri</w:t>
      </w:r>
      <w:r w:rsidRPr="00906C4D">
        <w:rPr>
          <w:rFonts w:ascii="Arial" w:hAnsi="Arial" w:cs="Arial"/>
          <w:color w:val="202020"/>
          <w:sz w:val="20"/>
          <w:szCs w:val="20"/>
          <w:shd w:val="clear" w:color="auto" w:fill="FFFFFF"/>
        </w:rPr>
        <w:t>s</w:t>
      </w:r>
      <w:r w:rsidR="00205FCB" w:rsidRPr="00906C4D">
        <w:rPr>
          <w:rFonts w:ascii="Arial" w:hAnsi="Arial" w:cs="Arial"/>
          <w:color w:val="202020"/>
          <w:sz w:val="20"/>
          <w:szCs w:val="20"/>
          <w:shd w:val="clear" w:color="auto" w:fill="FFFFFF"/>
        </w:rPr>
        <w:t xml:space="preserve"> ir degimo oro drėkintuv</w:t>
      </w:r>
      <w:r w:rsidRPr="00906C4D">
        <w:rPr>
          <w:rFonts w:ascii="Arial" w:hAnsi="Arial" w:cs="Arial"/>
          <w:color w:val="202020"/>
          <w:sz w:val="20"/>
          <w:szCs w:val="20"/>
          <w:shd w:val="clear" w:color="auto" w:fill="FFFFFF"/>
        </w:rPr>
        <w:t>as, du garo-vandens šilumokaičiai miesto vandens šildymui</w:t>
      </w:r>
      <w:r w:rsidRPr="00906C4D">
        <w:rPr>
          <w:rFonts w:ascii="Arial" w:hAnsi="Arial" w:cs="Arial"/>
          <w:color w:val="202020"/>
          <w:sz w:val="20"/>
          <w:szCs w:val="20"/>
          <w:shd w:val="clear" w:color="auto" w:fill="FFFFFF"/>
        </w:rPr>
        <w:tab/>
      </w:r>
    </w:p>
    <w:p w14:paraId="16D4AD9C" w14:textId="2A2736A3" w:rsidR="002041FE" w:rsidRPr="00906C4D" w:rsidRDefault="002041FE" w:rsidP="00DC2322">
      <w:pPr>
        <w:pStyle w:val="ListParagraph"/>
        <w:numPr>
          <w:ilvl w:val="2"/>
          <w:numId w:val="24"/>
        </w:numPr>
        <w:tabs>
          <w:tab w:val="clear" w:pos="0"/>
        </w:tabs>
        <w:ind w:left="567" w:firstLine="0"/>
        <w:outlineLvl w:val="0"/>
        <w:rPr>
          <w:rFonts w:ascii="Arial" w:hAnsi="Arial" w:cs="Arial"/>
          <w:sz w:val="20"/>
          <w:szCs w:val="20"/>
        </w:rPr>
      </w:pPr>
      <w:r w:rsidRPr="00906C4D">
        <w:rPr>
          <w:rFonts w:ascii="Arial" w:hAnsi="Arial" w:cs="Arial"/>
          <w:color w:val="202020"/>
          <w:sz w:val="20"/>
          <w:szCs w:val="20"/>
          <w:shd w:val="clear" w:color="auto" w:fill="FFFFFF"/>
        </w:rPr>
        <w:t>Biokuro blokas: du</w:t>
      </w:r>
      <w:r w:rsidR="00205FCB" w:rsidRPr="00906C4D">
        <w:rPr>
          <w:rFonts w:ascii="Arial" w:hAnsi="Arial" w:cs="Arial"/>
          <w:color w:val="202020"/>
          <w:sz w:val="20"/>
          <w:szCs w:val="20"/>
          <w:shd w:val="clear" w:color="auto" w:fill="FFFFFF"/>
        </w:rPr>
        <w:t xml:space="preserve"> biokurą deginantys verdančio sluoksnio tipo garo katilai</w:t>
      </w:r>
      <w:r w:rsidRPr="00906C4D">
        <w:rPr>
          <w:rFonts w:ascii="Arial" w:hAnsi="Arial" w:cs="Arial"/>
          <w:color w:val="202020"/>
          <w:sz w:val="20"/>
          <w:szCs w:val="20"/>
          <w:shd w:val="clear" w:color="auto" w:fill="FFFFFF"/>
        </w:rPr>
        <w:t xml:space="preserve"> su viena</w:t>
      </w:r>
      <w:r w:rsidR="00751D3C" w:rsidRPr="00906C4D">
        <w:rPr>
          <w:rFonts w:ascii="Arial" w:hAnsi="Arial" w:cs="Arial"/>
          <w:color w:val="202020"/>
          <w:sz w:val="20"/>
          <w:szCs w:val="20"/>
          <w:shd w:val="clear" w:color="auto" w:fill="FFFFFF"/>
        </w:rPr>
        <w:t xml:space="preserve"> </w:t>
      </w:r>
      <w:r w:rsidR="00991658" w:rsidRPr="00906C4D">
        <w:rPr>
          <w:rFonts w:ascii="Arial" w:hAnsi="Arial" w:cs="Arial"/>
          <w:color w:val="202020"/>
          <w:sz w:val="20"/>
          <w:szCs w:val="20"/>
          <w:shd w:val="clear" w:color="auto" w:fill="FFFFFF"/>
        </w:rPr>
        <w:t xml:space="preserve">garo </w:t>
      </w:r>
      <w:r w:rsidR="00751D3C" w:rsidRPr="00906C4D">
        <w:rPr>
          <w:rFonts w:ascii="Arial" w:hAnsi="Arial" w:cs="Arial"/>
          <w:color w:val="202020"/>
          <w:sz w:val="20"/>
          <w:szCs w:val="20"/>
          <w:shd w:val="clear" w:color="auto" w:fill="FFFFFF"/>
        </w:rPr>
        <w:t>turbin</w:t>
      </w:r>
      <w:r w:rsidRPr="00906C4D">
        <w:rPr>
          <w:rFonts w:ascii="Arial" w:hAnsi="Arial" w:cs="Arial"/>
          <w:color w:val="202020"/>
          <w:sz w:val="20"/>
          <w:szCs w:val="20"/>
          <w:shd w:val="clear" w:color="auto" w:fill="FFFFFF"/>
        </w:rPr>
        <w:t>a</w:t>
      </w:r>
      <w:r w:rsidR="00751D3C" w:rsidRPr="00906C4D">
        <w:rPr>
          <w:rFonts w:ascii="Arial" w:hAnsi="Arial" w:cs="Arial"/>
          <w:color w:val="202020"/>
          <w:sz w:val="20"/>
          <w:szCs w:val="20"/>
          <w:shd w:val="clear" w:color="auto" w:fill="FFFFFF"/>
        </w:rPr>
        <w:t>,</w:t>
      </w:r>
      <w:r w:rsidR="00450599" w:rsidRPr="00906C4D">
        <w:rPr>
          <w:rFonts w:ascii="Arial" w:hAnsi="Arial" w:cs="Arial"/>
          <w:color w:val="202020"/>
          <w:sz w:val="20"/>
          <w:szCs w:val="20"/>
          <w:shd w:val="clear" w:color="auto" w:fill="FFFFFF"/>
        </w:rPr>
        <w:t xml:space="preserve"> </w:t>
      </w:r>
      <w:r w:rsidRPr="00906C4D">
        <w:rPr>
          <w:rFonts w:ascii="Arial" w:hAnsi="Arial" w:cs="Arial"/>
          <w:color w:val="202020"/>
          <w:sz w:val="20"/>
          <w:szCs w:val="20"/>
          <w:shd w:val="clear" w:color="auto" w:fill="FFFFFF"/>
        </w:rPr>
        <w:t>4</w:t>
      </w:r>
      <w:r w:rsidR="001705D2" w:rsidRPr="00906C4D">
        <w:rPr>
          <w:rFonts w:ascii="Arial" w:hAnsi="Arial" w:cs="Arial"/>
          <w:color w:val="202020"/>
          <w:sz w:val="20"/>
          <w:szCs w:val="20"/>
          <w:shd w:val="clear" w:color="auto" w:fill="FFFFFF"/>
        </w:rPr>
        <w:t xml:space="preserve"> turbin</w:t>
      </w:r>
      <w:r w:rsidR="00450599" w:rsidRPr="00906C4D">
        <w:rPr>
          <w:rFonts w:ascii="Arial" w:hAnsi="Arial" w:cs="Arial"/>
          <w:color w:val="202020"/>
          <w:sz w:val="20"/>
          <w:szCs w:val="20"/>
          <w:shd w:val="clear" w:color="auto" w:fill="FFFFFF"/>
        </w:rPr>
        <w:t>ų</w:t>
      </w:r>
      <w:r w:rsidR="001705D2" w:rsidRPr="00906C4D">
        <w:rPr>
          <w:rFonts w:ascii="Arial" w:hAnsi="Arial" w:cs="Arial"/>
          <w:color w:val="202020"/>
          <w:sz w:val="20"/>
          <w:szCs w:val="20"/>
          <w:shd w:val="clear" w:color="auto" w:fill="FFFFFF"/>
        </w:rPr>
        <w:t xml:space="preserve"> apėjimo red</w:t>
      </w:r>
      <w:r w:rsidR="00450599" w:rsidRPr="00906C4D">
        <w:rPr>
          <w:rFonts w:ascii="Arial" w:hAnsi="Arial" w:cs="Arial"/>
          <w:color w:val="202020"/>
          <w:sz w:val="20"/>
          <w:szCs w:val="20"/>
          <w:shd w:val="clear" w:color="auto" w:fill="FFFFFF"/>
        </w:rPr>
        <w:t>u</w:t>
      </w:r>
      <w:r w:rsidR="001705D2" w:rsidRPr="00906C4D">
        <w:rPr>
          <w:rFonts w:ascii="Arial" w:hAnsi="Arial" w:cs="Arial"/>
          <w:color w:val="202020"/>
          <w:sz w:val="20"/>
          <w:szCs w:val="20"/>
          <w:shd w:val="clear" w:color="auto" w:fill="FFFFFF"/>
        </w:rPr>
        <w:t>kcin</w:t>
      </w:r>
      <w:r w:rsidR="00450599" w:rsidRPr="00906C4D">
        <w:rPr>
          <w:rFonts w:ascii="Arial" w:hAnsi="Arial" w:cs="Arial"/>
          <w:color w:val="202020"/>
          <w:sz w:val="20"/>
          <w:szCs w:val="20"/>
          <w:shd w:val="clear" w:color="auto" w:fill="FFFFFF"/>
        </w:rPr>
        <w:t>iai aušinimo įrenginiai</w:t>
      </w:r>
      <w:r w:rsidRPr="00906C4D">
        <w:rPr>
          <w:rFonts w:ascii="Arial" w:hAnsi="Arial" w:cs="Arial"/>
          <w:color w:val="202020"/>
          <w:sz w:val="20"/>
          <w:szCs w:val="20"/>
          <w:shd w:val="clear" w:color="auto" w:fill="FFFFFF"/>
        </w:rPr>
        <w:t>, trys garo-vandens šilumokaičiai miesto vandens šildymui</w:t>
      </w:r>
    </w:p>
    <w:p w14:paraId="47DD5D84" w14:textId="71C3F34D" w:rsidR="00A12C70" w:rsidRPr="002351CA" w:rsidRDefault="002041FE" w:rsidP="00DC2322">
      <w:pPr>
        <w:pStyle w:val="ListParagraph"/>
        <w:numPr>
          <w:ilvl w:val="2"/>
          <w:numId w:val="24"/>
        </w:numPr>
        <w:tabs>
          <w:tab w:val="clear" w:pos="0"/>
        </w:tabs>
        <w:ind w:left="567" w:firstLine="0"/>
        <w:outlineLvl w:val="0"/>
        <w:rPr>
          <w:rFonts w:ascii="Arial" w:hAnsi="Arial" w:cs="Arial"/>
          <w:sz w:val="20"/>
          <w:szCs w:val="20"/>
        </w:rPr>
      </w:pPr>
      <w:r w:rsidRPr="00906C4D">
        <w:rPr>
          <w:rFonts w:ascii="Arial" w:hAnsi="Arial" w:cs="Arial"/>
          <w:color w:val="202020"/>
          <w:sz w:val="20"/>
          <w:szCs w:val="20"/>
          <w:shd w:val="clear" w:color="auto" w:fill="FFFFFF"/>
        </w:rPr>
        <w:t>Bendri įrenginiai:</w:t>
      </w:r>
      <w:r w:rsidR="001E6561" w:rsidRPr="00906C4D">
        <w:rPr>
          <w:rFonts w:ascii="Arial" w:hAnsi="Arial" w:cs="Arial"/>
          <w:color w:val="202020"/>
          <w:sz w:val="20"/>
          <w:szCs w:val="20"/>
          <w:shd w:val="clear" w:color="auto" w:fill="FFFFFF"/>
        </w:rPr>
        <w:t xml:space="preserve"> </w:t>
      </w:r>
      <w:r w:rsidR="0056481E" w:rsidRPr="00906C4D">
        <w:rPr>
          <w:rFonts w:ascii="Arial" w:hAnsi="Arial" w:cs="Arial"/>
          <w:color w:val="202020"/>
          <w:sz w:val="20"/>
          <w:szCs w:val="20"/>
          <w:shd w:val="clear" w:color="auto" w:fill="FFFFFF"/>
        </w:rPr>
        <w:t xml:space="preserve">glikolio </w:t>
      </w:r>
      <w:proofErr w:type="spellStart"/>
      <w:r w:rsidR="001B17E6" w:rsidRPr="00906C4D">
        <w:rPr>
          <w:rFonts w:ascii="Arial" w:hAnsi="Arial" w:cs="Arial"/>
          <w:color w:val="202020"/>
          <w:sz w:val="20"/>
          <w:szCs w:val="20"/>
          <w:shd w:val="clear" w:color="auto" w:fill="FFFFFF"/>
        </w:rPr>
        <w:t>aušyklės</w:t>
      </w:r>
      <w:proofErr w:type="spellEnd"/>
      <w:r w:rsidR="001460EB" w:rsidRPr="00906C4D">
        <w:rPr>
          <w:rFonts w:ascii="Arial" w:hAnsi="Arial" w:cs="Arial"/>
          <w:color w:val="202020"/>
          <w:sz w:val="20"/>
          <w:szCs w:val="20"/>
          <w:shd w:val="clear" w:color="auto" w:fill="FFFFFF"/>
        </w:rPr>
        <w:t>, vandens paruošimo ūkis, kompresorių stotis</w:t>
      </w:r>
      <w:r w:rsidR="2EFFB7D2" w:rsidRPr="00906C4D">
        <w:rPr>
          <w:rFonts w:ascii="Arial" w:hAnsi="Arial" w:cs="Arial"/>
          <w:color w:val="202020"/>
          <w:sz w:val="20"/>
          <w:szCs w:val="20"/>
          <w:shd w:val="clear" w:color="auto" w:fill="FFFFFF"/>
        </w:rPr>
        <w:t>, įrenginių aušinimo vandeniu sistema</w:t>
      </w:r>
      <w:r w:rsidR="001C5379" w:rsidRPr="00906C4D">
        <w:rPr>
          <w:rFonts w:ascii="Arial" w:hAnsi="Arial" w:cs="Arial"/>
          <w:color w:val="202020"/>
          <w:sz w:val="20"/>
          <w:szCs w:val="20"/>
          <w:shd w:val="clear" w:color="auto" w:fill="FFFFFF"/>
        </w:rPr>
        <w:t>.</w:t>
      </w:r>
    </w:p>
    <w:p w14:paraId="7E9F676E" w14:textId="1BF7DB11" w:rsidR="00A74A94" w:rsidRPr="00A74A94" w:rsidRDefault="00A74A94" w:rsidP="00A74A94">
      <w:pPr>
        <w:pStyle w:val="ListParagraph"/>
        <w:numPr>
          <w:ilvl w:val="1"/>
          <w:numId w:val="24"/>
        </w:numPr>
        <w:tabs>
          <w:tab w:val="clear" w:pos="0"/>
          <w:tab w:val="left" w:pos="567"/>
        </w:tabs>
        <w:ind w:left="0" w:firstLine="0"/>
        <w:rPr>
          <w:rFonts w:ascii="Arial" w:hAnsi="Arial" w:cs="Arial"/>
          <w:sz w:val="20"/>
          <w:szCs w:val="20"/>
        </w:rPr>
      </w:pPr>
      <w:r w:rsidRPr="00A74A94">
        <w:rPr>
          <w:rFonts w:ascii="Arial" w:hAnsi="Arial" w:cs="Arial"/>
          <w:sz w:val="20"/>
          <w:szCs w:val="20"/>
        </w:rPr>
        <w:t xml:space="preserve">Palaikymo paslaugos – </w:t>
      </w:r>
      <w:r w:rsidR="00FD17E5">
        <w:rPr>
          <w:rFonts w:ascii="Arial" w:hAnsi="Arial" w:cs="Arial"/>
          <w:sz w:val="20"/>
          <w:szCs w:val="20"/>
        </w:rPr>
        <w:t>Įrankio</w:t>
      </w:r>
      <w:r w:rsidR="00FD17E5" w:rsidRPr="00A74A94">
        <w:rPr>
          <w:rFonts w:ascii="Arial" w:hAnsi="Arial" w:cs="Arial"/>
          <w:sz w:val="20"/>
          <w:szCs w:val="20"/>
        </w:rPr>
        <w:t xml:space="preserve"> </w:t>
      </w:r>
      <w:r w:rsidR="00556A37">
        <w:rPr>
          <w:rFonts w:ascii="Arial" w:hAnsi="Arial" w:cs="Arial"/>
          <w:sz w:val="20"/>
          <w:szCs w:val="20"/>
        </w:rPr>
        <w:t>ir Prekybos sistemos</w:t>
      </w:r>
      <w:r w:rsidRPr="00A74A94">
        <w:rPr>
          <w:rFonts w:ascii="Arial" w:hAnsi="Arial" w:cs="Arial"/>
          <w:sz w:val="20"/>
          <w:szCs w:val="20"/>
        </w:rPr>
        <w:t xml:space="preserve"> darbo problemų/ sutrikimų nustatymas ir jų sprendimas.</w:t>
      </w:r>
    </w:p>
    <w:p w14:paraId="0965018C" w14:textId="08EC0DF4" w:rsidR="007E6017" w:rsidRPr="007E6017" w:rsidRDefault="009F6227" w:rsidP="007E6017">
      <w:pPr>
        <w:pStyle w:val="ListParagraph"/>
        <w:numPr>
          <w:ilvl w:val="1"/>
          <w:numId w:val="24"/>
        </w:numPr>
        <w:tabs>
          <w:tab w:val="clear" w:pos="0"/>
          <w:tab w:val="left" w:pos="567"/>
        </w:tabs>
        <w:ind w:left="0" w:firstLine="0"/>
        <w:rPr>
          <w:rFonts w:ascii="Arial" w:hAnsi="Arial" w:cs="Arial"/>
          <w:sz w:val="20"/>
          <w:szCs w:val="20"/>
        </w:rPr>
      </w:pPr>
      <w:r w:rsidRPr="007E6017">
        <w:rPr>
          <w:rFonts w:ascii="Arial" w:hAnsi="Arial" w:cs="Arial"/>
          <w:sz w:val="20"/>
          <w:szCs w:val="20"/>
        </w:rPr>
        <w:t xml:space="preserve">Priežiūros paslaugos - </w:t>
      </w:r>
      <w:r w:rsidR="007E6017" w:rsidRPr="007E6017">
        <w:rPr>
          <w:rFonts w:ascii="Arial" w:hAnsi="Arial" w:cs="Arial"/>
          <w:sz w:val="20"/>
          <w:szCs w:val="20"/>
        </w:rPr>
        <w:t xml:space="preserve">mėnesinės paslaugos, kurios užtikrins </w:t>
      </w:r>
      <w:r w:rsidR="007E6017">
        <w:rPr>
          <w:rFonts w:ascii="Arial" w:hAnsi="Arial" w:cs="Arial"/>
          <w:sz w:val="20"/>
          <w:szCs w:val="20"/>
        </w:rPr>
        <w:t xml:space="preserve">Įrankio ir Prekybos </w:t>
      </w:r>
      <w:r w:rsidR="007E6017" w:rsidRPr="007E6017">
        <w:rPr>
          <w:rFonts w:ascii="Arial" w:hAnsi="Arial" w:cs="Arial"/>
          <w:sz w:val="20"/>
          <w:szCs w:val="20"/>
        </w:rPr>
        <w:t xml:space="preserve">sistemos veikimą, atnaujinimus ir konfigūravimą po </w:t>
      </w:r>
      <w:r w:rsidR="00F86270">
        <w:rPr>
          <w:rFonts w:ascii="Arial" w:hAnsi="Arial" w:cs="Arial"/>
          <w:sz w:val="20"/>
          <w:szCs w:val="20"/>
        </w:rPr>
        <w:t>modulių</w:t>
      </w:r>
      <w:r w:rsidR="005043D9">
        <w:rPr>
          <w:rFonts w:ascii="Arial" w:hAnsi="Arial" w:cs="Arial"/>
          <w:sz w:val="20"/>
          <w:szCs w:val="20"/>
        </w:rPr>
        <w:t xml:space="preserve"> </w:t>
      </w:r>
      <w:r w:rsidR="0071605F">
        <w:rPr>
          <w:rFonts w:ascii="Arial" w:hAnsi="Arial" w:cs="Arial"/>
          <w:sz w:val="20"/>
          <w:szCs w:val="20"/>
        </w:rPr>
        <w:t>įdiegimo</w:t>
      </w:r>
      <w:r w:rsidR="007E6017" w:rsidRPr="007E6017">
        <w:rPr>
          <w:rFonts w:ascii="Arial" w:hAnsi="Arial" w:cs="Arial"/>
          <w:sz w:val="20"/>
          <w:szCs w:val="20"/>
        </w:rPr>
        <w:t xml:space="preserve"> Akto pasirašymo.</w:t>
      </w:r>
    </w:p>
    <w:p w14:paraId="6FBF6830" w14:textId="5F85BC22" w:rsidR="00A54716" w:rsidRDefault="00A54716" w:rsidP="00C64032">
      <w:pPr>
        <w:pStyle w:val="ListParagraph"/>
        <w:numPr>
          <w:ilvl w:val="1"/>
          <w:numId w:val="24"/>
        </w:numPr>
        <w:tabs>
          <w:tab w:val="clear" w:pos="0"/>
          <w:tab w:val="left" w:pos="567"/>
        </w:tabs>
        <w:ind w:left="0" w:firstLine="0"/>
        <w:rPr>
          <w:rFonts w:ascii="Arial" w:hAnsi="Arial" w:cs="Arial"/>
          <w:sz w:val="20"/>
          <w:szCs w:val="20"/>
        </w:rPr>
      </w:pPr>
      <w:r>
        <w:rPr>
          <w:rFonts w:ascii="Arial" w:hAnsi="Arial" w:cs="Arial"/>
          <w:sz w:val="20"/>
          <w:szCs w:val="20"/>
        </w:rPr>
        <w:t xml:space="preserve">Vystymo paslaugos </w:t>
      </w:r>
      <w:r w:rsidR="00900491">
        <w:rPr>
          <w:rFonts w:ascii="Arial" w:hAnsi="Arial" w:cs="Arial"/>
          <w:sz w:val="20"/>
          <w:szCs w:val="20"/>
        </w:rPr>
        <w:t>–</w:t>
      </w:r>
      <w:r>
        <w:rPr>
          <w:rFonts w:ascii="Arial" w:hAnsi="Arial" w:cs="Arial"/>
          <w:sz w:val="20"/>
          <w:szCs w:val="20"/>
        </w:rPr>
        <w:t xml:space="preserve"> </w:t>
      </w:r>
      <w:r w:rsidR="00FD17E5">
        <w:rPr>
          <w:rFonts w:ascii="Arial" w:hAnsi="Arial" w:cs="Arial"/>
          <w:sz w:val="20"/>
          <w:szCs w:val="20"/>
        </w:rPr>
        <w:t>Įrankio</w:t>
      </w:r>
      <w:r w:rsidR="001D4944" w:rsidRPr="001D4944">
        <w:rPr>
          <w:rFonts w:ascii="Arial" w:hAnsi="Arial" w:cs="Arial"/>
          <w:sz w:val="20"/>
          <w:szCs w:val="20"/>
        </w:rPr>
        <w:t xml:space="preserve"> </w:t>
      </w:r>
      <w:r w:rsidR="001463D8">
        <w:rPr>
          <w:rFonts w:ascii="Arial" w:hAnsi="Arial" w:cs="Arial"/>
          <w:sz w:val="20"/>
          <w:szCs w:val="20"/>
        </w:rPr>
        <w:t xml:space="preserve">ir Prekybos sistemos </w:t>
      </w:r>
      <w:r w:rsidR="001D4944" w:rsidRPr="001D4944">
        <w:rPr>
          <w:rFonts w:ascii="Arial" w:hAnsi="Arial" w:cs="Arial"/>
          <w:sz w:val="20"/>
          <w:szCs w:val="20"/>
        </w:rPr>
        <w:t>tobulinimo, keitimo paslaugos.</w:t>
      </w:r>
    </w:p>
    <w:p w14:paraId="0AD638D4" w14:textId="2EF120AF" w:rsidR="00900491" w:rsidRPr="00A74A94" w:rsidRDefault="00900491" w:rsidP="00C64032">
      <w:pPr>
        <w:pStyle w:val="ListParagraph"/>
        <w:numPr>
          <w:ilvl w:val="1"/>
          <w:numId w:val="24"/>
        </w:numPr>
        <w:tabs>
          <w:tab w:val="clear" w:pos="0"/>
          <w:tab w:val="left" w:pos="567"/>
        </w:tabs>
        <w:ind w:left="0" w:firstLine="0"/>
        <w:rPr>
          <w:rFonts w:ascii="Arial" w:hAnsi="Arial" w:cs="Arial"/>
          <w:sz w:val="20"/>
          <w:szCs w:val="20"/>
        </w:rPr>
      </w:pPr>
      <w:r>
        <w:rPr>
          <w:rFonts w:ascii="Arial" w:hAnsi="Arial" w:cs="Arial"/>
          <w:sz w:val="20"/>
          <w:szCs w:val="20"/>
        </w:rPr>
        <w:t>FCR -</w:t>
      </w:r>
      <w:r w:rsidR="007B7134">
        <w:rPr>
          <w:rFonts w:ascii="Arial" w:hAnsi="Arial" w:cs="Arial"/>
          <w:sz w:val="20"/>
          <w:szCs w:val="20"/>
        </w:rPr>
        <w:t xml:space="preserve"> </w:t>
      </w:r>
      <w:r w:rsidR="005F7EED" w:rsidRPr="005F7EED">
        <w:rPr>
          <w:rFonts w:ascii="Arial" w:hAnsi="Arial" w:cs="Arial"/>
          <w:sz w:val="20"/>
          <w:szCs w:val="20"/>
        </w:rPr>
        <w:t xml:space="preserve">dažnio palaikymo rezervas </w:t>
      </w:r>
      <w:r w:rsidR="007B7134">
        <w:rPr>
          <w:rFonts w:ascii="Arial" w:hAnsi="Arial" w:cs="Arial"/>
          <w:sz w:val="20"/>
          <w:szCs w:val="20"/>
        </w:rPr>
        <w:t>(</w:t>
      </w:r>
      <w:proofErr w:type="spellStart"/>
      <w:r w:rsidR="007B7134" w:rsidRPr="00B034E4">
        <w:rPr>
          <w:rFonts w:ascii="Arial" w:hAnsi="Arial" w:cs="Arial"/>
          <w:sz w:val="20"/>
          <w:szCs w:val="20"/>
        </w:rPr>
        <w:t>Frequency</w:t>
      </w:r>
      <w:proofErr w:type="spellEnd"/>
      <w:r w:rsidR="007B7134" w:rsidRPr="00B034E4">
        <w:rPr>
          <w:rFonts w:ascii="Arial" w:hAnsi="Arial" w:cs="Arial"/>
          <w:sz w:val="20"/>
          <w:szCs w:val="20"/>
        </w:rPr>
        <w:t xml:space="preserve"> </w:t>
      </w:r>
      <w:proofErr w:type="spellStart"/>
      <w:r w:rsidR="007B7134" w:rsidRPr="00B034E4">
        <w:rPr>
          <w:rFonts w:ascii="Arial" w:hAnsi="Arial" w:cs="Arial"/>
          <w:sz w:val="20"/>
          <w:szCs w:val="20"/>
        </w:rPr>
        <w:t>Containment</w:t>
      </w:r>
      <w:proofErr w:type="spellEnd"/>
      <w:r w:rsidR="007B7134" w:rsidRPr="00B034E4">
        <w:rPr>
          <w:rFonts w:ascii="Arial" w:hAnsi="Arial" w:cs="Arial"/>
          <w:sz w:val="20"/>
          <w:szCs w:val="20"/>
        </w:rPr>
        <w:t xml:space="preserve"> </w:t>
      </w:r>
      <w:proofErr w:type="spellStart"/>
      <w:r w:rsidR="007B7134" w:rsidRPr="00B034E4">
        <w:rPr>
          <w:rFonts w:ascii="Arial" w:hAnsi="Arial" w:cs="Arial"/>
          <w:sz w:val="20"/>
          <w:szCs w:val="20"/>
        </w:rPr>
        <w:t>Reserve</w:t>
      </w:r>
      <w:proofErr w:type="spellEnd"/>
      <w:r w:rsidR="007B7134">
        <w:rPr>
          <w:rFonts w:ascii="Arial" w:hAnsi="Arial" w:cs="Arial"/>
          <w:sz w:val="20"/>
          <w:szCs w:val="20"/>
        </w:rPr>
        <w:t>)</w:t>
      </w:r>
      <w:r w:rsidR="005F7EED">
        <w:rPr>
          <w:rFonts w:ascii="Arial" w:hAnsi="Arial" w:cs="Arial"/>
          <w:sz w:val="20"/>
          <w:szCs w:val="20"/>
        </w:rPr>
        <w:t>.</w:t>
      </w:r>
    </w:p>
    <w:p w14:paraId="50989FEF" w14:textId="3B969F19" w:rsidR="008D1DB6" w:rsidRDefault="008D1DB6" w:rsidP="00C64032">
      <w:pPr>
        <w:pStyle w:val="ListParagraph"/>
        <w:numPr>
          <w:ilvl w:val="1"/>
          <w:numId w:val="24"/>
        </w:numPr>
        <w:tabs>
          <w:tab w:val="clear" w:pos="0"/>
          <w:tab w:val="left" w:pos="567"/>
        </w:tabs>
        <w:ind w:left="0" w:firstLine="0"/>
        <w:rPr>
          <w:rFonts w:ascii="Arial" w:hAnsi="Arial" w:cs="Arial"/>
          <w:sz w:val="20"/>
          <w:szCs w:val="20"/>
        </w:rPr>
      </w:pPr>
      <w:r w:rsidRPr="001463D8">
        <w:rPr>
          <w:rFonts w:ascii="Arial" w:hAnsi="Arial" w:cs="Arial"/>
          <w:sz w:val="20"/>
          <w:szCs w:val="20"/>
        </w:rPr>
        <w:t>Kitos paros rinka</w:t>
      </w:r>
      <w:r w:rsidRPr="008D1DB6">
        <w:rPr>
          <w:rFonts w:ascii="Arial" w:hAnsi="Arial" w:cs="Arial"/>
          <w:b/>
          <w:bCs/>
          <w:sz w:val="20"/>
          <w:szCs w:val="20"/>
        </w:rPr>
        <w:t> </w:t>
      </w:r>
      <w:r w:rsidRPr="008D1DB6">
        <w:rPr>
          <w:rFonts w:ascii="Arial" w:hAnsi="Arial" w:cs="Arial"/>
          <w:sz w:val="20"/>
          <w:szCs w:val="20"/>
        </w:rPr>
        <w:t>(angl. </w:t>
      </w:r>
      <w:proofErr w:type="spellStart"/>
      <w:r w:rsidRPr="008D1DB6">
        <w:rPr>
          <w:rFonts w:ascii="Arial" w:hAnsi="Arial" w:cs="Arial"/>
          <w:i/>
          <w:iCs/>
          <w:sz w:val="20"/>
          <w:szCs w:val="20"/>
        </w:rPr>
        <w:t>day-ahead</w:t>
      </w:r>
      <w:proofErr w:type="spellEnd"/>
      <w:r w:rsidRPr="008D1DB6">
        <w:rPr>
          <w:rFonts w:ascii="Arial" w:hAnsi="Arial" w:cs="Arial"/>
          <w:i/>
          <w:iCs/>
          <w:sz w:val="20"/>
          <w:szCs w:val="20"/>
        </w:rPr>
        <w:t>)</w:t>
      </w:r>
      <w:r w:rsidRPr="008D1DB6">
        <w:rPr>
          <w:rFonts w:ascii="Arial" w:hAnsi="Arial" w:cs="Arial"/>
          <w:sz w:val="20"/>
          <w:szCs w:val="20"/>
        </w:rPr>
        <w:t> – Elektros energijos prekybos birža, kurioje pasiūlymai pirkti/parduoti elektros energiją pateikiami dieną iki faktinio tiekimo.</w:t>
      </w:r>
    </w:p>
    <w:p w14:paraId="74BA8C16" w14:textId="698576A7" w:rsidR="008D1DB6" w:rsidRDefault="0019281F" w:rsidP="00C64032">
      <w:pPr>
        <w:pStyle w:val="ListParagraph"/>
        <w:numPr>
          <w:ilvl w:val="1"/>
          <w:numId w:val="24"/>
        </w:numPr>
        <w:tabs>
          <w:tab w:val="clear" w:pos="0"/>
          <w:tab w:val="left" w:pos="567"/>
        </w:tabs>
        <w:ind w:left="0" w:firstLine="0"/>
        <w:rPr>
          <w:rFonts w:ascii="Arial" w:hAnsi="Arial" w:cs="Arial"/>
          <w:sz w:val="20"/>
          <w:szCs w:val="20"/>
        </w:rPr>
      </w:pPr>
      <w:r w:rsidRPr="001463D8">
        <w:rPr>
          <w:rFonts w:ascii="Arial" w:hAnsi="Arial" w:cs="Arial"/>
          <w:sz w:val="20"/>
          <w:szCs w:val="20"/>
        </w:rPr>
        <w:t>Einamosios paros rinka</w:t>
      </w:r>
      <w:r w:rsidRPr="0019281F">
        <w:rPr>
          <w:rFonts w:ascii="Arial" w:hAnsi="Arial" w:cs="Arial"/>
          <w:sz w:val="20"/>
          <w:szCs w:val="20"/>
        </w:rPr>
        <w:t> (angl. </w:t>
      </w:r>
      <w:proofErr w:type="spellStart"/>
      <w:r w:rsidRPr="0019281F">
        <w:rPr>
          <w:rFonts w:ascii="Arial" w:hAnsi="Arial" w:cs="Arial"/>
          <w:i/>
          <w:iCs/>
          <w:sz w:val="20"/>
          <w:szCs w:val="20"/>
        </w:rPr>
        <w:t>intra-day</w:t>
      </w:r>
      <w:proofErr w:type="spellEnd"/>
      <w:r w:rsidRPr="0019281F">
        <w:rPr>
          <w:rFonts w:ascii="Arial" w:hAnsi="Arial" w:cs="Arial"/>
          <w:sz w:val="20"/>
          <w:szCs w:val="20"/>
        </w:rPr>
        <w:t>)  – Elektros energijos prekybos birža, kurioje pasiūlymai pirkti/parduoti elektros energiją pateikiami valandą iki faktinio tiekimo.</w:t>
      </w:r>
    </w:p>
    <w:p w14:paraId="50AF9CA9" w14:textId="086356FE" w:rsidR="0019281F" w:rsidRDefault="0019281F" w:rsidP="00C64032">
      <w:pPr>
        <w:pStyle w:val="ListParagraph"/>
        <w:numPr>
          <w:ilvl w:val="1"/>
          <w:numId w:val="24"/>
        </w:numPr>
        <w:tabs>
          <w:tab w:val="clear" w:pos="0"/>
          <w:tab w:val="left" w:pos="567"/>
        </w:tabs>
        <w:ind w:left="0" w:firstLine="0"/>
        <w:rPr>
          <w:rFonts w:ascii="Arial" w:hAnsi="Arial" w:cs="Arial"/>
          <w:sz w:val="20"/>
          <w:szCs w:val="20"/>
        </w:rPr>
      </w:pPr>
      <w:r w:rsidRPr="001463D8">
        <w:rPr>
          <w:rFonts w:ascii="Arial" w:hAnsi="Arial" w:cs="Arial"/>
          <w:sz w:val="20"/>
          <w:szCs w:val="20"/>
        </w:rPr>
        <w:t>PSO</w:t>
      </w:r>
      <w:r w:rsidRPr="0019281F">
        <w:rPr>
          <w:rFonts w:ascii="Arial" w:hAnsi="Arial" w:cs="Arial"/>
          <w:sz w:val="20"/>
          <w:szCs w:val="20"/>
        </w:rPr>
        <w:t> – Lietuvos teritorijoje veikiantis perdavimo sistemos operatorius. </w:t>
      </w:r>
    </w:p>
    <w:p w14:paraId="04CE4479" w14:textId="7FA53906" w:rsidR="003F7845" w:rsidRPr="00A74A94" w:rsidRDefault="003F7845" w:rsidP="00C64032">
      <w:pPr>
        <w:pStyle w:val="ListParagraph"/>
        <w:numPr>
          <w:ilvl w:val="1"/>
          <w:numId w:val="24"/>
        </w:numPr>
        <w:tabs>
          <w:tab w:val="clear" w:pos="0"/>
          <w:tab w:val="left" w:pos="567"/>
        </w:tabs>
        <w:ind w:left="0" w:firstLine="0"/>
        <w:rPr>
          <w:rFonts w:ascii="Arial" w:hAnsi="Arial" w:cs="Arial"/>
          <w:sz w:val="20"/>
          <w:szCs w:val="20"/>
        </w:rPr>
      </w:pPr>
      <w:r w:rsidRPr="001463D8">
        <w:rPr>
          <w:rFonts w:ascii="Arial" w:hAnsi="Arial" w:cs="Arial"/>
          <w:sz w:val="20"/>
          <w:szCs w:val="20"/>
        </w:rPr>
        <w:t>Nord </w:t>
      </w:r>
      <w:proofErr w:type="spellStart"/>
      <w:r w:rsidRPr="001463D8">
        <w:rPr>
          <w:rFonts w:ascii="Arial" w:hAnsi="Arial" w:cs="Arial"/>
          <w:sz w:val="20"/>
          <w:szCs w:val="20"/>
        </w:rPr>
        <w:t>Pool</w:t>
      </w:r>
      <w:proofErr w:type="spellEnd"/>
      <w:r w:rsidRPr="001463D8">
        <w:rPr>
          <w:rFonts w:ascii="Arial" w:hAnsi="Arial" w:cs="Arial"/>
          <w:sz w:val="20"/>
          <w:szCs w:val="20"/>
        </w:rPr>
        <w:t> AS</w:t>
      </w:r>
      <w:r w:rsidRPr="003F7845">
        <w:rPr>
          <w:rFonts w:ascii="Arial" w:hAnsi="Arial" w:cs="Arial"/>
          <w:b/>
          <w:bCs/>
          <w:sz w:val="20"/>
          <w:szCs w:val="20"/>
        </w:rPr>
        <w:t xml:space="preserve"> - </w:t>
      </w:r>
      <w:r w:rsidRPr="003F7845">
        <w:rPr>
          <w:rFonts w:ascii="Arial" w:hAnsi="Arial" w:cs="Arial"/>
          <w:sz w:val="20"/>
          <w:szCs w:val="20"/>
        </w:rPr>
        <w:t>Lietuvos rinkoje veikiantis Biržos operatorius</w:t>
      </w:r>
    </w:p>
    <w:p w14:paraId="7CE11110" w14:textId="77777777" w:rsidR="00AF0FDD" w:rsidRPr="00906C4D" w:rsidRDefault="00AF0FDD">
      <w:pPr>
        <w:pStyle w:val="ListParagraph"/>
        <w:tabs>
          <w:tab w:val="left" w:pos="567"/>
        </w:tabs>
        <w:ind w:left="0" w:firstLine="0"/>
        <w:outlineLvl w:val="0"/>
        <w:rPr>
          <w:rFonts w:ascii="Arial" w:hAnsi="Arial" w:cs="Arial"/>
          <w:sz w:val="20"/>
          <w:szCs w:val="20"/>
        </w:rPr>
      </w:pPr>
    </w:p>
    <w:p w14:paraId="61589A0E" w14:textId="77777777" w:rsidR="00AF0FDD" w:rsidRPr="00906C4D" w:rsidRDefault="00A32416">
      <w:pPr>
        <w:pStyle w:val="ListParagraph"/>
        <w:numPr>
          <w:ilvl w:val="0"/>
          <w:numId w:val="27"/>
        </w:numPr>
        <w:tabs>
          <w:tab w:val="left" w:pos="567"/>
        </w:tabs>
        <w:ind w:left="0" w:firstLine="0"/>
        <w:jc w:val="center"/>
        <w:outlineLvl w:val="0"/>
        <w:rPr>
          <w:rFonts w:ascii="Arial" w:hAnsi="Arial" w:cs="Arial"/>
          <w:b/>
          <w:sz w:val="20"/>
          <w:szCs w:val="20"/>
        </w:rPr>
      </w:pPr>
      <w:r w:rsidRPr="00906C4D">
        <w:rPr>
          <w:rFonts w:ascii="Arial" w:hAnsi="Arial" w:cs="Arial"/>
          <w:b/>
          <w:sz w:val="20"/>
          <w:szCs w:val="20"/>
        </w:rPr>
        <w:t>ESAMA PADĖTIS</w:t>
      </w:r>
      <w:bookmarkStart w:id="0" w:name="_Toc97091363"/>
      <w:bookmarkStart w:id="1" w:name="_Toc66014217"/>
    </w:p>
    <w:p w14:paraId="1F1B060C" w14:textId="77777777" w:rsidR="00AF0FDD" w:rsidRPr="00906C4D" w:rsidRDefault="00AF0FDD">
      <w:pPr>
        <w:pStyle w:val="ListParagraph"/>
        <w:tabs>
          <w:tab w:val="left" w:pos="567"/>
        </w:tabs>
        <w:ind w:left="0" w:firstLine="0"/>
        <w:outlineLvl w:val="0"/>
        <w:rPr>
          <w:rFonts w:ascii="Arial" w:hAnsi="Arial" w:cs="Arial"/>
          <w:b/>
          <w:sz w:val="20"/>
          <w:szCs w:val="20"/>
        </w:rPr>
      </w:pPr>
    </w:p>
    <w:p w14:paraId="6AC3B09B" w14:textId="0847B645" w:rsidR="00AF0FDD" w:rsidRDefault="00A32416" w:rsidP="00A32553">
      <w:pPr>
        <w:pStyle w:val="ListParagraph"/>
        <w:numPr>
          <w:ilvl w:val="1"/>
          <w:numId w:val="29"/>
        </w:numPr>
        <w:tabs>
          <w:tab w:val="clear" w:pos="0"/>
          <w:tab w:val="left" w:pos="567"/>
        </w:tabs>
        <w:ind w:left="0" w:firstLine="0"/>
        <w:outlineLvl w:val="0"/>
        <w:rPr>
          <w:rFonts w:ascii="Arial" w:hAnsi="Arial" w:cs="Arial"/>
          <w:sz w:val="20"/>
          <w:szCs w:val="20"/>
        </w:rPr>
      </w:pPr>
      <w:r w:rsidRPr="5DA84EBC">
        <w:rPr>
          <w:rFonts w:ascii="Arial" w:hAnsi="Arial" w:cs="Arial"/>
          <w:sz w:val="20"/>
          <w:szCs w:val="20"/>
        </w:rPr>
        <w:t xml:space="preserve">Pirkimo objektas -  </w:t>
      </w:r>
      <w:r w:rsidR="00771F6B" w:rsidRPr="5DA84EBC">
        <w:rPr>
          <w:rFonts w:ascii="Arial" w:hAnsi="Arial" w:cs="Arial"/>
          <w:sz w:val="20"/>
          <w:szCs w:val="20"/>
        </w:rPr>
        <w:t>Jėgainės analitinės</w:t>
      </w:r>
      <w:r w:rsidR="002A5844" w:rsidRPr="5DA84EBC">
        <w:rPr>
          <w:rFonts w:ascii="Arial" w:hAnsi="Arial" w:cs="Arial"/>
          <w:sz w:val="20"/>
          <w:szCs w:val="20"/>
        </w:rPr>
        <w:t xml:space="preserve"> ir prekybos</w:t>
      </w:r>
      <w:r w:rsidR="00771F6B" w:rsidRPr="5DA84EBC">
        <w:rPr>
          <w:rFonts w:ascii="Arial" w:hAnsi="Arial" w:cs="Arial"/>
          <w:sz w:val="20"/>
          <w:szCs w:val="20"/>
        </w:rPr>
        <w:t xml:space="preserve"> sistemos </w:t>
      </w:r>
      <w:r w:rsidR="00C453B3" w:rsidRPr="5DA84EBC">
        <w:rPr>
          <w:rFonts w:ascii="Arial" w:hAnsi="Arial" w:cs="Arial"/>
          <w:sz w:val="20"/>
          <w:szCs w:val="20"/>
        </w:rPr>
        <w:t>įdiegimas,</w:t>
      </w:r>
      <w:r w:rsidR="00CB70E0" w:rsidRPr="5DA84EBC">
        <w:rPr>
          <w:rFonts w:ascii="Arial" w:hAnsi="Arial" w:cs="Arial"/>
          <w:sz w:val="20"/>
          <w:szCs w:val="20"/>
        </w:rPr>
        <w:t xml:space="preserve"> nuoma ir</w:t>
      </w:r>
      <w:r w:rsidR="008A0957" w:rsidRPr="5DA84EBC">
        <w:rPr>
          <w:rFonts w:ascii="Arial" w:hAnsi="Arial" w:cs="Arial"/>
          <w:sz w:val="20"/>
          <w:szCs w:val="20"/>
        </w:rPr>
        <w:t xml:space="preserve"> palaikymas</w:t>
      </w:r>
      <w:r w:rsidR="00CB70E0" w:rsidRPr="5DA84EBC" w:rsidDel="001A0A09">
        <w:rPr>
          <w:rFonts w:ascii="Arial" w:hAnsi="Arial" w:cs="Arial"/>
          <w:sz w:val="20"/>
          <w:szCs w:val="20"/>
        </w:rPr>
        <w:t>.</w:t>
      </w:r>
    </w:p>
    <w:p w14:paraId="5B780FB4" w14:textId="1A28CC80" w:rsidR="00EC493F" w:rsidRPr="00A32553" w:rsidRDefault="00A32416" w:rsidP="00A32553">
      <w:pPr>
        <w:pStyle w:val="ListParagraph"/>
        <w:numPr>
          <w:ilvl w:val="1"/>
          <w:numId w:val="29"/>
        </w:numPr>
        <w:tabs>
          <w:tab w:val="clear" w:pos="0"/>
          <w:tab w:val="left" w:pos="567"/>
        </w:tabs>
        <w:ind w:left="0" w:firstLine="0"/>
        <w:outlineLvl w:val="0"/>
        <w:rPr>
          <w:rFonts w:ascii="Arial" w:hAnsi="Arial" w:cs="Arial"/>
          <w:sz w:val="20"/>
          <w:szCs w:val="20"/>
        </w:rPr>
      </w:pPr>
      <w:r w:rsidRPr="5DA84EBC">
        <w:rPr>
          <w:rFonts w:ascii="Arial" w:hAnsi="Arial" w:cs="Arial"/>
          <w:sz w:val="20"/>
          <w:szCs w:val="20"/>
        </w:rPr>
        <w:t xml:space="preserve">Pirkimo tikslas – įdiegti Įrankį (toliau - </w:t>
      </w:r>
      <w:r w:rsidRPr="5DA84EBC">
        <w:rPr>
          <w:rFonts w:ascii="Arial" w:hAnsi="Arial" w:cs="Arial"/>
          <w:b/>
          <w:bCs/>
          <w:sz w:val="20"/>
          <w:szCs w:val="20"/>
        </w:rPr>
        <w:t>Įrankis</w:t>
      </w:r>
      <w:r w:rsidRPr="5DA84EBC">
        <w:rPr>
          <w:rFonts w:ascii="Arial" w:hAnsi="Arial" w:cs="Arial"/>
          <w:sz w:val="20"/>
          <w:szCs w:val="20"/>
        </w:rPr>
        <w:t>),  – sukuriamas matematinis modelis, kuris apjungia turimus įmonės duomenis iš skirtingų sistemų į vieną ir pagal esamus darbo režimus,</w:t>
      </w:r>
      <w:r w:rsidR="00283068" w:rsidRPr="5DA84EBC">
        <w:rPr>
          <w:rFonts w:ascii="Arial" w:hAnsi="Arial" w:cs="Arial"/>
          <w:sz w:val="20"/>
          <w:szCs w:val="20"/>
        </w:rPr>
        <w:t xml:space="preserve"> turi automatiškai identifikuoti nukrypimus nuo įprasto veikimo modelio, </w:t>
      </w:r>
      <w:r w:rsidRPr="5DA84EBC">
        <w:rPr>
          <w:rFonts w:ascii="Arial" w:hAnsi="Arial" w:cs="Arial"/>
          <w:sz w:val="20"/>
          <w:szCs w:val="20"/>
        </w:rPr>
        <w:t>pateiktų rekomenduotinus parametrus optimaliam jėgainės darbui</w:t>
      </w:r>
      <w:r w:rsidR="64FED27B" w:rsidRPr="5DA84EBC">
        <w:rPr>
          <w:rFonts w:ascii="Arial" w:hAnsi="Arial" w:cs="Arial"/>
          <w:sz w:val="20"/>
          <w:szCs w:val="20"/>
        </w:rPr>
        <w:t xml:space="preserve"> realiu laiku</w:t>
      </w:r>
      <w:r w:rsidR="009318B5" w:rsidRPr="5DA84EBC">
        <w:rPr>
          <w:rFonts w:ascii="Arial" w:hAnsi="Arial" w:cs="Arial"/>
          <w:sz w:val="20"/>
          <w:szCs w:val="20"/>
        </w:rPr>
        <w:t xml:space="preserve">, pateikti pardavimo pavedimos </w:t>
      </w:r>
      <w:proofErr w:type="spellStart"/>
      <w:r w:rsidR="009318B5" w:rsidRPr="5DA84EBC">
        <w:rPr>
          <w:rFonts w:ascii="Arial" w:hAnsi="Arial" w:cs="Arial"/>
          <w:sz w:val="20"/>
          <w:szCs w:val="20"/>
        </w:rPr>
        <w:t>Nordpool</w:t>
      </w:r>
      <w:proofErr w:type="spellEnd"/>
      <w:r w:rsidR="009318B5" w:rsidRPr="5DA84EBC">
        <w:rPr>
          <w:rFonts w:ascii="Arial" w:hAnsi="Arial" w:cs="Arial"/>
          <w:sz w:val="20"/>
          <w:szCs w:val="20"/>
        </w:rPr>
        <w:t xml:space="preserve"> </w:t>
      </w:r>
      <w:r w:rsidR="008B4A96">
        <w:rPr>
          <w:rFonts w:ascii="Arial" w:hAnsi="Arial" w:cs="Arial"/>
          <w:sz w:val="20"/>
          <w:szCs w:val="20"/>
        </w:rPr>
        <w:t>K</w:t>
      </w:r>
      <w:r w:rsidR="008069A7">
        <w:rPr>
          <w:rFonts w:ascii="Arial" w:hAnsi="Arial" w:cs="Arial"/>
          <w:sz w:val="20"/>
          <w:szCs w:val="20"/>
        </w:rPr>
        <w:t xml:space="preserve">itos paros </w:t>
      </w:r>
      <w:r w:rsidR="001E5696">
        <w:rPr>
          <w:rFonts w:ascii="Arial" w:hAnsi="Arial" w:cs="Arial"/>
          <w:sz w:val="20"/>
          <w:szCs w:val="20"/>
        </w:rPr>
        <w:t>rinkos (</w:t>
      </w:r>
      <w:proofErr w:type="spellStart"/>
      <w:r w:rsidR="009318B5" w:rsidRPr="5DA84EBC">
        <w:rPr>
          <w:rFonts w:ascii="Arial" w:hAnsi="Arial" w:cs="Arial"/>
          <w:sz w:val="20"/>
          <w:szCs w:val="20"/>
        </w:rPr>
        <w:t>Day</w:t>
      </w:r>
      <w:proofErr w:type="spellEnd"/>
      <w:r w:rsidR="009318B5" w:rsidRPr="5DA84EBC">
        <w:rPr>
          <w:rFonts w:ascii="Arial" w:hAnsi="Arial" w:cs="Arial"/>
          <w:sz w:val="20"/>
          <w:szCs w:val="20"/>
        </w:rPr>
        <w:t xml:space="preserve"> </w:t>
      </w:r>
      <w:proofErr w:type="spellStart"/>
      <w:r w:rsidR="009318B5" w:rsidRPr="5DA84EBC">
        <w:rPr>
          <w:rFonts w:ascii="Arial" w:hAnsi="Arial" w:cs="Arial"/>
          <w:sz w:val="20"/>
          <w:szCs w:val="20"/>
        </w:rPr>
        <w:t>ahead</w:t>
      </w:r>
      <w:proofErr w:type="spellEnd"/>
      <w:r w:rsidR="001E5696">
        <w:rPr>
          <w:rFonts w:ascii="Arial" w:hAnsi="Arial" w:cs="Arial"/>
          <w:sz w:val="20"/>
          <w:szCs w:val="20"/>
        </w:rPr>
        <w:t>)</w:t>
      </w:r>
      <w:r w:rsidR="009318B5" w:rsidRPr="5DA84EBC">
        <w:rPr>
          <w:rFonts w:ascii="Arial" w:hAnsi="Arial" w:cs="Arial"/>
          <w:sz w:val="20"/>
          <w:szCs w:val="20"/>
        </w:rPr>
        <w:t xml:space="preserve"> ir </w:t>
      </w:r>
      <w:r w:rsidR="008B4A96">
        <w:rPr>
          <w:rFonts w:ascii="Arial" w:hAnsi="Arial" w:cs="Arial"/>
          <w:sz w:val="20"/>
          <w:szCs w:val="20"/>
        </w:rPr>
        <w:t>E</w:t>
      </w:r>
      <w:r w:rsidR="00C87741" w:rsidRPr="00A5033D">
        <w:rPr>
          <w:rFonts w:ascii="Arial" w:hAnsi="Arial" w:cs="Arial"/>
          <w:sz w:val="20"/>
          <w:szCs w:val="20"/>
        </w:rPr>
        <w:t>inamosios paros rink</w:t>
      </w:r>
      <w:r w:rsidR="00C87741">
        <w:rPr>
          <w:rFonts w:ascii="Arial" w:hAnsi="Arial" w:cs="Arial"/>
          <w:sz w:val="20"/>
          <w:szCs w:val="20"/>
        </w:rPr>
        <w:t>os</w:t>
      </w:r>
      <w:r w:rsidR="00C87741" w:rsidRPr="5DA84EBC">
        <w:rPr>
          <w:rFonts w:ascii="Arial" w:hAnsi="Arial" w:cs="Arial"/>
          <w:sz w:val="20"/>
          <w:szCs w:val="20"/>
        </w:rPr>
        <w:t xml:space="preserve"> </w:t>
      </w:r>
      <w:r w:rsidR="00C87741">
        <w:rPr>
          <w:rFonts w:ascii="Arial" w:hAnsi="Arial" w:cs="Arial"/>
          <w:sz w:val="20"/>
          <w:szCs w:val="20"/>
        </w:rPr>
        <w:t>(</w:t>
      </w:r>
      <w:proofErr w:type="spellStart"/>
      <w:r w:rsidR="009318B5" w:rsidRPr="5DA84EBC">
        <w:rPr>
          <w:rFonts w:ascii="Arial" w:hAnsi="Arial" w:cs="Arial"/>
          <w:sz w:val="20"/>
          <w:szCs w:val="20"/>
        </w:rPr>
        <w:t>Intraday</w:t>
      </w:r>
      <w:proofErr w:type="spellEnd"/>
      <w:r w:rsidR="00C87741">
        <w:rPr>
          <w:rFonts w:ascii="Arial" w:hAnsi="Arial" w:cs="Arial"/>
          <w:sz w:val="20"/>
          <w:szCs w:val="20"/>
        </w:rPr>
        <w:t>)</w:t>
      </w:r>
      <w:r w:rsidR="009318B5" w:rsidRPr="5DA84EBC">
        <w:rPr>
          <w:rFonts w:ascii="Arial" w:hAnsi="Arial" w:cs="Arial"/>
          <w:sz w:val="20"/>
          <w:szCs w:val="20"/>
        </w:rPr>
        <w:t xml:space="preserve"> biržose</w:t>
      </w:r>
      <w:r w:rsidRPr="5DA84EBC">
        <w:rPr>
          <w:rFonts w:ascii="Arial" w:hAnsi="Arial" w:cs="Arial"/>
          <w:sz w:val="20"/>
          <w:szCs w:val="20"/>
        </w:rPr>
        <w:t>. Įdiegtas Įrankis turi pagerinti jėgainės efektyvumą, parametrų stabilumą, pagerinti eksploatacinius rodiklius</w:t>
      </w:r>
      <w:r w:rsidR="0043281C" w:rsidRPr="5DA84EBC">
        <w:rPr>
          <w:rFonts w:ascii="Arial" w:hAnsi="Arial" w:cs="Arial"/>
          <w:sz w:val="20"/>
          <w:szCs w:val="20"/>
        </w:rPr>
        <w:t>, teikti rekomendacijas dėl energijos pardavimo planavimo į ateitį</w:t>
      </w:r>
      <w:r w:rsidR="00D21375" w:rsidRPr="5DA84EBC">
        <w:rPr>
          <w:rFonts w:ascii="Arial" w:hAnsi="Arial" w:cs="Arial"/>
          <w:sz w:val="20"/>
          <w:szCs w:val="20"/>
        </w:rPr>
        <w:t xml:space="preserve"> ir automatizuoti elektros energijos prekybą</w:t>
      </w:r>
      <w:r w:rsidR="00C453B3" w:rsidRPr="5DA84EBC">
        <w:rPr>
          <w:rFonts w:ascii="Arial" w:hAnsi="Arial" w:cs="Arial"/>
          <w:sz w:val="20"/>
          <w:szCs w:val="20"/>
        </w:rPr>
        <w:t>.</w:t>
      </w:r>
    </w:p>
    <w:p w14:paraId="1538686F" w14:textId="77777777" w:rsidR="00AF0FDD" w:rsidRPr="00906C4D" w:rsidRDefault="00AF0FDD">
      <w:pPr>
        <w:ind w:left="0" w:firstLine="0"/>
        <w:outlineLvl w:val="0"/>
        <w:rPr>
          <w:rFonts w:ascii="Arial" w:hAnsi="Arial" w:cs="Arial"/>
          <w:sz w:val="20"/>
          <w:szCs w:val="20"/>
        </w:rPr>
      </w:pPr>
    </w:p>
    <w:p w14:paraId="300B34E1" w14:textId="17290388" w:rsidR="00AF0FDD" w:rsidRPr="00906C4D" w:rsidRDefault="00A32416">
      <w:pPr>
        <w:pStyle w:val="ListParagraph"/>
        <w:numPr>
          <w:ilvl w:val="0"/>
          <w:numId w:val="27"/>
        </w:numPr>
        <w:tabs>
          <w:tab w:val="left" w:pos="567"/>
        </w:tabs>
        <w:ind w:left="0" w:firstLine="0"/>
        <w:jc w:val="center"/>
        <w:outlineLvl w:val="0"/>
        <w:rPr>
          <w:rFonts w:ascii="Arial" w:hAnsi="Arial" w:cs="Arial"/>
          <w:b/>
          <w:sz w:val="20"/>
          <w:szCs w:val="20"/>
        </w:rPr>
      </w:pPr>
      <w:r w:rsidRPr="00906C4D">
        <w:rPr>
          <w:rFonts w:ascii="Arial" w:hAnsi="Arial" w:cs="Arial"/>
          <w:b/>
          <w:sz w:val="20"/>
          <w:szCs w:val="20"/>
        </w:rPr>
        <w:t>PASLAUGŲ APIMTYS, ĮRANKIUI KELIAMI REIKALAVIMAI</w:t>
      </w:r>
    </w:p>
    <w:p w14:paraId="38F86B50" w14:textId="77777777" w:rsidR="00AF0FDD" w:rsidRPr="00906C4D" w:rsidRDefault="00AF0FDD">
      <w:pPr>
        <w:pStyle w:val="ListParagraph"/>
        <w:tabs>
          <w:tab w:val="left" w:pos="567"/>
        </w:tabs>
        <w:ind w:left="0" w:firstLine="0"/>
        <w:outlineLvl w:val="0"/>
        <w:rPr>
          <w:rFonts w:ascii="Arial" w:hAnsi="Arial" w:cs="Arial"/>
          <w:b/>
          <w:sz w:val="20"/>
          <w:szCs w:val="20"/>
        </w:rPr>
      </w:pPr>
    </w:p>
    <w:p w14:paraId="2D39B228" w14:textId="2C6D3DD1" w:rsidR="00AF0FDD" w:rsidRPr="00906C4D" w:rsidRDefault="00A32416" w:rsidP="00E660DC">
      <w:pPr>
        <w:pStyle w:val="ListParagraph"/>
        <w:numPr>
          <w:ilvl w:val="0"/>
          <w:numId w:val="39"/>
        </w:numPr>
        <w:tabs>
          <w:tab w:val="clear" w:pos="0"/>
          <w:tab w:val="left" w:pos="567"/>
        </w:tabs>
        <w:ind w:left="0" w:firstLine="0"/>
        <w:outlineLvl w:val="0"/>
        <w:rPr>
          <w:rFonts w:ascii="Arial" w:hAnsi="Arial" w:cs="Arial"/>
          <w:b/>
          <w:bCs/>
          <w:sz w:val="20"/>
          <w:szCs w:val="20"/>
        </w:rPr>
      </w:pPr>
      <w:r w:rsidRPr="00906C4D">
        <w:rPr>
          <w:rFonts w:ascii="Arial" w:hAnsi="Arial" w:cs="Arial"/>
          <w:b/>
          <w:bCs/>
          <w:sz w:val="20"/>
          <w:szCs w:val="20"/>
        </w:rPr>
        <w:t>Paslaugų apimtys</w:t>
      </w:r>
    </w:p>
    <w:p w14:paraId="24083BB7" w14:textId="405D5586" w:rsidR="00AF0FDD" w:rsidRPr="00906C4D" w:rsidRDefault="00A32416" w:rsidP="00E660DC">
      <w:pPr>
        <w:pStyle w:val="ListParagraph"/>
        <w:numPr>
          <w:ilvl w:val="1"/>
          <w:numId w:val="39"/>
        </w:numPr>
        <w:tabs>
          <w:tab w:val="left" w:pos="567"/>
        </w:tabs>
        <w:ind w:left="0" w:firstLine="0"/>
        <w:outlineLvl w:val="0"/>
        <w:rPr>
          <w:rFonts w:ascii="Arial" w:hAnsi="Arial" w:cs="Arial"/>
          <w:sz w:val="20"/>
          <w:szCs w:val="20"/>
        </w:rPr>
      </w:pPr>
      <w:r w:rsidRPr="00906C4D">
        <w:rPr>
          <w:rFonts w:ascii="Arial" w:hAnsi="Arial" w:cs="Arial"/>
          <w:sz w:val="20"/>
          <w:szCs w:val="20"/>
        </w:rPr>
        <w:t>Pirkimas vykdomas pilna šiame dokumente nurodyta apimtimi, o diegiamas Įrankis turi tenkinti šiame skyriuje nurodytus funkcinius reikalavimus.</w:t>
      </w:r>
    </w:p>
    <w:p w14:paraId="6A044F4C" w14:textId="77777777" w:rsidR="001617A8" w:rsidRPr="00906C4D" w:rsidRDefault="001617A8" w:rsidP="001617A8">
      <w:pPr>
        <w:pStyle w:val="ListParagraph"/>
        <w:tabs>
          <w:tab w:val="left" w:pos="567"/>
        </w:tabs>
        <w:ind w:left="0" w:firstLine="0"/>
        <w:outlineLvl w:val="0"/>
        <w:rPr>
          <w:rFonts w:ascii="Arial" w:hAnsi="Arial" w:cs="Arial"/>
          <w:sz w:val="20"/>
          <w:szCs w:val="20"/>
        </w:rPr>
      </w:pPr>
    </w:p>
    <w:p w14:paraId="078602AA" w14:textId="1CA688DB" w:rsidR="00A32416" w:rsidRPr="00906C4D" w:rsidRDefault="00A32416" w:rsidP="00DC2322">
      <w:pPr>
        <w:pStyle w:val="ListParagraph"/>
        <w:numPr>
          <w:ilvl w:val="0"/>
          <w:numId w:val="39"/>
        </w:numPr>
        <w:tabs>
          <w:tab w:val="left" w:pos="567"/>
        </w:tabs>
        <w:ind w:left="0" w:firstLine="0"/>
        <w:outlineLvl w:val="0"/>
        <w:rPr>
          <w:rFonts w:ascii="Arial" w:hAnsi="Arial" w:cs="Arial"/>
          <w:b/>
          <w:bCs/>
          <w:sz w:val="20"/>
          <w:szCs w:val="20"/>
        </w:rPr>
      </w:pPr>
      <w:r w:rsidRPr="00906C4D">
        <w:rPr>
          <w:rFonts w:ascii="Arial" w:hAnsi="Arial" w:cs="Arial"/>
          <w:b/>
          <w:bCs/>
          <w:sz w:val="20"/>
          <w:szCs w:val="20"/>
        </w:rPr>
        <w:t xml:space="preserve"> Reikalavimai biokuro</w:t>
      </w:r>
      <w:r w:rsidR="003C463A" w:rsidRPr="00906C4D">
        <w:rPr>
          <w:rFonts w:ascii="Arial" w:hAnsi="Arial" w:cs="Arial"/>
          <w:b/>
          <w:bCs/>
          <w:sz w:val="20"/>
          <w:szCs w:val="20"/>
        </w:rPr>
        <w:t xml:space="preserve"> </w:t>
      </w:r>
      <w:r w:rsidR="00CB01C6" w:rsidRPr="00906C4D">
        <w:rPr>
          <w:rFonts w:ascii="Arial" w:hAnsi="Arial" w:cs="Arial"/>
          <w:b/>
          <w:bCs/>
          <w:sz w:val="20"/>
          <w:szCs w:val="20"/>
        </w:rPr>
        <w:t>katil</w:t>
      </w:r>
      <w:r w:rsidR="00644EFF" w:rsidRPr="00906C4D">
        <w:rPr>
          <w:rFonts w:ascii="Arial" w:hAnsi="Arial" w:cs="Arial"/>
          <w:b/>
          <w:bCs/>
          <w:sz w:val="20"/>
          <w:szCs w:val="20"/>
        </w:rPr>
        <w:t>ų moduliui</w:t>
      </w:r>
      <w:r w:rsidRPr="00906C4D">
        <w:rPr>
          <w:rFonts w:ascii="Arial" w:hAnsi="Arial" w:cs="Arial"/>
          <w:b/>
          <w:bCs/>
          <w:sz w:val="20"/>
          <w:szCs w:val="20"/>
        </w:rPr>
        <w:t xml:space="preserve">: </w:t>
      </w:r>
    </w:p>
    <w:p w14:paraId="5197B0D6" w14:textId="0760F60C" w:rsidR="00AF0FDD" w:rsidRPr="00906C4D" w:rsidRDefault="00A32416" w:rsidP="00E660DC">
      <w:pPr>
        <w:pStyle w:val="ListParagraph"/>
        <w:numPr>
          <w:ilvl w:val="1"/>
          <w:numId w:val="39"/>
        </w:numPr>
        <w:tabs>
          <w:tab w:val="left" w:pos="567"/>
        </w:tabs>
        <w:suppressAutoHyphens w:val="0"/>
        <w:spacing w:after="4" w:line="264" w:lineRule="auto"/>
        <w:ind w:left="0" w:firstLine="0"/>
        <w:rPr>
          <w:rFonts w:ascii="Arial" w:hAnsi="Arial" w:cs="Arial"/>
          <w:sz w:val="20"/>
          <w:szCs w:val="20"/>
        </w:rPr>
      </w:pPr>
      <w:r w:rsidRPr="00906C4D">
        <w:rPr>
          <w:rFonts w:ascii="Arial" w:hAnsi="Arial" w:cs="Arial"/>
          <w:sz w:val="20"/>
          <w:szCs w:val="20"/>
        </w:rPr>
        <w:t>Įvertinti biokuro katilų atskirų komponentų darbo režimus realiu laiku</w:t>
      </w:r>
      <w:r w:rsidR="0043281C" w:rsidRPr="00906C4D">
        <w:rPr>
          <w:rFonts w:ascii="Arial" w:hAnsi="Arial" w:cs="Arial"/>
          <w:sz w:val="20"/>
          <w:szCs w:val="20"/>
        </w:rPr>
        <w:t xml:space="preserve"> ir teikti rekomendacijas dėl efektyvesnio darbo</w:t>
      </w:r>
      <w:r w:rsidRPr="00906C4D">
        <w:rPr>
          <w:rFonts w:ascii="Arial" w:hAnsi="Arial" w:cs="Arial"/>
          <w:sz w:val="20"/>
          <w:szCs w:val="20"/>
        </w:rPr>
        <w:t>:</w:t>
      </w:r>
    </w:p>
    <w:p w14:paraId="12603108" w14:textId="52269F41" w:rsidR="00AF0FDD" w:rsidRPr="00625A4E" w:rsidRDefault="00A32416" w:rsidP="00A1258D">
      <w:pPr>
        <w:pStyle w:val="DweenBodyText"/>
        <w:numPr>
          <w:ilvl w:val="2"/>
          <w:numId w:val="39"/>
        </w:numPr>
        <w:tabs>
          <w:tab w:val="left" w:pos="1276"/>
        </w:tabs>
        <w:spacing w:after="0" w:line="240" w:lineRule="auto"/>
        <w:ind w:left="567" w:hanging="17"/>
        <w:rPr>
          <w:rFonts w:ascii="Arial" w:hAnsi="Arial" w:cs="Arial"/>
          <w:sz w:val="20"/>
          <w:szCs w:val="20"/>
          <w:lang w:val="lt-LT"/>
        </w:rPr>
      </w:pPr>
      <w:r w:rsidRPr="00906C4D">
        <w:rPr>
          <w:rFonts w:ascii="Arial" w:hAnsi="Arial" w:cs="Arial"/>
          <w:sz w:val="20"/>
          <w:szCs w:val="20"/>
          <w:lang w:val="lt-LT"/>
        </w:rPr>
        <w:t xml:space="preserve"> </w:t>
      </w:r>
      <w:r w:rsidRPr="00625A4E">
        <w:rPr>
          <w:rFonts w:ascii="Arial" w:hAnsi="Arial" w:cs="Arial"/>
          <w:sz w:val="20"/>
          <w:szCs w:val="20"/>
          <w:lang w:val="lt-LT"/>
        </w:rPr>
        <w:t>Pirminio, antrinio</w:t>
      </w:r>
      <w:r w:rsidR="00732B3C" w:rsidRPr="00625A4E">
        <w:rPr>
          <w:rFonts w:ascii="Arial" w:hAnsi="Arial" w:cs="Arial"/>
          <w:sz w:val="20"/>
          <w:szCs w:val="20"/>
          <w:lang w:val="lt-LT"/>
        </w:rPr>
        <w:t xml:space="preserve">, </w:t>
      </w:r>
      <w:proofErr w:type="spellStart"/>
      <w:r w:rsidR="00732B3C" w:rsidRPr="00625A4E">
        <w:rPr>
          <w:rFonts w:ascii="Arial" w:hAnsi="Arial" w:cs="Arial"/>
          <w:sz w:val="20"/>
          <w:szCs w:val="20"/>
          <w:lang w:val="lt-LT"/>
        </w:rPr>
        <w:t>recirkuliacijos</w:t>
      </w:r>
      <w:proofErr w:type="spellEnd"/>
      <w:r w:rsidR="00430211" w:rsidRPr="00625A4E">
        <w:rPr>
          <w:rFonts w:ascii="Arial" w:hAnsi="Arial" w:cs="Arial"/>
          <w:sz w:val="20"/>
          <w:szCs w:val="20"/>
          <w:lang w:val="lt-LT"/>
        </w:rPr>
        <w:t>,</w:t>
      </w:r>
      <w:r w:rsidR="00D60D3F" w:rsidRPr="00625A4E">
        <w:rPr>
          <w:rFonts w:ascii="Arial" w:hAnsi="Arial" w:cs="Arial"/>
          <w:sz w:val="20"/>
          <w:szCs w:val="20"/>
          <w:lang w:val="lt-LT"/>
        </w:rPr>
        <w:t xml:space="preserve"> sifono</w:t>
      </w:r>
      <w:r w:rsidR="00430211" w:rsidRPr="00625A4E">
        <w:rPr>
          <w:rFonts w:ascii="Arial" w:hAnsi="Arial" w:cs="Arial"/>
          <w:sz w:val="20"/>
          <w:szCs w:val="20"/>
          <w:lang w:val="lt-LT"/>
        </w:rPr>
        <w:t xml:space="preserve"> ir </w:t>
      </w:r>
      <w:proofErr w:type="spellStart"/>
      <w:r w:rsidR="00430211" w:rsidRPr="00625A4E">
        <w:rPr>
          <w:rFonts w:ascii="Arial" w:hAnsi="Arial" w:cs="Arial"/>
          <w:sz w:val="20"/>
          <w:szCs w:val="20"/>
          <w:lang w:val="lt-LT"/>
        </w:rPr>
        <w:t>dūmsiurbio</w:t>
      </w:r>
      <w:proofErr w:type="spellEnd"/>
      <w:r w:rsidR="00D60D3F" w:rsidRPr="00625A4E">
        <w:rPr>
          <w:rFonts w:ascii="Arial" w:hAnsi="Arial" w:cs="Arial"/>
          <w:sz w:val="20"/>
          <w:szCs w:val="20"/>
          <w:lang w:val="lt-LT"/>
        </w:rPr>
        <w:t xml:space="preserve"> </w:t>
      </w:r>
      <w:r w:rsidRPr="00625A4E">
        <w:rPr>
          <w:rFonts w:ascii="Arial" w:hAnsi="Arial" w:cs="Arial"/>
          <w:sz w:val="20"/>
          <w:szCs w:val="20"/>
          <w:lang w:val="lt-LT"/>
        </w:rPr>
        <w:t>oro ventiliatorių ch</w:t>
      </w:r>
      <w:r w:rsidR="0043281C" w:rsidRPr="00625A4E">
        <w:rPr>
          <w:rFonts w:ascii="Arial" w:hAnsi="Arial" w:cs="Arial"/>
          <w:sz w:val="20"/>
          <w:szCs w:val="20"/>
          <w:lang w:val="lt-LT"/>
        </w:rPr>
        <w:t>arakteristikos</w:t>
      </w:r>
      <w:r w:rsidR="00D60D3F" w:rsidRPr="00625A4E">
        <w:rPr>
          <w:rFonts w:ascii="Arial" w:hAnsi="Arial" w:cs="Arial"/>
          <w:sz w:val="20"/>
          <w:szCs w:val="20"/>
          <w:lang w:val="lt-LT"/>
        </w:rPr>
        <w:t xml:space="preserve"> ir </w:t>
      </w:r>
      <w:r w:rsidR="003C463A" w:rsidRPr="00625A4E">
        <w:rPr>
          <w:rFonts w:ascii="Arial" w:hAnsi="Arial" w:cs="Arial"/>
          <w:sz w:val="20"/>
          <w:szCs w:val="20"/>
          <w:lang w:val="lt-LT"/>
        </w:rPr>
        <w:t xml:space="preserve">efektyvus </w:t>
      </w:r>
      <w:r w:rsidRPr="00625A4E">
        <w:rPr>
          <w:rFonts w:ascii="Arial" w:hAnsi="Arial" w:cs="Arial"/>
          <w:sz w:val="20"/>
          <w:szCs w:val="20"/>
          <w:lang w:val="lt-LT"/>
        </w:rPr>
        <w:t>paskirstymas į zonas;</w:t>
      </w:r>
    </w:p>
    <w:p w14:paraId="0CC412B8" w14:textId="6469CB3C" w:rsidR="004666A1" w:rsidRPr="00625A4E" w:rsidRDefault="004666A1" w:rsidP="00A1258D">
      <w:pPr>
        <w:pStyle w:val="DweenBodyText"/>
        <w:numPr>
          <w:ilvl w:val="2"/>
          <w:numId w:val="39"/>
        </w:numPr>
        <w:tabs>
          <w:tab w:val="left" w:pos="1276"/>
        </w:tabs>
        <w:spacing w:after="0" w:line="240" w:lineRule="auto"/>
        <w:ind w:left="567" w:hanging="17"/>
        <w:rPr>
          <w:rFonts w:ascii="Arial" w:hAnsi="Arial" w:cs="Arial"/>
          <w:sz w:val="20"/>
          <w:szCs w:val="20"/>
          <w:lang w:val="lt-LT"/>
        </w:rPr>
      </w:pPr>
      <w:r w:rsidRPr="00625A4E">
        <w:rPr>
          <w:rFonts w:ascii="Arial" w:hAnsi="Arial" w:cs="Arial"/>
          <w:sz w:val="20"/>
          <w:szCs w:val="20"/>
          <w:lang w:val="lt-LT"/>
        </w:rPr>
        <w:lastRenderedPageBreak/>
        <w:t xml:space="preserve">Dūmų </w:t>
      </w:r>
      <w:proofErr w:type="spellStart"/>
      <w:r w:rsidRPr="00625A4E">
        <w:rPr>
          <w:rFonts w:ascii="Arial" w:hAnsi="Arial" w:cs="Arial"/>
          <w:sz w:val="20"/>
          <w:szCs w:val="20"/>
          <w:lang w:val="lt-LT"/>
        </w:rPr>
        <w:t>recirkuliacijos</w:t>
      </w:r>
      <w:proofErr w:type="spellEnd"/>
      <w:r w:rsidRPr="00625A4E">
        <w:rPr>
          <w:rFonts w:ascii="Arial" w:hAnsi="Arial" w:cs="Arial"/>
          <w:sz w:val="20"/>
          <w:szCs w:val="20"/>
          <w:lang w:val="lt-LT"/>
        </w:rPr>
        <w:t xml:space="preserve"> proceso efektyvumas;</w:t>
      </w:r>
    </w:p>
    <w:p w14:paraId="019D75A8" w14:textId="25930C60" w:rsidR="00AF0FDD" w:rsidRPr="00625A4E" w:rsidRDefault="00456A2F" w:rsidP="00A1258D">
      <w:pPr>
        <w:pStyle w:val="DweenBodyText"/>
        <w:numPr>
          <w:ilvl w:val="2"/>
          <w:numId w:val="39"/>
        </w:numPr>
        <w:tabs>
          <w:tab w:val="left" w:pos="1276"/>
        </w:tabs>
        <w:spacing w:after="0" w:line="240" w:lineRule="auto"/>
        <w:ind w:left="567" w:hanging="17"/>
        <w:rPr>
          <w:rFonts w:ascii="Arial" w:hAnsi="Arial" w:cs="Arial"/>
          <w:sz w:val="20"/>
          <w:szCs w:val="20"/>
          <w:lang w:val="lt-LT"/>
        </w:rPr>
      </w:pPr>
      <w:r w:rsidRPr="00625A4E">
        <w:rPr>
          <w:rFonts w:ascii="Arial" w:hAnsi="Arial" w:cs="Arial"/>
          <w:sz w:val="20"/>
          <w:szCs w:val="20"/>
          <w:lang w:val="lt-LT"/>
        </w:rPr>
        <w:t>Inertinės medžiagos sluoksnio storis</w:t>
      </w:r>
      <w:r w:rsidR="005C1A6E" w:rsidRPr="00625A4E">
        <w:rPr>
          <w:rFonts w:ascii="Arial" w:hAnsi="Arial" w:cs="Arial"/>
          <w:sz w:val="20"/>
          <w:szCs w:val="20"/>
          <w:lang w:val="lt-LT"/>
        </w:rPr>
        <w:t xml:space="preserve"> ir dugno pelenų šalinim</w:t>
      </w:r>
      <w:r w:rsidR="006A109B" w:rsidRPr="00625A4E">
        <w:rPr>
          <w:rFonts w:ascii="Arial" w:hAnsi="Arial" w:cs="Arial"/>
          <w:sz w:val="20"/>
          <w:szCs w:val="20"/>
          <w:lang w:val="lt-LT"/>
        </w:rPr>
        <w:t>as</w:t>
      </w:r>
      <w:r w:rsidR="00A32416" w:rsidRPr="00625A4E">
        <w:rPr>
          <w:rFonts w:ascii="Arial" w:hAnsi="Arial" w:cs="Arial"/>
          <w:sz w:val="20"/>
          <w:szCs w:val="20"/>
          <w:lang w:val="lt-LT"/>
        </w:rPr>
        <w:t>;</w:t>
      </w:r>
    </w:p>
    <w:p w14:paraId="636169B6" w14:textId="5319E35E" w:rsidR="00AF0FDD" w:rsidRPr="00625A4E" w:rsidRDefault="00A32416" w:rsidP="00A1258D">
      <w:pPr>
        <w:pStyle w:val="DweenBodyText"/>
        <w:numPr>
          <w:ilvl w:val="2"/>
          <w:numId w:val="39"/>
        </w:numPr>
        <w:tabs>
          <w:tab w:val="left" w:pos="1276"/>
        </w:tabs>
        <w:spacing w:after="0" w:line="240" w:lineRule="auto"/>
        <w:ind w:left="567" w:hanging="17"/>
        <w:rPr>
          <w:rFonts w:ascii="Arial" w:hAnsi="Arial" w:cs="Arial"/>
          <w:sz w:val="20"/>
          <w:szCs w:val="20"/>
          <w:lang w:val="lt-LT"/>
        </w:rPr>
      </w:pPr>
      <w:r w:rsidRPr="00625A4E">
        <w:rPr>
          <w:rFonts w:ascii="Arial" w:hAnsi="Arial" w:cs="Arial"/>
          <w:sz w:val="20"/>
          <w:szCs w:val="20"/>
          <w:lang w:val="lt-LT"/>
        </w:rPr>
        <w:t>Kuro dozavim</w:t>
      </w:r>
      <w:r w:rsidR="006A109B" w:rsidRPr="00625A4E">
        <w:rPr>
          <w:rFonts w:ascii="Arial" w:hAnsi="Arial" w:cs="Arial"/>
          <w:sz w:val="20"/>
          <w:szCs w:val="20"/>
          <w:lang w:val="lt-LT"/>
        </w:rPr>
        <w:t>o sistema</w:t>
      </w:r>
      <w:r w:rsidR="007026C6" w:rsidRPr="00625A4E">
        <w:rPr>
          <w:rFonts w:ascii="Arial" w:hAnsi="Arial" w:cs="Arial"/>
          <w:sz w:val="20"/>
          <w:szCs w:val="20"/>
          <w:lang w:val="lt-LT"/>
        </w:rPr>
        <w:t>;</w:t>
      </w:r>
    </w:p>
    <w:p w14:paraId="0B7324FE" w14:textId="67EEF82A" w:rsidR="003D25D6" w:rsidRPr="00625A4E" w:rsidRDefault="003D25D6" w:rsidP="00A1258D">
      <w:pPr>
        <w:pStyle w:val="DweenBodyText"/>
        <w:numPr>
          <w:ilvl w:val="2"/>
          <w:numId w:val="39"/>
        </w:numPr>
        <w:tabs>
          <w:tab w:val="left" w:pos="1276"/>
        </w:tabs>
        <w:spacing w:after="0" w:line="240" w:lineRule="auto"/>
        <w:ind w:left="567" w:hanging="17"/>
        <w:rPr>
          <w:rFonts w:ascii="Arial" w:hAnsi="Arial" w:cs="Arial"/>
          <w:sz w:val="20"/>
          <w:szCs w:val="20"/>
          <w:lang w:val="lt-LT"/>
        </w:rPr>
      </w:pPr>
      <w:r w:rsidRPr="00625A4E">
        <w:rPr>
          <w:rFonts w:ascii="Arial" w:hAnsi="Arial" w:cs="Arial"/>
          <w:sz w:val="20"/>
          <w:szCs w:val="20"/>
          <w:lang w:val="lt-LT"/>
        </w:rPr>
        <w:t xml:space="preserve">Selektyvaus </w:t>
      </w:r>
      <w:proofErr w:type="spellStart"/>
      <w:r w:rsidRPr="00625A4E">
        <w:rPr>
          <w:rFonts w:ascii="Arial" w:hAnsi="Arial" w:cs="Arial"/>
          <w:sz w:val="20"/>
          <w:szCs w:val="20"/>
          <w:lang w:val="lt-LT"/>
        </w:rPr>
        <w:t>nekatalitinio</w:t>
      </w:r>
      <w:proofErr w:type="spellEnd"/>
      <w:r w:rsidRPr="00625A4E">
        <w:rPr>
          <w:rFonts w:ascii="Arial" w:hAnsi="Arial" w:cs="Arial"/>
          <w:sz w:val="20"/>
          <w:szCs w:val="20"/>
          <w:lang w:val="lt-LT"/>
        </w:rPr>
        <w:t xml:space="preserve"> valymo sistemos proceso analizė.</w:t>
      </w:r>
    </w:p>
    <w:p w14:paraId="176C7E6B" w14:textId="3C685D76" w:rsidR="00A4430F" w:rsidRPr="00625A4E" w:rsidRDefault="00A4430F" w:rsidP="00A1258D">
      <w:pPr>
        <w:pStyle w:val="DweenBodyText"/>
        <w:numPr>
          <w:ilvl w:val="2"/>
          <w:numId w:val="39"/>
        </w:numPr>
        <w:tabs>
          <w:tab w:val="left" w:pos="1276"/>
        </w:tabs>
        <w:spacing w:after="0" w:line="240" w:lineRule="auto"/>
        <w:ind w:left="567" w:hanging="17"/>
        <w:rPr>
          <w:rFonts w:ascii="Arial" w:hAnsi="Arial" w:cs="Arial"/>
          <w:sz w:val="20"/>
          <w:szCs w:val="20"/>
          <w:lang w:val="lt-LT"/>
        </w:rPr>
      </w:pPr>
      <w:r w:rsidRPr="00625A4E">
        <w:rPr>
          <w:rFonts w:ascii="Arial" w:hAnsi="Arial" w:cs="Arial"/>
          <w:sz w:val="20"/>
          <w:szCs w:val="20"/>
          <w:lang w:val="lt-LT"/>
        </w:rPr>
        <w:t xml:space="preserve">Analizuojamas šilumos mainų šilumokaičiuose tarp dūmų ir </w:t>
      </w:r>
      <w:proofErr w:type="spellStart"/>
      <w:r w:rsidRPr="00625A4E">
        <w:rPr>
          <w:rFonts w:ascii="Arial" w:hAnsi="Arial" w:cs="Arial"/>
          <w:sz w:val="20"/>
          <w:szCs w:val="20"/>
          <w:lang w:val="lt-LT"/>
        </w:rPr>
        <w:t>termofikato</w:t>
      </w:r>
      <w:proofErr w:type="spellEnd"/>
      <w:r w:rsidRPr="00625A4E">
        <w:rPr>
          <w:rFonts w:ascii="Arial" w:hAnsi="Arial" w:cs="Arial"/>
          <w:sz w:val="20"/>
          <w:szCs w:val="20"/>
          <w:lang w:val="lt-LT"/>
        </w:rPr>
        <w:t xml:space="preserve">/garo efektyvumas. Analizė atliekama atskiroms dalims: </w:t>
      </w:r>
      <w:proofErr w:type="spellStart"/>
      <w:r w:rsidRPr="00625A4E">
        <w:rPr>
          <w:rFonts w:ascii="Arial" w:hAnsi="Arial" w:cs="Arial"/>
          <w:sz w:val="20"/>
          <w:szCs w:val="20"/>
          <w:lang w:val="lt-LT"/>
        </w:rPr>
        <w:t>perkaitintuvui</w:t>
      </w:r>
      <w:proofErr w:type="spellEnd"/>
      <w:r w:rsidRPr="00625A4E">
        <w:rPr>
          <w:rFonts w:ascii="Arial" w:hAnsi="Arial" w:cs="Arial"/>
          <w:sz w:val="20"/>
          <w:szCs w:val="20"/>
          <w:lang w:val="lt-LT"/>
        </w:rPr>
        <w:t>, katilui, sausam ekonomaizeriui, kondensaciniam ekonomaizeriui, kiti šilumokaičiai</w:t>
      </w:r>
      <w:r w:rsidR="000B3C1B" w:rsidRPr="00625A4E">
        <w:rPr>
          <w:rFonts w:ascii="Arial" w:hAnsi="Arial" w:cs="Arial"/>
          <w:sz w:val="20"/>
          <w:szCs w:val="20"/>
          <w:lang w:val="lt-LT"/>
        </w:rPr>
        <w:t xml:space="preserve"> </w:t>
      </w:r>
      <w:r w:rsidR="00C649C3" w:rsidRPr="00625A4E">
        <w:rPr>
          <w:rFonts w:ascii="Arial" w:hAnsi="Arial" w:cs="Arial"/>
          <w:sz w:val="20"/>
          <w:szCs w:val="20"/>
          <w:lang w:val="lt-LT"/>
        </w:rPr>
        <w:t>(jėgainės įrangos aušinimo CŠT vandeniu kontūras</w:t>
      </w:r>
      <w:r w:rsidR="00376AB4" w:rsidRPr="00625A4E">
        <w:rPr>
          <w:rFonts w:ascii="Arial" w:hAnsi="Arial" w:cs="Arial"/>
          <w:sz w:val="20"/>
          <w:szCs w:val="20"/>
          <w:lang w:val="lt-LT"/>
        </w:rPr>
        <w:t>, glikolio šilumokaičiai</w:t>
      </w:r>
      <w:r w:rsidR="00C649C3" w:rsidRPr="00625A4E">
        <w:rPr>
          <w:rFonts w:ascii="Arial" w:hAnsi="Arial" w:cs="Arial"/>
          <w:sz w:val="20"/>
          <w:szCs w:val="20"/>
          <w:lang w:val="lt-LT"/>
        </w:rPr>
        <w:t>)</w:t>
      </w:r>
      <w:r w:rsidRPr="00625A4E">
        <w:rPr>
          <w:rFonts w:ascii="Arial" w:hAnsi="Arial" w:cs="Arial"/>
          <w:sz w:val="20"/>
          <w:szCs w:val="20"/>
          <w:lang w:val="lt-LT"/>
        </w:rPr>
        <w:t xml:space="preserve">. Indikuojamas šilumos mainų prastėjimas, pateikiama valymo rekomendacija. </w:t>
      </w:r>
    </w:p>
    <w:p w14:paraId="72B26F44" w14:textId="77777777" w:rsidR="00890E36" w:rsidRPr="00625A4E" w:rsidRDefault="00890E36" w:rsidP="00A1258D">
      <w:pPr>
        <w:pStyle w:val="DweenBodyText"/>
        <w:numPr>
          <w:ilvl w:val="2"/>
          <w:numId w:val="39"/>
        </w:numPr>
        <w:tabs>
          <w:tab w:val="left" w:pos="1276"/>
        </w:tabs>
        <w:spacing w:after="0" w:line="240" w:lineRule="auto"/>
        <w:ind w:left="567" w:hanging="17"/>
        <w:rPr>
          <w:rFonts w:ascii="Arial" w:hAnsi="Arial" w:cs="Arial"/>
          <w:sz w:val="20"/>
          <w:szCs w:val="20"/>
          <w:lang w:val="lt-LT"/>
        </w:rPr>
      </w:pPr>
      <w:r w:rsidRPr="00625A4E">
        <w:rPr>
          <w:rFonts w:ascii="Arial" w:hAnsi="Arial" w:cs="Arial"/>
          <w:sz w:val="20"/>
          <w:szCs w:val="20"/>
          <w:lang w:val="lt-LT"/>
        </w:rPr>
        <w:t xml:space="preserve">Amoniakinio vandens dozavimo rekomendacijos užtikrinant </w:t>
      </w:r>
      <w:proofErr w:type="spellStart"/>
      <w:r w:rsidRPr="00625A4E">
        <w:rPr>
          <w:rFonts w:ascii="Arial" w:hAnsi="Arial" w:cs="Arial"/>
          <w:sz w:val="20"/>
          <w:szCs w:val="20"/>
          <w:lang w:val="lt-LT"/>
        </w:rPr>
        <w:t>NOx</w:t>
      </w:r>
      <w:proofErr w:type="spellEnd"/>
      <w:r w:rsidRPr="00625A4E">
        <w:rPr>
          <w:rFonts w:ascii="Arial" w:hAnsi="Arial" w:cs="Arial"/>
          <w:sz w:val="20"/>
          <w:szCs w:val="20"/>
          <w:lang w:val="lt-LT"/>
        </w:rPr>
        <w:t xml:space="preserve"> lygį ir mažinant amoniakinę koroziją.</w:t>
      </w:r>
    </w:p>
    <w:p w14:paraId="026D0E06" w14:textId="77777777" w:rsidR="00890E36" w:rsidRPr="00625A4E" w:rsidRDefault="00890E36" w:rsidP="00A1258D">
      <w:pPr>
        <w:pStyle w:val="DweenBodyText"/>
        <w:numPr>
          <w:ilvl w:val="2"/>
          <w:numId w:val="39"/>
        </w:numPr>
        <w:tabs>
          <w:tab w:val="left" w:pos="1276"/>
        </w:tabs>
        <w:spacing w:after="0" w:line="240" w:lineRule="auto"/>
        <w:ind w:left="567" w:hanging="17"/>
        <w:rPr>
          <w:rFonts w:ascii="Arial" w:hAnsi="Arial" w:cs="Arial"/>
          <w:sz w:val="20"/>
          <w:szCs w:val="20"/>
          <w:lang w:val="lt-LT"/>
        </w:rPr>
      </w:pPr>
      <w:r w:rsidRPr="00625A4E">
        <w:rPr>
          <w:rFonts w:ascii="Arial" w:hAnsi="Arial" w:cs="Arial"/>
          <w:sz w:val="20"/>
          <w:szCs w:val="20"/>
          <w:lang w:val="lt-LT"/>
        </w:rPr>
        <w:t>Anglies monoksido (CO) emisijų nuspėjimas ir korekcinių veiksmų siūlymas;</w:t>
      </w:r>
    </w:p>
    <w:p w14:paraId="70313135" w14:textId="4DD67056" w:rsidR="00AF0FDD" w:rsidRPr="00625A4E" w:rsidRDefault="00A32416" w:rsidP="00A1258D">
      <w:pPr>
        <w:pStyle w:val="DweenBodyText"/>
        <w:numPr>
          <w:ilvl w:val="2"/>
          <w:numId w:val="39"/>
        </w:numPr>
        <w:tabs>
          <w:tab w:val="left" w:pos="1276"/>
        </w:tabs>
        <w:spacing w:after="0" w:line="240" w:lineRule="auto"/>
        <w:ind w:left="567" w:hanging="17"/>
        <w:rPr>
          <w:rFonts w:ascii="Arial" w:hAnsi="Arial" w:cs="Arial"/>
          <w:sz w:val="20"/>
          <w:szCs w:val="20"/>
          <w:lang w:val="lt-LT"/>
        </w:rPr>
      </w:pPr>
      <w:bookmarkStart w:id="2" w:name="_Hlk168563705"/>
      <w:r w:rsidRPr="00625A4E">
        <w:rPr>
          <w:rFonts w:ascii="Arial" w:hAnsi="Arial" w:cs="Arial"/>
          <w:sz w:val="20"/>
          <w:szCs w:val="20"/>
          <w:lang w:val="lt-LT"/>
        </w:rPr>
        <w:t>Pranešimai apie nuokrypius nuo normalaus veikimo el. laiškais;</w:t>
      </w:r>
      <w:bookmarkEnd w:id="2"/>
    </w:p>
    <w:p w14:paraId="088ECF2E" w14:textId="377687E8" w:rsidR="5DA84EBC" w:rsidRDefault="5DA84EBC" w:rsidP="5DA84EBC">
      <w:pPr>
        <w:pStyle w:val="DweenBodyText"/>
        <w:tabs>
          <w:tab w:val="left" w:pos="567"/>
        </w:tabs>
        <w:spacing w:after="0" w:line="240" w:lineRule="auto"/>
        <w:rPr>
          <w:rFonts w:ascii="Arial" w:hAnsi="Arial" w:cs="Arial"/>
          <w:sz w:val="20"/>
          <w:szCs w:val="20"/>
          <w:lang w:val="lt-LT"/>
        </w:rPr>
      </w:pPr>
    </w:p>
    <w:p w14:paraId="2A39B372" w14:textId="77777777" w:rsidR="00AF0FDD" w:rsidRPr="00625A4E" w:rsidRDefault="00A32416" w:rsidP="00A1258D">
      <w:pPr>
        <w:pStyle w:val="DweenBodyText"/>
        <w:numPr>
          <w:ilvl w:val="1"/>
          <w:numId w:val="39"/>
        </w:numPr>
        <w:tabs>
          <w:tab w:val="left" w:pos="567"/>
        </w:tabs>
        <w:spacing w:after="0" w:line="240" w:lineRule="auto"/>
        <w:ind w:left="0" w:firstLine="0"/>
        <w:rPr>
          <w:rFonts w:ascii="Arial" w:hAnsi="Arial" w:cs="Arial"/>
          <w:sz w:val="20"/>
          <w:szCs w:val="20"/>
          <w:lang w:val="lt-LT"/>
        </w:rPr>
      </w:pPr>
      <w:r w:rsidRPr="00625A4E">
        <w:rPr>
          <w:rFonts w:ascii="Arial" w:hAnsi="Arial" w:cs="Arial"/>
          <w:sz w:val="20"/>
          <w:szCs w:val="20"/>
          <w:lang w:val="lt-LT"/>
        </w:rPr>
        <w:t>Kompleksinis biokuro katilo darbo efektyvumo įvertinimas realiuoju laiku:</w:t>
      </w:r>
    </w:p>
    <w:p w14:paraId="02A5D331" w14:textId="2C782B43" w:rsidR="00AF0FDD" w:rsidRPr="00625A4E" w:rsidRDefault="00A32416" w:rsidP="004A7304">
      <w:pPr>
        <w:pStyle w:val="DweenBodyText"/>
        <w:numPr>
          <w:ilvl w:val="2"/>
          <w:numId w:val="39"/>
        </w:numPr>
        <w:tabs>
          <w:tab w:val="left" w:pos="1276"/>
        </w:tabs>
        <w:spacing w:after="0" w:line="240" w:lineRule="auto"/>
        <w:ind w:left="567" w:hanging="17"/>
        <w:rPr>
          <w:rFonts w:ascii="Arial" w:hAnsi="Arial" w:cs="Arial"/>
          <w:sz w:val="20"/>
          <w:szCs w:val="20"/>
          <w:lang w:val="lt-LT"/>
        </w:rPr>
      </w:pPr>
      <w:r w:rsidRPr="00625A4E">
        <w:rPr>
          <w:rFonts w:ascii="Arial" w:hAnsi="Arial" w:cs="Arial"/>
          <w:sz w:val="20"/>
          <w:szCs w:val="20"/>
          <w:lang w:val="lt-LT"/>
        </w:rPr>
        <w:t>Katil</w:t>
      </w:r>
      <w:bookmarkStart w:id="3" w:name="_Hlk168038861"/>
      <w:r w:rsidR="00376AB4" w:rsidRPr="00625A4E">
        <w:rPr>
          <w:rFonts w:ascii="Arial" w:hAnsi="Arial" w:cs="Arial"/>
          <w:sz w:val="20"/>
          <w:szCs w:val="20"/>
          <w:lang w:val="lt-LT"/>
        </w:rPr>
        <w:t>o</w:t>
      </w:r>
      <w:r w:rsidRPr="00625A4E">
        <w:rPr>
          <w:rFonts w:ascii="Arial" w:hAnsi="Arial" w:cs="Arial"/>
          <w:sz w:val="20"/>
          <w:szCs w:val="20"/>
          <w:lang w:val="lt-LT"/>
        </w:rPr>
        <w:t xml:space="preserve"> efektyvumas, %</w:t>
      </w:r>
      <w:bookmarkEnd w:id="3"/>
      <w:r w:rsidRPr="00625A4E">
        <w:rPr>
          <w:rFonts w:ascii="Arial" w:hAnsi="Arial" w:cs="Arial"/>
          <w:sz w:val="20"/>
          <w:szCs w:val="20"/>
          <w:lang w:val="lt-LT"/>
        </w:rPr>
        <w:t>,</w:t>
      </w:r>
    </w:p>
    <w:p w14:paraId="2EA3A9D0" w14:textId="4B3AC12C" w:rsidR="00AF0FDD" w:rsidRPr="00625A4E" w:rsidRDefault="00A32416" w:rsidP="004A7304">
      <w:pPr>
        <w:pStyle w:val="DweenBodyText"/>
        <w:numPr>
          <w:ilvl w:val="2"/>
          <w:numId w:val="39"/>
        </w:numPr>
        <w:tabs>
          <w:tab w:val="left" w:pos="1276"/>
        </w:tabs>
        <w:spacing w:after="0" w:line="240" w:lineRule="auto"/>
        <w:ind w:left="567" w:hanging="17"/>
        <w:rPr>
          <w:rFonts w:ascii="Arial" w:hAnsi="Arial" w:cs="Arial"/>
          <w:sz w:val="20"/>
          <w:szCs w:val="20"/>
          <w:lang w:val="lt-LT"/>
        </w:rPr>
      </w:pPr>
      <w:bookmarkStart w:id="4" w:name="_Hlk168038754"/>
      <w:r w:rsidRPr="00625A4E">
        <w:rPr>
          <w:rFonts w:ascii="Arial" w:hAnsi="Arial" w:cs="Arial"/>
          <w:sz w:val="20"/>
          <w:szCs w:val="20"/>
          <w:lang w:val="lt-LT"/>
        </w:rPr>
        <w:t>Kondensacinio e</w:t>
      </w:r>
      <w:bookmarkEnd w:id="4"/>
      <w:r w:rsidRPr="00625A4E">
        <w:rPr>
          <w:rFonts w:ascii="Arial" w:hAnsi="Arial" w:cs="Arial"/>
          <w:sz w:val="20"/>
          <w:szCs w:val="20"/>
          <w:lang w:val="lt-LT"/>
        </w:rPr>
        <w:t>konomaizerio efektyvumas, %,</w:t>
      </w:r>
    </w:p>
    <w:p w14:paraId="57B64E14" w14:textId="3583B868" w:rsidR="00AF0FDD" w:rsidRPr="00625A4E" w:rsidRDefault="00A32416" w:rsidP="004A7304">
      <w:pPr>
        <w:pStyle w:val="DweenBodyText"/>
        <w:numPr>
          <w:ilvl w:val="2"/>
          <w:numId w:val="39"/>
        </w:numPr>
        <w:tabs>
          <w:tab w:val="left" w:pos="1276"/>
        </w:tabs>
        <w:spacing w:after="0" w:line="240" w:lineRule="auto"/>
        <w:ind w:left="567" w:hanging="17"/>
        <w:rPr>
          <w:rFonts w:ascii="Arial" w:hAnsi="Arial" w:cs="Arial"/>
          <w:sz w:val="20"/>
          <w:szCs w:val="20"/>
          <w:lang w:val="lt-LT"/>
        </w:rPr>
      </w:pPr>
      <w:r w:rsidRPr="00625A4E">
        <w:rPr>
          <w:rFonts w:ascii="Arial" w:hAnsi="Arial" w:cs="Arial"/>
          <w:sz w:val="20"/>
          <w:szCs w:val="20"/>
          <w:lang w:val="lt-LT"/>
        </w:rPr>
        <w:t>Kuro rodiklis, MWh/t.</w:t>
      </w:r>
    </w:p>
    <w:p w14:paraId="65577D71" w14:textId="23B93CCD" w:rsidR="005149FA" w:rsidRPr="00625A4E" w:rsidRDefault="005149FA" w:rsidP="004A7304">
      <w:pPr>
        <w:pStyle w:val="DweenBodyText"/>
        <w:numPr>
          <w:ilvl w:val="2"/>
          <w:numId w:val="39"/>
        </w:numPr>
        <w:tabs>
          <w:tab w:val="left" w:pos="1276"/>
        </w:tabs>
        <w:spacing w:after="0" w:line="240" w:lineRule="auto"/>
        <w:ind w:left="567" w:hanging="17"/>
        <w:rPr>
          <w:rFonts w:ascii="Arial" w:hAnsi="Arial" w:cs="Arial"/>
          <w:sz w:val="20"/>
          <w:szCs w:val="20"/>
          <w:lang w:val="lt-LT"/>
        </w:rPr>
      </w:pPr>
      <w:r w:rsidRPr="00625A4E">
        <w:rPr>
          <w:rFonts w:ascii="Arial" w:hAnsi="Arial" w:cs="Arial"/>
          <w:sz w:val="20"/>
          <w:szCs w:val="20"/>
          <w:lang w:val="lt-LT"/>
        </w:rPr>
        <w:t>Sudaromas kuro, dūmų,</w:t>
      </w:r>
      <w:r w:rsidR="00787EDF" w:rsidRPr="00625A4E">
        <w:rPr>
          <w:rFonts w:ascii="Arial" w:hAnsi="Arial" w:cs="Arial"/>
          <w:sz w:val="20"/>
          <w:szCs w:val="20"/>
          <w:lang w:val="lt-LT"/>
        </w:rPr>
        <w:t xml:space="preserve"> pelenų,</w:t>
      </w:r>
      <w:r w:rsidRPr="00625A4E">
        <w:rPr>
          <w:rFonts w:ascii="Arial" w:hAnsi="Arial" w:cs="Arial"/>
          <w:sz w:val="20"/>
          <w:szCs w:val="20"/>
          <w:lang w:val="lt-LT"/>
        </w:rPr>
        <w:t xml:space="preserve"> oro masės ir energijos balansas realiu laiku; </w:t>
      </w:r>
    </w:p>
    <w:p w14:paraId="41DAA6BA" w14:textId="77777777" w:rsidR="004A7304" w:rsidRPr="00625A4E" w:rsidRDefault="004A7304" w:rsidP="004A7304">
      <w:pPr>
        <w:pStyle w:val="DweenBodyText"/>
        <w:tabs>
          <w:tab w:val="left" w:pos="567"/>
        </w:tabs>
        <w:spacing w:after="0" w:line="240" w:lineRule="auto"/>
        <w:ind w:left="1718"/>
        <w:rPr>
          <w:rFonts w:ascii="Arial" w:hAnsi="Arial" w:cs="Arial"/>
          <w:sz w:val="20"/>
          <w:szCs w:val="20"/>
          <w:lang w:val="lt-LT"/>
        </w:rPr>
      </w:pPr>
    </w:p>
    <w:p w14:paraId="07DE4AFB" w14:textId="77777777" w:rsidR="00AF0FDD" w:rsidRPr="00906C4D" w:rsidRDefault="00A32416" w:rsidP="004A7304">
      <w:pPr>
        <w:pStyle w:val="DweenBodyText"/>
        <w:numPr>
          <w:ilvl w:val="1"/>
          <w:numId w:val="39"/>
        </w:numPr>
        <w:tabs>
          <w:tab w:val="left" w:pos="567"/>
        </w:tabs>
        <w:spacing w:after="0" w:line="240" w:lineRule="auto"/>
        <w:ind w:left="0" w:firstLine="0"/>
        <w:rPr>
          <w:rFonts w:ascii="Arial" w:hAnsi="Arial" w:cs="Arial"/>
          <w:sz w:val="20"/>
          <w:szCs w:val="20"/>
          <w:lang w:val="lt-LT"/>
        </w:rPr>
      </w:pPr>
      <w:r w:rsidRPr="00906C4D">
        <w:rPr>
          <w:rFonts w:ascii="Arial" w:hAnsi="Arial" w:cs="Arial"/>
          <w:sz w:val="20"/>
          <w:szCs w:val="20"/>
          <w:lang w:val="lt-LT"/>
        </w:rPr>
        <w:t>Ataskaitos, duomenų vizualizacija:</w:t>
      </w:r>
    </w:p>
    <w:p w14:paraId="75EF405E" w14:textId="1E269DB9" w:rsidR="00AF0FDD" w:rsidRDefault="00A32416" w:rsidP="00996128">
      <w:pPr>
        <w:pStyle w:val="DweenBodyText"/>
        <w:numPr>
          <w:ilvl w:val="2"/>
          <w:numId w:val="39"/>
        </w:numPr>
        <w:tabs>
          <w:tab w:val="left" w:pos="1276"/>
        </w:tabs>
        <w:spacing w:after="0" w:line="240" w:lineRule="auto"/>
        <w:ind w:left="567" w:hanging="17"/>
        <w:rPr>
          <w:rFonts w:ascii="Arial" w:hAnsi="Arial" w:cs="Arial"/>
          <w:sz w:val="20"/>
          <w:szCs w:val="20"/>
          <w:lang w:val="lt-LT"/>
        </w:rPr>
      </w:pPr>
      <w:r w:rsidRPr="00906C4D">
        <w:rPr>
          <w:rFonts w:ascii="Arial" w:hAnsi="Arial" w:cs="Arial"/>
          <w:sz w:val="20"/>
          <w:szCs w:val="20"/>
          <w:lang w:val="lt-LT"/>
        </w:rPr>
        <w:t xml:space="preserve">Per parą pagamintos </w:t>
      </w:r>
      <w:r w:rsidR="00E91A38" w:rsidRPr="00906C4D">
        <w:rPr>
          <w:rFonts w:ascii="Arial" w:hAnsi="Arial" w:cs="Arial"/>
          <w:sz w:val="20"/>
          <w:szCs w:val="20"/>
          <w:lang w:val="lt-LT"/>
        </w:rPr>
        <w:t>garo</w:t>
      </w:r>
      <w:r w:rsidR="00712A74" w:rsidRPr="00906C4D">
        <w:rPr>
          <w:rFonts w:ascii="Arial" w:hAnsi="Arial" w:cs="Arial"/>
          <w:sz w:val="20"/>
          <w:szCs w:val="20"/>
          <w:lang w:val="lt-LT"/>
        </w:rPr>
        <w:t>, elektros ir</w:t>
      </w:r>
      <w:r w:rsidR="00E91A38" w:rsidRPr="00906C4D">
        <w:rPr>
          <w:rFonts w:ascii="Arial" w:hAnsi="Arial" w:cs="Arial"/>
          <w:sz w:val="20"/>
          <w:szCs w:val="20"/>
          <w:lang w:val="lt-LT"/>
        </w:rPr>
        <w:t xml:space="preserve"> </w:t>
      </w:r>
      <w:r w:rsidRPr="00906C4D">
        <w:rPr>
          <w:rFonts w:ascii="Arial" w:hAnsi="Arial" w:cs="Arial"/>
          <w:sz w:val="20"/>
          <w:szCs w:val="20"/>
          <w:lang w:val="lt-LT"/>
        </w:rPr>
        <w:t>šilumos energijos kiekis, MWh,</w:t>
      </w:r>
    </w:p>
    <w:p w14:paraId="76855766" w14:textId="2EB3A057" w:rsidR="00AF0FDD" w:rsidRDefault="00A32416" w:rsidP="00996128">
      <w:pPr>
        <w:pStyle w:val="DweenBodyText"/>
        <w:numPr>
          <w:ilvl w:val="2"/>
          <w:numId w:val="39"/>
        </w:numPr>
        <w:tabs>
          <w:tab w:val="left" w:pos="1276"/>
        </w:tabs>
        <w:spacing w:after="0" w:line="240" w:lineRule="auto"/>
        <w:ind w:left="567" w:hanging="17"/>
        <w:rPr>
          <w:rFonts w:ascii="Arial" w:hAnsi="Arial" w:cs="Arial"/>
          <w:sz w:val="20"/>
          <w:szCs w:val="20"/>
          <w:lang w:val="lt-LT"/>
        </w:rPr>
      </w:pPr>
      <w:r w:rsidRPr="004A7304">
        <w:rPr>
          <w:rFonts w:ascii="Arial" w:hAnsi="Arial" w:cs="Arial"/>
          <w:sz w:val="20"/>
          <w:szCs w:val="20"/>
          <w:lang w:val="lt-LT"/>
        </w:rPr>
        <w:t>Per parą suvartoto biokuro kiekis, MWh ir t,</w:t>
      </w:r>
    </w:p>
    <w:p w14:paraId="7476CAA1" w14:textId="4A7D87BD" w:rsidR="00AF0FDD" w:rsidRDefault="00A32416" w:rsidP="00996128">
      <w:pPr>
        <w:pStyle w:val="DweenBodyText"/>
        <w:numPr>
          <w:ilvl w:val="2"/>
          <w:numId w:val="39"/>
        </w:numPr>
        <w:tabs>
          <w:tab w:val="left" w:pos="1276"/>
        </w:tabs>
        <w:spacing w:after="0" w:line="240" w:lineRule="auto"/>
        <w:ind w:left="567" w:hanging="17"/>
        <w:rPr>
          <w:rFonts w:ascii="Arial" w:hAnsi="Arial" w:cs="Arial"/>
          <w:sz w:val="20"/>
          <w:szCs w:val="20"/>
          <w:lang w:val="lt-LT"/>
        </w:rPr>
      </w:pPr>
      <w:r w:rsidRPr="004A7304">
        <w:rPr>
          <w:rFonts w:ascii="Arial" w:hAnsi="Arial" w:cs="Arial"/>
          <w:sz w:val="20"/>
          <w:szCs w:val="20"/>
          <w:lang w:val="lt-LT"/>
        </w:rPr>
        <w:t xml:space="preserve">Elektros energijos sąnaudos kWh/MWh </w:t>
      </w:r>
      <w:bookmarkStart w:id="5" w:name="_Hlk168039243"/>
      <w:r w:rsidRPr="004A7304">
        <w:rPr>
          <w:rFonts w:ascii="Arial" w:hAnsi="Arial" w:cs="Arial"/>
          <w:sz w:val="20"/>
          <w:szCs w:val="20"/>
          <w:lang w:val="lt-LT"/>
        </w:rPr>
        <w:t>šiluminės</w:t>
      </w:r>
      <w:r w:rsidR="00712A74" w:rsidRPr="004A7304">
        <w:rPr>
          <w:rFonts w:ascii="Arial" w:hAnsi="Arial" w:cs="Arial"/>
          <w:sz w:val="20"/>
          <w:szCs w:val="20"/>
          <w:lang w:val="lt-LT"/>
        </w:rPr>
        <w:t xml:space="preserve"> ir elektros</w:t>
      </w:r>
      <w:r w:rsidRPr="004A7304">
        <w:rPr>
          <w:rFonts w:ascii="Arial" w:hAnsi="Arial" w:cs="Arial"/>
          <w:sz w:val="20"/>
          <w:szCs w:val="20"/>
          <w:lang w:val="lt-LT"/>
        </w:rPr>
        <w:t xml:space="preserve"> energijos</w:t>
      </w:r>
      <w:bookmarkEnd w:id="5"/>
      <w:r w:rsidRPr="004A7304">
        <w:rPr>
          <w:rFonts w:ascii="Arial" w:hAnsi="Arial" w:cs="Arial"/>
          <w:sz w:val="20"/>
          <w:szCs w:val="20"/>
          <w:lang w:val="lt-LT"/>
        </w:rPr>
        <w:t>,</w:t>
      </w:r>
    </w:p>
    <w:p w14:paraId="0C4875F5" w14:textId="3A1B65C8" w:rsidR="00AF0FDD" w:rsidRDefault="00A32416" w:rsidP="00996128">
      <w:pPr>
        <w:pStyle w:val="DweenBodyText"/>
        <w:numPr>
          <w:ilvl w:val="2"/>
          <w:numId w:val="39"/>
        </w:numPr>
        <w:tabs>
          <w:tab w:val="left" w:pos="1276"/>
        </w:tabs>
        <w:spacing w:after="0" w:line="240" w:lineRule="auto"/>
        <w:ind w:left="567" w:hanging="17"/>
        <w:rPr>
          <w:rFonts w:ascii="Arial" w:hAnsi="Arial" w:cs="Arial"/>
          <w:sz w:val="20"/>
          <w:szCs w:val="20"/>
          <w:lang w:val="lt-LT"/>
        </w:rPr>
      </w:pPr>
      <w:r w:rsidRPr="004A7304">
        <w:rPr>
          <w:rFonts w:ascii="Arial" w:hAnsi="Arial" w:cs="Arial"/>
          <w:sz w:val="20"/>
          <w:szCs w:val="20"/>
          <w:lang w:val="lt-LT"/>
        </w:rPr>
        <w:t xml:space="preserve">Energijos savikaina, </w:t>
      </w:r>
      <w:proofErr w:type="spellStart"/>
      <w:r w:rsidRPr="004A7304">
        <w:rPr>
          <w:rFonts w:ascii="Arial" w:hAnsi="Arial" w:cs="Arial"/>
          <w:sz w:val="20"/>
          <w:szCs w:val="20"/>
          <w:lang w:val="lt-LT"/>
        </w:rPr>
        <w:t>tne</w:t>
      </w:r>
      <w:proofErr w:type="spellEnd"/>
      <w:r w:rsidRPr="004A7304">
        <w:rPr>
          <w:rFonts w:ascii="Arial" w:hAnsi="Arial" w:cs="Arial"/>
          <w:sz w:val="20"/>
          <w:szCs w:val="20"/>
          <w:lang w:val="lt-LT"/>
        </w:rPr>
        <w:t>/MWh šiluminės</w:t>
      </w:r>
      <w:r w:rsidR="00712A74" w:rsidRPr="004A7304">
        <w:rPr>
          <w:rFonts w:ascii="Arial" w:hAnsi="Arial" w:cs="Arial"/>
          <w:sz w:val="20"/>
          <w:szCs w:val="20"/>
          <w:lang w:val="lt-LT"/>
        </w:rPr>
        <w:t xml:space="preserve"> ir elektros</w:t>
      </w:r>
      <w:r w:rsidRPr="004A7304">
        <w:rPr>
          <w:rFonts w:ascii="Arial" w:hAnsi="Arial" w:cs="Arial"/>
          <w:sz w:val="20"/>
          <w:szCs w:val="20"/>
          <w:lang w:val="lt-LT"/>
        </w:rPr>
        <w:t xml:space="preserve"> energijos,</w:t>
      </w:r>
    </w:p>
    <w:p w14:paraId="52E1E808" w14:textId="7FF92A17" w:rsidR="00AF0FDD" w:rsidRDefault="00A32416" w:rsidP="00996128">
      <w:pPr>
        <w:pStyle w:val="DweenBodyText"/>
        <w:numPr>
          <w:ilvl w:val="2"/>
          <w:numId w:val="39"/>
        </w:numPr>
        <w:tabs>
          <w:tab w:val="left" w:pos="1276"/>
        </w:tabs>
        <w:spacing w:after="0" w:line="240" w:lineRule="auto"/>
        <w:ind w:left="567" w:hanging="17"/>
        <w:rPr>
          <w:rFonts w:ascii="Arial" w:hAnsi="Arial" w:cs="Arial"/>
          <w:sz w:val="20"/>
          <w:szCs w:val="20"/>
          <w:lang w:val="lt-LT"/>
        </w:rPr>
      </w:pPr>
      <w:r w:rsidRPr="004A7304">
        <w:rPr>
          <w:rFonts w:ascii="Arial" w:hAnsi="Arial" w:cs="Arial"/>
          <w:sz w:val="20"/>
          <w:szCs w:val="20"/>
          <w:lang w:val="lt-LT"/>
        </w:rPr>
        <w:t>Biokuro tonos/MWh šiluminės</w:t>
      </w:r>
      <w:r w:rsidR="00712A74" w:rsidRPr="004A7304">
        <w:rPr>
          <w:rFonts w:ascii="Arial" w:hAnsi="Arial" w:cs="Arial"/>
          <w:sz w:val="20"/>
          <w:szCs w:val="20"/>
          <w:lang w:val="lt-LT"/>
        </w:rPr>
        <w:t xml:space="preserve"> ir elektros</w:t>
      </w:r>
      <w:r w:rsidRPr="004A7304">
        <w:rPr>
          <w:rFonts w:ascii="Arial" w:hAnsi="Arial" w:cs="Arial"/>
          <w:sz w:val="20"/>
          <w:szCs w:val="20"/>
          <w:lang w:val="lt-LT"/>
        </w:rPr>
        <w:t xml:space="preserve"> energijos,</w:t>
      </w:r>
    </w:p>
    <w:p w14:paraId="3F8F654E" w14:textId="29B1BA65" w:rsidR="00AF0FDD" w:rsidRPr="004A7304" w:rsidRDefault="00A32416" w:rsidP="00996128">
      <w:pPr>
        <w:pStyle w:val="DweenBodyText"/>
        <w:numPr>
          <w:ilvl w:val="2"/>
          <w:numId w:val="39"/>
        </w:numPr>
        <w:tabs>
          <w:tab w:val="left" w:pos="1276"/>
        </w:tabs>
        <w:spacing w:after="0" w:line="240" w:lineRule="auto"/>
        <w:ind w:left="567" w:hanging="17"/>
        <w:rPr>
          <w:rFonts w:ascii="Arial" w:hAnsi="Arial" w:cs="Arial"/>
          <w:sz w:val="20"/>
          <w:szCs w:val="20"/>
          <w:lang w:val="lt-LT"/>
        </w:rPr>
      </w:pPr>
      <w:r w:rsidRPr="004A7304">
        <w:rPr>
          <w:rFonts w:ascii="Arial" w:hAnsi="Arial" w:cs="Arial"/>
          <w:sz w:val="20"/>
          <w:szCs w:val="20"/>
          <w:lang w:val="lt-LT"/>
        </w:rPr>
        <w:t xml:space="preserve">Faktinis kuro </w:t>
      </w:r>
      <w:proofErr w:type="spellStart"/>
      <w:r w:rsidRPr="004A7304">
        <w:rPr>
          <w:rFonts w:ascii="Arial" w:hAnsi="Arial" w:cs="Arial"/>
          <w:sz w:val="20"/>
          <w:szCs w:val="20"/>
          <w:lang w:val="lt-LT"/>
        </w:rPr>
        <w:t>šilumingumas</w:t>
      </w:r>
      <w:proofErr w:type="spellEnd"/>
      <w:r w:rsidRPr="004A7304">
        <w:rPr>
          <w:rFonts w:ascii="Arial" w:hAnsi="Arial" w:cs="Arial"/>
          <w:sz w:val="20"/>
          <w:szCs w:val="20"/>
          <w:lang w:val="lt-LT"/>
        </w:rPr>
        <w:t>, MJ/kg, ir drėgmės kiekis jame, %.</w:t>
      </w:r>
    </w:p>
    <w:p w14:paraId="3BEB6715" w14:textId="77777777" w:rsidR="00F24143" w:rsidRPr="004A7304" w:rsidRDefault="00F24143" w:rsidP="00F24143">
      <w:pPr>
        <w:pStyle w:val="DweenBodyText"/>
        <w:tabs>
          <w:tab w:val="left" w:pos="1276"/>
        </w:tabs>
        <w:spacing w:after="0" w:line="240" w:lineRule="auto"/>
        <w:ind w:left="567"/>
        <w:rPr>
          <w:rFonts w:ascii="Arial" w:hAnsi="Arial" w:cs="Arial"/>
          <w:sz w:val="20"/>
          <w:szCs w:val="20"/>
          <w:lang w:val="lt-LT"/>
        </w:rPr>
      </w:pPr>
    </w:p>
    <w:p w14:paraId="21AE1F3D" w14:textId="51708091" w:rsidR="711BD93C" w:rsidRPr="00906C4D" w:rsidRDefault="711BD93C" w:rsidP="004A7304">
      <w:pPr>
        <w:pStyle w:val="DweenBodyText"/>
        <w:numPr>
          <w:ilvl w:val="1"/>
          <w:numId w:val="39"/>
        </w:numPr>
        <w:tabs>
          <w:tab w:val="left" w:pos="567"/>
        </w:tabs>
        <w:spacing w:after="0" w:line="240" w:lineRule="auto"/>
        <w:ind w:left="0" w:firstLine="0"/>
        <w:rPr>
          <w:rFonts w:ascii="Arial" w:hAnsi="Arial" w:cs="Arial"/>
          <w:sz w:val="20"/>
          <w:szCs w:val="20"/>
          <w:lang w:val="lt-LT"/>
        </w:rPr>
      </w:pPr>
      <w:r w:rsidRPr="00906C4D">
        <w:rPr>
          <w:rFonts w:ascii="Arial" w:hAnsi="Arial" w:cs="Arial"/>
          <w:sz w:val="20"/>
          <w:szCs w:val="20"/>
          <w:lang w:val="lt-LT"/>
        </w:rPr>
        <w:t>Biokuro katilų vandens cheminių tyrimų rezultatų vertinimas:</w:t>
      </w:r>
    </w:p>
    <w:p w14:paraId="63E25ABF" w14:textId="64257A5E" w:rsidR="711BD93C" w:rsidRPr="00200151" w:rsidRDefault="711BD93C" w:rsidP="00200151">
      <w:pPr>
        <w:pStyle w:val="DweenBodyText"/>
        <w:numPr>
          <w:ilvl w:val="2"/>
          <w:numId w:val="39"/>
        </w:numPr>
        <w:tabs>
          <w:tab w:val="left" w:pos="1276"/>
        </w:tabs>
        <w:spacing w:after="0" w:line="240" w:lineRule="auto"/>
        <w:ind w:left="567" w:hanging="17"/>
        <w:rPr>
          <w:rFonts w:ascii="Arial" w:hAnsi="Arial" w:cs="Arial"/>
          <w:sz w:val="20"/>
          <w:szCs w:val="20"/>
          <w:lang w:val="lt-LT"/>
        </w:rPr>
      </w:pPr>
      <w:r w:rsidRPr="00200151">
        <w:rPr>
          <w:rFonts w:ascii="Arial" w:hAnsi="Arial" w:cs="Arial"/>
          <w:sz w:val="20"/>
          <w:szCs w:val="20"/>
          <w:lang w:val="lt-LT"/>
        </w:rPr>
        <w:t xml:space="preserve"> </w:t>
      </w:r>
      <w:r w:rsidR="7F1B7101" w:rsidRPr="00200151">
        <w:rPr>
          <w:rFonts w:ascii="Arial" w:hAnsi="Arial" w:cs="Arial"/>
          <w:sz w:val="20"/>
          <w:szCs w:val="20"/>
          <w:lang w:val="lt-LT"/>
        </w:rPr>
        <w:t xml:space="preserve">Įvertinti katilų vandens mėginių cheminės analizės rezultatų nuokrypį nuo nustatytų normų (rezultatus į DCS suveda Vandens laboratorijos personalas. Taip pat, duomenys paimami iš </w:t>
      </w:r>
      <w:proofErr w:type="spellStart"/>
      <w:r w:rsidR="7F1B7101" w:rsidRPr="00200151">
        <w:rPr>
          <w:rFonts w:ascii="Arial" w:hAnsi="Arial" w:cs="Arial"/>
          <w:sz w:val="20"/>
          <w:szCs w:val="20"/>
          <w:lang w:val="lt-LT"/>
        </w:rPr>
        <w:t>online</w:t>
      </w:r>
      <w:proofErr w:type="spellEnd"/>
      <w:r w:rsidR="7F1B7101" w:rsidRPr="00200151">
        <w:rPr>
          <w:rFonts w:ascii="Arial" w:hAnsi="Arial" w:cs="Arial"/>
          <w:sz w:val="20"/>
          <w:szCs w:val="20"/>
          <w:lang w:val="lt-LT"/>
        </w:rPr>
        <w:t xml:space="preserve"> analizatorių</w:t>
      </w:r>
      <w:r w:rsidR="18D5E708" w:rsidRPr="00200151">
        <w:rPr>
          <w:rFonts w:ascii="Arial" w:hAnsi="Arial" w:cs="Arial"/>
          <w:sz w:val="20"/>
          <w:szCs w:val="20"/>
          <w:lang w:val="lt-LT"/>
        </w:rPr>
        <w:t xml:space="preserve"> katilinėje</w:t>
      </w:r>
      <w:r w:rsidR="7F1B7101" w:rsidRPr="00200151">
        <w:rPr>
          <w:rFonts w:ascii="Arial" w:hAnsi="Arial" w:cs="Arial"/>
          <w:sz w:val="20"/>
          <w:szCs w:val="20"/>
          <w:lang w:val="lt-LT"/>
        </w:rPr>
        <w:t>)</w:t>
      </w:r>
      <w:r w:rsidR="349906A2" w:rsidRPr="00200151">
        <w:rPr>
          <w:rFonts w:ascii="Arial" w:hAnsi="Arial" w:cs="Arial"/>
          <w:sz w:val="20"/>
          <w:szCs w:val="20"/>
          <w:lang w:val="lt-LT"/>
        </w:rPr>
        <w:t>;</w:t>
      </w:r>
    </w:p>
    <w:p w14:paraId="3208FDE7" w14:textId="1A4B6841" w:rsidR="349906A2" w:rsidRPr="00200151" w:rsidRDefault="349906A2" w:rsidP="00200151">
      <w:pPr>
        <w:pStyle w:val="DweenBodyText"/>
        <w:numPr>
          <w:ilvl w:val="2"/>
          <w:numId w:val="39"/>
        </w:numPr>
        <w:tabs>
          <w:tab w:val="left" w:pos="1276"/>
        </w:tabs>
        <w:spacing w:after="0" w:line="240" w:lineRule="auto"/>
        <w:ind w:left="567" w:hanging="17"/>
        <w:rPr>
          <w:rFonts w:ascii="Arial" w:hAnsi="Arial" w:cs="Arial"/>
          <w:sz w:val="20"/>
          <w:szCs w:val="20"/>
          <w:lang w:val="lt-LT"/>
        </w:rPr>
      </w:pPr>
      <w:r w:rsidRPr="00200151">
        <w:rPr>
          <w:rFonts w:ascii="Arial" w:hAnsi="Arial" w:cs="Arial"/>
          <w:sz w:val="20"/>
          <w:szCs w:val="20"/>
          <w:lang w:val="lt-LT"/>
        </w:rPr>
        <w:t>Surinkti įrenginių duomenis iš DCS, kurie gali turėti tiesioginę įtaką vandens kokybei (pavyzdžiui, nuola</w:t>
      </w:r>
      <w:r w:rsidR="60021AEF" w:rsidRPr="00200151">
        <w:rPr>
          <w:rFonts w:ascii="Arial" w:hAnsi="Arial" w:cs="Arial"/>
          <w:sz w:val="20"/>
          <w:szCs w:val="20"/>
          <w:lang w:val="lt-LT"/>
        </w:rPr>
        <w:t xml:space="preserve">tinio prapūtimo srautą, šilumokaičių, turbinos darbo režimas ir pan.). Atlikti </w:t>
      </w:r>
      <w:r w:rsidR="5A022CDC" w:rsidRPr="00200151">
        <w:rPr>
          <w:rFonts w:ascii="Arial" w:hAnsi="Arial" w:cs="Arial"/>
          <w:sz w:val="20"/>
          <w:szCs w:val="20"/>
          <w:lang w:val="lt-LT"/>
        </w:rPr>
        <w:t>nuokrypių ir įrenginių darbo režimo koreliacijos analizę;</w:t>
      </w:r>
    </w:p>
    <w:p w14:paraId="58A1326A" w14:textId="6864B27F" w:rsidR="60021AEF" w:rsidRPr="00200151" w:rsidRDefault="60021AEF" w:rsidP="00200151">
      <w:pPr>
        <w:pStyle w:val="DweenBodyText"/>
        <w:numPr>
          <w:ilvl w:val="2"/>
          <w:numId w:val="39"/>
        </w:numPr>
        <w:tabs>
          <w:tab w:val="left" w:pos="1276"/>
        </w:tabs>
        <w:spacing w:after="0" w:line="240" w:lineRule="auto"/>
        <w:ind w:left="567" w:hanging="17"/>
        <w:rPr>
          <w:rFonts w:ascii="Arial" w:hAnsi="Arial" w:cs="Arial"/>
          <w:sz w:val="20"/>
          <w:szCs w:val="20"/>
          <w:lang w:val="lt-LT"/>
        </w:rPr>
      </w:pPr>
      <w:r w:rsidRPr="00200151">
        <w:rPr>
          <w:rFonts w:ascii="Arial" w:hAnsi="Arial" w:cs="Arial"/>
          <w:sz w:val="20"/>
          <w:szCs w:val="20"/>
          <w:lang w:val="lt-LT"/>
        </w:rPr>
        <w:t>Remiantis informacija iš aukščiau paminėtų punktų, pateikti rekomendacijas dėl vandens kokybės gerinimo.</w:t>
      </w:r>
    </w:p>
    <w:p w14:paraId="5B8E77A9" w14:textId="77777777" w:rsidR="004D6428" w:rsidRPr="004D6428" w:rsidRDefault="004D6428" w:rsidP="004D6428">
      <w:pPr>
        <w:pStyle w:val="DweenBodyText"/>
        <w:tabs>
          <w:tab w:val="left" w:pos="567"/>
        </w:tabs>
        <w:spacing w:after="0" w:line="240" w:lineRule="auto"/>
        <w:ind w:left="1718"/>
        <w:rPr>
          <w:rFonts w:ascii="Arial" w:hAnsi="Arial" w:cs="Arial"/>
          <w:sz w:val="20"/>
          <w:szCs w:val="20"/>
        </w:rPr>
      </w:pPr>
    </w:p>
    <w:p w14:paraId="347D584B" w14:textId="2BD7741E" w:rsidR="00AF0FDD" w:rsidRPr="00906C4D" w:rsidRDefault="00A32416" w:rsidP="00F208BF">
      <w:pPr>
        <w:pStyle w:val="ListParagraph"/>
        <w:numPr>
          <w:ilvl w:val="1"/>
          <w:numId w:val="39"/>
        </w:numPr>
        <w:tabs>
          <w:tab w:val="left" w:pos="567"/>
        </w:tabs>
        <w:ind w:left="0" w:firstLine="0"/>
        <w:outlineLvl w:val="0"/>
        <w:rPr>
          <w:rFonts w:ascii="Arial" w:hAnsi="Arial" w:cs="Arial"/>
          <w:sz w:val="20"/>
          <w:szCs w:val="20"/>
        </w:rPr>
      </w:pPr>
      <w:r w:rsidRPr="00906C4D">
        <w:rPr>
          <w:rFonts w:ascii="Arial" w:hAnsi="Arial" w:cs="Arial"/>
          <w:b/>
          <w:bCs/>
          <w:sz w:val="20"/>
          <w:szCs w:val="20"/>
        </w:rPr>
        <w:t>Reikalavimai</w:t>
      </w:r>
      <w:r w:rsidRPr="00906C4D">
        <w:rPr>
          <w:rFonts w:ascii="Arial" w:hAnsi="Arial" w:cs="Arial"/>
          <w:b/>
          <w:sz w:val="20"/>
          <w:szCs w:val="20"/>
        </w:rPr>
        <w:t xml:space="preserve"> atliekų katil</w:t>
      </w:r>
      <w:r w:rsidR="00644EFF" w:rsidRPr="00906C4D">
        <w:rPr>
          <w:rFonts w:ascii="Arial" w:hAnsi="Arial" w:cs="Arial"/>
          <w:b/>
          <w:sz w:val="20"/>
          <w:szCs w:val="20"/>
        </w:rPr>
        <w:t>o moduliui</w:t>
      </w:r>
      <w:r w:rsidRPr="00906C4D">
        <w:rPr>
          <w:rFonts w:ascii="Arial" w:hAnsi="Arial" w:cs="Arial"/>
          <w:b/>
          <w:sz w:val="20"/>
          <w:szCs w:val="20"/>
        </w:rPr>
        <w:t xml:space="preserve">: </w:t>
      </w:r>
    </w:p>
    <w:p w14:paraId="47B103EC" w14:textId="163F249D" w:rsidR="00AF0FDD" w:rsidRPr="00906C4D" w:rsidRDefault="00A32416" w:rsidP="00200151">
      <w:pPr>
        <w:pStyle w:val="ListParagraph"/>
        <w:numPr>
          <w:ilvl w:val="2"/>
          <w:numId w:val="39"/>
        </w:numPr>
        <w:suppressAutoHyphens w:val="0"/>
        <w:spacing w:after="4" w:line="264" w:lineRule="auto"/>
        <w:ind w:left="567" w:hanging="17"/>
        <w:rPr>
          <w:rFonts w:ascii="Arial" w:hAnsi="Arial" w:cs="Arial"/>
          <w:sz w:val="20"/>
          <w:szCs w:val="20"/>
        </w:rPr>
      </w:pPr>
      <w:r w:rsidRPr="00906C4D">
        <w:rPr>
          <w:rFonts w:ascii="Arial" w:hAnsi="Arial" w:cs="Arial"/>
          <w:sz w:val="20"/>
          <w:szCs w:val="20"/>
        </w:rPr>
        <w:t xml:space="preserve">Įvertinti </w:t>
      </w:r>
      <w:r w:rsidRPr="00906C4D">
        <w:rPr>
          <w:rFonts w:ascii="Arial" w:hAnsi="Arial" w:cs="Arial"/>
          <w:bCs/>
          <w:sz w:val="20"/>
          <w:szCs w:val="20"/>
        </w:rPr>
        <w:t>atliekų</w:t>
      </w:r>
      <w:r w:rsidRPr="00906C4D">
        <w:rPr>
          <w:rFonts w:ascii="Arial" w:hAnsi="Arial" w:cs="Arial"/>
          <w:b/>
          <w:sz w:val="20"/>
          <w:szCs w:val="20"/>
        </w:rPr>
        <w:t xml:space="preserve"> </w:t>
      </w:r>
      <w:r w:rsidRPr="00906C4D">
        <w:rPr>
          <w:rFonts w:ascii="Arial" w:hAnsi="Arial" w:cs="Arial"/>
          <w:sz w:val="20"/>
          <w:szCs w:val="20"/>
        </w:rPr>
        <w:t>katilo atskirų komponentų darbo režimus realiu laiku</w:t>
      </w:r>
      <w:r w:rsidR="00FF1FF4" w:rsidRPr="00906C4D">
        <w:rPr>
          <w:rFonts w:ascii="Arial" w:hAnsi="Arial" w:cs="Arial"/>
          <w:sz w:val="20"/>
          <w:szCs w:val="20"/>
        </w:rPr>
        <w:t xml:space="preserve"> ir teikti rekomendacijas dėl efektyvesnio darbo</w:t>
      </w:r>
      <w:r w:rsidRPr="00906C4D">
        <w:rPr>
          <w:rFonts w:ascii="Arial" w:hAnsi="Arial" w:cs="Arial"/>
          <w:sz w:val="20"/>
          <w:szCs w:val="20"/>
        </w:rPr>
        <w:t>:</w:t>
      </w:r>
    </w:p>
    <w:p w14:paraId="6CF043EE" w14:textId="5FD6A9AF" w:rsidR="00AF0FDD" w:rsidRPr="00906C4D" w:rsidRDefault="00A32416" w:rsidP="00200151">
      <w:pPr>
        <w:pStyle w:val="ListParagraph"/>
        <w:numPr>
          <w:ilvl w:val="3"/>
          <w:numId w:val="39"/>
        </w:numPr>
        <w:tabs>
          <w:tab w:val="clear" w:pos="0"/>
          <w:tab w:val="left" w:pos="1985"/>
        </w:tabs>
        <w:suppressAutoHyphens w:val="0"/>
        <w:ind w:left="1276" w:firstLine="0"/>
        <w:rPr>
          <w:rFonts w:ascii="Arial" w:hAnsi="Arial" w:cs="Arial"/>
          <w:sz w:val="20"/>
          <w:szCs w:val="20"/>
        </w:rPr>
      </w:pPr>
      <w:r w:rsidRPr="00906C4D">
        <w:rPr>
          <w:rFonts w:ascii="Arial" w:hAnsi="Arial" w:cs="Arial"/>
          <w:sz w:val="20"/>
          <w:szCs w:val="20"/>
        </w:rPr>
        <w:t xml:space="preserve"> </w:t>
      </w:r>
      <w:r w:rsidR="005149FA" w:rsidRPr="00906C4D">
        <w:rPr>
          <w:rFonts w:ascii="Arial" w:hAnsi="Arial" w:cs="Arial"/>
          <w:sz w:val="20"/>
          <w:szCs w:val="20"/>
        </w:rPr>
        <w:t>Bendro</w:t>
      </w:r>
      <w:r w:rsidRPr="00906C4D">
        <w:rPr>
          <w:rFonts w:ascii="Arial" w:hAnsi="Arial" w:cs="Arial"/>
          <w:sz w:val="20"/>
          <w:szCs w:val="20"/>
        </w:rPr>
        <w:t>, antrinio</w:t>
      </w:r>
      <w:r w:rsidR="005149FA" w:rsidRPr="00906C4D">
        <w:rPr>
          <w:rFonts w:ascii="Arial" w:hAnsi="Arial" w:cs="Arial"/>
          <w:sz w:val="20"/>
          <w:szCs w:val="20"/>
        </w:rPr>
        <w:t xml:space="preserve"> ir traukos</w:t>
      </w:r>
      <w:r w:rsidRPr="00906C4D">
        <w:rPr>
          <w:rFonts w:ascii="Arial" w:hAnsi="Arial" w:cs="Arial"/>
          <w:sz w:val="20"/>
          <w:szCs w:val="20"/>
        </w:rPr>
        <w:t xml:space="preserve"> oro ventiliatorių </w:t>
      </w:r>
      <w:r w:rsidR="00732B3C" w:rsidRPr="00906C4D">
        <w:rPr>
          <w:rFonts w:ascii="Arial" w:hAnsi="Arial" w:cs="Arial"/>
          <w:sz w:val="20"/>
          <w:szCs w:val="20"/>
        </w:rPr>
        <w:t>charakteristikos</w:t>
      </w:r>
      <w:r w:rsidRPr="00906C4D">
        <w:rPr>
          <w:rFonts w:ascii="Arial" w:hAnsi="Arial" w:cs="Arial"/>
          <w:sz w:val="20"/>
          <w:szCs w:val="20"/>
        </w:rPr>
        <w:t>;</w:t>
      </w:r>
    </w:p>
    <w:p w14:paraId="07161FAF" w14:textId="48388FA7" w:rsidR="00AF0FDD" w:rsidRPr="00906C4D" w:rsidRDefault="57A4CAD7" w:rsidP="00200151">
      <w:pPr>
        <w:pStyle w:val="ListParagraph"/>
        <w:numPr>
          <w:ilvl w:val="3"/>
          <w:numId w:val="39"/>
        </w:numPr>
        <w:tabs>
          <w:tab w:val="clear" w:pos="0"/>
          <w:tab w:val="left" w:pos="1985"/>
        </w:tabs>
        <w:suppressAutoHyphens w:val="0"/>
        <w:ind w:left="1276" w:firstLine="0"/>
        <w:rPr>
          <w:rFonts w:ascii="Arial" w:hAnsi="Arial" w:cs="Arial"/>
          <w:bCs/>
          <w:sz w:val="20"/>
          <w:szCs w:val="20"/>
        </w:rPr>
      </w:pPr>
      <w:r w:rsidRPr="00906C4D">
        <w:rPr>
          <w:rFonts w:ascii="Arial" w:hAnsi="Arial" w:cs="Arial"/>
          <w:sz w:val="20"/>
          <w:szCs w:val="20"/>
        </w:rPr>
        <w:t xml:space="preserve"> </w:t>
      </w:r>
      <w:r w:rsidR="00A32416" w:rsidRPr="00906C4D">
        <w:rPr>
          <w:rFonts w:ascii="Arial" w:hAnsi="Arial" w:cs="Arial"/>
          <w:bCs/>
          <w:sz w:val="20"/>
          <w:szCs w:val="20"/>
        </w:rPr>
        <w:t xml:space="preserve">Kondensacinio ekonomaizerio </w:t>
      </w:r>
      <w:r w:rsidR="005149FA" w:rsidRPr="00906C4D">
        <w:rPr>
          <w:rFonts w:ascii="Arial" w:hAnsi="Arial" w:cs="Arial"/>
          <w:sz w:val="20"/>
          <w:szCs w:val="20"/>
        </w:rPr>
        <w:t>charakteristikos</w:t>
      </w:r>
      <w:r w:rsidR="00A32416" w:rsidRPr="00906C4D">
        <w:rPr>
          <w:rFonts w:ascii="Arial" w:hAnsi="Arial" w:cs="Arial"/>
          <w:bCs/>
          <w:sz w:val="20"/>
          <w:szCs w:val="20"/>
        </w:rPr>
        <w:t>;</w:t>
      </w:r>
    </w:p>
    <w:p w14:paraId="4D6207AE" w14:textId="02C4A448" w:rsidR="005968D4" w:rsidRPr="00906C4D" w:rsidRDefault="00A32416" w:rsidP="00200151">
      <w:pPr>
        <w:pStyle w:val="ListParagraph"/>
        <w:numPr>
          <w:ilvl w:val="3"/>
          <w:numId w:val="39"/>
        </w:numPr>
        <w:tabs>
          <w:tab w:val="clear" w:pos="0"/>
          <w:tab w:val="left" w:pos="1985"/>
        </w:tabs>
        <w:suppressAutoHyphens w:val="0"/>
        <w:ind w:left="1276" w:firstLine="0"/>
        <w:rPr>
          <w:rFonts w:ascii="Arial" w:hAnsi="Arial" w:cs="Arial"/>
          <w:bCs/>
          <w:sz w:val="20"/>
          <w:szCs w:val="20"/>
        </w:rPr>
      </w:pPr>
      <w:r w:rsidRPr="00906C4D">
        <w:rPr>
          <w:rFonts w:ascii="Arial" w:hAnsi="Arial" w:cs="Arial"/>
          <w:bCs/>
          <w:sz w:val="20"/>
          <w:szCs w:val="20"/>
        </w:rPr>
        <w:t xml:space="preserve"> Dūmų valymo</w:t>
      </w:r>
      <w:r w:rsidR="00436FBF" w:rsidRPr="00906C4D">
        <w:rPr>
          <w:rFonts w:ascii="Arial" w:hAnsi="Arial" w:cs="Arial"/>
          <w:bCs/>
          <w:sz w:val="20"/>
          <w:szCs w:val="20"/>
        </w:rPr>
        <w:t xml:space="preserve"> sistemų ir </w:t>
      </w:r>
      <w:proofErr w:type="spellStart"/>
      <w:r w:rsidR="00436FBF" w:rsidRPr="00906C4D">
        <w:rPr>
          <w:rFonts w:ascii="Arial" w:hAnsi="Arial" w:cs="Arial"/>
          <w:bCs/>
          <w:sz w:val="20"/>
          <w:szCs w:val="20"/>
        </w:rPr>
        <w:t>rankovinių</w:t>
      </w:r>
      <w:proofErr w:type="spellEnd"/>
      <w:r w:rsidR="00436FBF" w:rsidRPr="00906C4D">
        <w:rPr>
          <w:rFonts w:ascii="Arial" w:hAnsi="Arial" w:cs="Arial"/>
          <w:bCs/>
          <w:sz w:val="20"/>
          <w:szCs w:val="20"/>
        </w:rPr>
        <w:t xml:space="preserve"> filtrų </w:t>
      </w:r>
      <w:r w:rsidR="005149FA" w:rsidRPr="00906C4D">
        <w:rPr>
          <w:rFonts w:ascii="Arial" w:hAnsi="Arial" w:cs="Arial"/>
          <w:sz w:val="20"/>
          <w:szCs w:val="20"/>
        </w:rPr>
        <w:t>charakteristikos</w:t>
      </w:r>
      <w:r w:rsidRPr="00906C4D">
        <w:rPr>
          <w:rFonts w:ascii="Arial" w:hAnsi="Arial" w:cs="Arial"/>
          <w:bCs/>
          <w:sz w:val="20"/>
          <w:szCs w:val="20"/>
        </w:rPr>
        <w:t>;</w:t>
      </w:r>
    </w:p>
    <w:p w14:paraId="76CA234F" w14:textId="53DEA36E" w:rsidR="00AF0FDD" w:rsidRPr="00906C4D" w:rsidRDefault="00241B59" w:rsidP="00200151">
      <w:pPr>
        <w:pStyle w:val="ListParagraph"/>
        <w:numPr>
          <w:ilvl w:val="3"/>
          <w:numId w:val="39"/>
        </w:numPr>
        <w:tabs>
          <w:tab w:val="clear" w:pos="0"/>
          <w:tab w:val="left" w:pos="1985"/>
        </w:tabs>
        <w:suppressAutoHyphens w:val="0"/>
        <w:ind w:left="1276" w:firstLine="0"/>
        <w:rPr>
          <w:rFonts w:ascii="Arial" w:hAnsi="Arial" w:cs="Arial"/>
          <w:bCs/>
          <w:sz w:val="20"/>
          <w:szCs w:val="20"/>
        </w:rPr>
      </w:pPr>
      <w:r w:rsidRPr="00906C4D">
        <w:rPr>
          <w:rFonts w:ascii="Arial" w:hAnsi="Arial" w:cs="Arial"/>
          <w:bCs/>
          <w:sz w:val="20"/>
          <w:szCs w:val="20"/>
        </w:rPr>
        <w:t xml:space="preserve"> </w:t>
      </w:r>
      <w:r w:rsidR="005968D4" w:rsidRPr="00906C4D">
        <w:rPr>
          <w:rFonts w:ascii="Arial" w:hAnsi="Arial" w:cs="Arial"/>
          <w:bCs/>
          <w:sz w:val="20"/>
          <w:szCs w:val="20"/>
        </w:rPr>
        <w:t xml:space="preserve">Drėkintuvo </w:t>
      </w:r>
      <w:r w:rsidR="005149FA" w:rsidRPr="00906C4D">
        <w:rPr>
          <w:rFonts w:ascii="Arial" w:hAnsi="Arial" w:cs="Arial"/>
          <w:sz w:val="20"/>
          <w:szCs w:val="20"/>
        </w:rPr>
        <w:t>charakteristikos</w:t>
      </w:r>
      <w:r w:rsidR="005968D4" w:rsidRPr="00906C4D">
        <w:rPr>
          <w:rFonts w:ascii="Arial" w:hAnsi="Arial" w:cs="Arial"/>
          <w:bCs/>
          <w:sz w:val="20"/>
          <w:szCs w:val="20"/>
        </w:rPr>
        <w:t xml:space="preserve">. </w:t>
      </w:r>
      <w:r w:rsidR="00A32416" w:rsidRPr="00906C4D">
        <w:rPr>
          <w:rFonts w:ascii="Arial" w:hAnsi="Arial" w:cs="Arial"/>
          <w:bCs/>
          <w:sz w:val="20"/>
          <w:szCs w:val="20"/>
        </w:rPr>
        <w:t xml:space="preserve"> </w:t>
      </w:r>
    </w:p>
    <w:p w14:paraId="43B98A61" w14:textId="77777777" w:rsidR="00AF0FDD" w:rsidRPr="00906C4D" w:rsidRDefault="00A32416" w:rsidP="00200151">
      <w:pPr>
        <w:pStyle w:val="ListParagraph"/>
        <w:numPr>
          <w:ilvl w:val="2"/>
          <w:numId w:val="39"/>
        </w:numPr>
        <w:tabs>
          <w:tab w:val="left" w:pos="1418"/>
        </w:tabs>
        <w:suppressAutoHyphens w:val="0"/>
        <w:spacing w:after="4" w:line="264" w:lineRule="auto"/>
        <w:ind w:left="567" w:hanging="17"/>
        <w:rPr>
          <w:rFonts w:ascii="Arial" w:hAnsi="Arial" w:cs="Arial"/>
          <w:sz w:val="20"/>
          <w:szCs w:val="20"/>
        </w:rPr>
      </w:pPr>
      <w:r w:rsidRPr="00906C4D">
        <w:rPr>
          <w:rFonts w:ascii="Arial" w:hAnsi="Arial" w:cs="Arial"/>
          <w:sz w:val="20"/>
          <w:szCs w:val="20"/>
        </w:rPr>
        <w:t>Pagal degimo reakciją apskaičiuoja faktinį kuro kaloringumą ir drėgmės kiekį kure;</w:t>
      </w:r>
    </w:p>
    <w:p w14:paraId="3FFE8EAB" w14:textId="77777777" w:rsidR="00AF0FDD" w:rsidRPr="00906C4D" w:rsidRDefault="00A32416" w:rsidP="00200151">
      <w:pPr>
        <w:pStyle w:val="ListParagraph"/>
        <w:numPr>
          <w:ilvl w:val="2"/>
          <w:numId w:val="39"/>
        </w:numPr>
        <w:suppressAutoHyphens w:val="0"/>
        <w:spacing w:after="4" w:line="264" w:lineRule="auto"/>
        <w:ind w:left="567" w:hanging="17"/>
        <w:rPr>
          <w:rFonts w:ascii="Arial" w:hAnsi="Arial" w:cs="Arial"/>
          <w:sz w:val="20"/>
          <w:szCs w:val="20"/>
        </w:rPr>
      </w:pPr>
      <w:r w:rsidRPr="00906C4D">
        <w:rPr>
          <w:rFonts w:ascii="Arial" w:hAnsi="Arial" w:cs="Arial"/>
          <w:sz w:val="20"/>
          <w:szCs w:val="20"/>
        </w:rPr>
        <w:t>Įvertina kuro dozavimo procesą tokiu tikslumu, kurio reikia apskaičiuoti katile vykstantį degimo procesą;</w:t>
      </w:r>
    </w:p>
    <w:p w14:paraId="23B41163" w14:textId="77777777" w:rsidR="00AF0FDD" w:rsidRPr="00906C4D" w:rsidRDefault="00A32416" w:rsidP="00200151">
      <w:pPr>
        <w:pStyle w:val="ListParagraph"/>
        <w:numPr>
          <w:ilvl w:val="2"/>
          <w:numId w:val="39"/>
        </w:numPr>
        <w:suppressAutoHyphens w:val="0"/>
        <w:spacing w:after="4" w:line="264" w:lineRule="auto"/>
        <w:ind w:left="567" w:hanging="17"/>
        <w:rPr>
          <w:rFonts w:ascii="Arial" w:hAnsi="Arial" w:cs="Arial"/>
          <w:sz w:val="20"/>
          <w:szCs w:val="20"/>
        </w:rPr>
      </w:pPr>
      <w:r w:rsidRPr="00906C4D">
        <w:rPr>
          <w:rFonts w:ascii="Arial" w:hAnsi="Arial" w:cs="Arial"/>
          <w:sz w:val="20"/>
          <w:szCs w:val="20"/>
        </w:rPr>
        <w:t xml:space="preserve">Analizuoti pirminio oro kiekį ir pakankamumą degimo procesui. Pirminio oro rekomendacijos degimo kokybei ir stabilumui užtikrinti; </w:t>
      </w:r>
    </w:p>
    <w:p w14:paraId="4E0BBF95" w14:textId="77777777" w:rsidR="00AF0FDD" w:rsidRPr="00906C4D" w:rsidRDefault="00A32416" w:rsidP="00200151">
      <w:pPr>
        <w:pStyle w:val="ListParagraph"/>
        <w:numPr>
          <w:ilvl w:val="2"/>
          <w:numId w:val="39"/>
        </w:numPr>
        <w:tabs>
          <w:tab w:val="left" w:pos="1276"/>
        </w:tabs>
        <w:suppressAutoHyphens w:val="0"/>
        <w:spacing w:after="4" w:line="264" w:lineRule="auto"/>
        <w:ind w:left="567" w:hanging="17"/>
        <w:rPr>
          <w:rFonts w:ascii="Arial" w:hAnsi="Arial" w:cs="Arial"/>
          <w:sz w:val="20"/>
          <w:szCs w:val="20"/>
        </w:rPr>
      </w:pPr>
      <w:r w:rsidRPr="00906C4D">
        <w:rPr>
          <w:rFonts w:ascii="Arial" w:hAnsi="Arial" w:cs="Arial"/>
          <w:sz w:val="20"/>
          <w:szCs w:val="20"/>
        </w:rPr>
        <w:t xml:space="preserve">Analizuoti antrinio oro kiekį ir pakankamumą degimo procesui; </w:t>
      </w:r>
    </w:p>
    <w:p w14:paraId="33C18EF2" w14:textId="77777777" w:rsidR="00AF0FDD" w:rsidRPr="00906C4D" w:rsidRDefault="00A32416" w:rsidP="00200151">
      <w:pPr>
        <w:pStyle w:val="ListParagraph"/>
        <w:numPr>
          <w:ilvl w:val="2"/>
          <w:numId w:val="39"/>
        </w:numPr>
        <w:tabs>
          <w:tab w:val="left" w:pos="1276"/>
        </w:tabs>
        <w:suppressAutoHyphens w:val="0"/>
        <w:spacing w:after="4" w:line="264" w:lineRule="auto"/>
        <w:ind w:left="567" w:hanging="17"/>
        <w:rPr>
          <w:rFonts w:ascii="Arial" w:hAnsi="Arial" w:cs="Arial"/>
          <w:sz w:val="20"/>
          <w:szCs w:val="20"/>
        </w:rPr>
      </w:pPr>
      <w:r w:rsidRPr="00906C4D">
        <w:rPr>
          <w:rFonts w:ascii="Arial" w:hAnsi="Arial" w:cs="Arial"/>
          <w:sz w:val="20"/>
          <w:szCs w:val="20"/>
        </w:rPr>
        <w:t>Kuro dozavimo rekomendacijos;</w:t>
      </w:r>
    </w:p>
    <w:p w14:paraId="2395AF42" w14:textId="77777777" w:rsidR="00AF0FDD" w:rsidRPr="00906C4D" w:rsidRDefault="00A32416" w:rsidP="00200151">
      <w:pPr>
        <w:pStyle w:val="ListParagraph"/>
        <w:numPr>
          <w:ilvl w:val="2"/>
          <w:numId w:val="39"/>
        </w:numPr>
        <w:tabs>
          <w:tab w:val="left" w:pos="1276"/>
        </w:tabs>
        <w:suppressAutoHyphens w:val="0"/>
        <w:spacing w:after="4" w:line="264" w:lineRule="auto"/>
        <w:ind w:left="567" w:hanging="17"/>
        <w:rPr>
          <w:rFonts w:ascii="Arial" w:hAnsi="Arial" w:cs="Arial"/>
          <w:sz w:val="20"/>
          <w:szCs w:val="20"/>
        </w:rPr>
      </w:pPr>
      <w:proofErr w:type="spellStart"/>
      <w:r w:rsidRPr="00906C4D">
        <w:rPr>
          <w:rFonts w:ascii="Arial" w:hAnsi="Arial" w:cs="Arial"/>
          <w:sz w:val="20"/>
          <w:szCs w:val="20"/>
        </w:rPr>
        <w:t>Ardyno</w:t>
      </w:r>
      <w:proofErr w:type="spellEnd"/>
      <w:r w:rsidRPr="00906C4D">
        <w:rPr>
          <w:rFonts w:ascii="Arial" w:hAnsi="Arial" w:cs="Arial"/>
          <w:sz w:val="20"/>
          <w:szCs w:val="20"/>
        </w:rPr>
        <w:t xml:space="preserve"> greičio rekomendacijos;</w:t>
      </w:r>
    </w:p>
    <w:p w14:paraId="40714C8C" w14:textId="77777777" w:rsidR="00AF0FDD" w:rsidRPr="00906C4D" w:rsidRDefault="00A32416" w:rsidP="00200151">
      <w:pPr>
        <w:pStyle w:val="ListParagraph"/>
        <w:numPr>
          <w:ilvl w:val="2"/>
          <w:numId w:val="39"/>
        </w:numPr>
        <w:tabs>
          <w:tab w:val="left" w:pos="1276"/>
        </w:tabs>
        <w:suppressAutoHyphens w:val="0"/>
        <w:spacing w:after="4" w:line="264" w:lineRule="auto"/>
        <w:ind w:left="567" w:hanging="17"/>
        <w:rPr>
          <w:rFonts w:ascii="Arial" w:hAnsi="Arial" w:cs="Arial"/>
          <w:sz w:val="20"/>
          <w:szCs w:val="20"/>
        </w:rPr>
      </w:pPr>
      <w:r w:rsidRPr="00906C4D">
        <w:rPr>
          <w:rFonts w:ascii="Arial" w:hAnsi="Arial" w:cs="Arial"/>
          <w:sz w:val="20"/>
          <w:szCs w:val="20"/>
        </w:rPr>
        <w:t xml:space="preserve">Sudaromas kuro, dūmų, oro masės ir energijos balansas realiu laiku; </w:t>
      </w:r>
    </w:p>
    <w:p w14:paraId="55925AF8" w14:textId="781BFF1F" w:rsidR="00AF0FDD" w:rsidRPr="00906C4D" w:rsidRDefault="00A32416" w:rsidP="00200151">
      <w:pPr>
        <w:pStyle w:val="ListParagraph"/>
        <w:numPr>
          <w:ilvl w:val="2"/>
          <w:numId w:val="39"/>
        </w:numPr>
        <w:tabs>
          <w:tab w:val="left" w:pos="1276"/>
        </w:tabs>
        <w:suppressAutoHyphens w:val="0"/>
        <w:spacing w:after="4" w:line="264" w:lineRule="auto"/>
        <w:ind w:left="567" w:hanging="17"/>
        <w:rPr>
          <w:rFonts w:ascii="Arial" w:hAnsi="Arial" w:cs="Arial"/>
          <w:sz w:val="20"/>
          <w:szCs w:val="20"/>
        </w:rPr>
      </w:pPr>
      <w:r w:rsidRPr="00906C4D">
        <w:rPr>
          <w:rFonts w:ascii="Arial" w:hAnsi="Arial" w:cs="Arial"/>
          <w:sz w:val="20"/>
          <w:szCs w:val="20"/>
        </w:rPr>
        <w:t xml:space="preserve">Selektyvaus </w:t>
      </w:r>
      <w:proofErr w:type="spellStart"/>
      <w:r w:rsidRPr="00906C4D">
        <w:rPr>
          <w:rFonts w:ascii="Arial" w:hAnsi="Arial" w:cs="Arial"/>
          <w:sz w:val="20"/>
          <w:szCs w:val="20"/>
        </w:rPr>
        <w:t>nekatalitinio</w:t>
      </w:r>
      <w:proofErr w:type="spellEnd"/>
      <w:r w:rsidRPr="00906C4D">
        <w:rPr>
          <w:rFonts w:ascii="Arial" w:hAnsi="Arial" w:cs="Arial"/>
          <w:sz w:val="20"/>
          <w:szCs w:val="20"/>
        </w:rPr>
        <w:t xml:space="preserve"> valymo sistemos</w:t>
      </w:r>
      <w:r w:rsidR="005149FA" w:rsidRPr="00906C4D">
        <w:rPr>
          <w:rFonts w:ascii="Arial" w:hAnsi="Arial" w:cs="Arial"/>
          <w:sz w:val="20"/>
          <w:szCs w:val="20"/>
        </w:rPr>
        <w:t xml:space="preserve"> </w:t>
      </w:r>
      <w:r w:rsidRPr="00906C4D">
        <w:rPr>
          <w:rFonts w:ascii="Arial" w:hAnsi="Arial" w:cs="Arial"/>
          <w:sz w:val="20"/>
          <w:szCs w:val="20"/>
        </w:rPr>
        <w:t>proceso analizė</w:t>
      </w:r>
      <w:r w:rsidR="0ECE1741" w:rsidRPr="00906C4D">
        <w:rPr>
          <w:rFonts w:ascii="Arial" w:hAnsi="Arial" w:cs="Arial"/>
          <w:sz w:val="20"/>
          <w:szCs w:val="20"/>
        </w:rPr>
        <w:t>;</w:t>
      </w:r>
    </w:p>
    <w:p w14:paraId="6AB8BA34" w14:textId="77777777" w:rsidR="00AF0FDD" w:rsidRPr="00906C4D" w:rsidRDefault="00A32416" w:rsidP="00200151">
      <w:pPr>
        <w:pStyle w:val="ListParagraph"/>
        <w:numPr>
          <w:ilvl w:val="2"/>
          <w:numId w:val="39"/>
        </w:numPr>
        <w:tabs>
          <w:tab w:val="left" w:pos="1276"/>
        </w:tabs>
        <w:suppressAutoHyphens w:val="0"/>
        <w:spacing w:after="4" w:line="264" w:lineRule="auto"/>
        <w:ind w:left="567" w:hanging="17"/>
        <w:rPr>
          <w:rFonts w:ascii="Arial" w:hAnsi="Arial" w:cs="Arial"/>
          <w:sz w:val="20"/>
          <w:szCs w:val="20"/>
        </w:rPr>
      </w:pPr>
      <w:r w:rsidRPr="00906C4D">
        <w:rPr>
          <w:rFonts w:ascii="Arial" w:hAnsi="Arial" w:cs="Arial"/>
          <w:sz w:val="20"/>
          <w:szCs w:val="20"/>
        </w:rPr>
        <w:t xml:space="preserve">Analizuoti šilumos nuostolius su įeinančiu ir išeinančiu oru; </w:t>
      </w:r>
    </w:p>
    <w:p w14:paraId="4BCC3C20" w14:textId="55D513C5" w:rsidR="00AF0FDD" w:rsidRPr="00906C4D" w:rsidRDefault="00A32416" w:rsidP="00200151">
      <w:pPr>
        <w:pStyle w:val="ListParagraph"/>
        <w:numPr>
          <w:ilvl w:val="2"/>
          <w:numId w:val="39"/>
        </w:numPr>
        <w:tabs>
          <w:tab w:val="left" w:pos="1276"/>
        </w:tabs>
        <w:suppressAutoHyphens w:val="0"/>
        <w:spacing w:after="4" w:line="264" w:lineRule="auto"/>
        <w:ind w:left="567" w:hanging="17"/>
        <w:rPr>
          <w:rFonts w:ascii="Arial" w:hAnsi="Arial" w:cs="Arial"/>
          <w:sz w:val="20"/>
          <w:szCs w:val="20"/>
        </w:rPr>
      </w:pPr>
      <w:r w:rsidRPr="00906C4D">
        <w:rPr>
          <w:rFonts w:ascii="Arial" w:hAnsi="Arial" w:cs="Arial"/>
          <w:sz w:val="20"/>
          <w:szCs w:val="20"/>
        </w:rPr>
        <w:t xml:space="preserve">Analizuoti katilo </w:t>
      </w:r>
      <w:r w:rsidR="005149FA" w:rsidRPr="00906C4D">
        <w:rPr>
          <w:rFonts w:ascii="Arial" w:hAnsi="Arial" w:cs="Arial"/>
          <w:sz w:val="20"/>
          <w:szCs w:val="20"/>
        </w:rPr>
        <w:t>efektyvumą</w:t>
      </w:r>
      <w:r w:rsidRPr="00906C4D">
        <w:rPr>
          <w:rFonts w:ascii="Arial" w:hAnsi="Arial" w:cs="Arial"/>
          <w:sz w:val="20"/>
          <w:szCs w:val="20"/>
        </w:rPr>
        <w:t xml:space="preserve">; </w:t>
      </w:r>
    </w:p>
    <w:p w14:paraId="752B6C4B" w14:textId="3AC64A6C" w:rsidR="00AF0FDD" w:rsidRDefault="00A32416" w:rsidP="00200151">
      <w:pPr>
        <w:pStyle w:val="ListParagraph"/>
        <w:numPr>
          <w:ilvl w:val="2"/>
          <w:numId w:val="39"/>
        </w:numPr>
        <w:tabs>
          <w:tab w:val="left" w:pos="1276"/>
        </w:tabs>
        <w:suppressAutoHyphens w:val="0"/>
        <w:spacing w:after="4" w:line="264" w:lineRule="auto"/>
        <w:ind w:left="567" w:hanging="17"/>
        <w:rPr>
          <w:rFonts w:ascii="Arial" w:hAnsi="Arial" w:cs="Arial"/>
          <w:sz w:val="20"/>
          <w:szCs w:val="20"/>
        </w:rPr>
      </w:pPr>
      <w:r w:rsidRPr="00906C4D">
        <w:rPr>
          <w:rFonts w:ascii="Arial" w:hAnsi="Arial" w:cs="Arial"/>
          <w:sz w:val="20"/>
          <w:szCs w:val="20"/>
        </w:rPr>
        <w:t xml:space="preserve">Analizuojamas šilumos mainų šilumokaičiuose tarp dūmų ir </w:t>
      </w:r>
      <w:proofErr w:type="spellStart"/>
      <w:r w:rsidRPr="00906C4D">
        <w:rPr>
          <w:rFonts w:ascii="Arial" w:hAnsi="Arial" w:cs="Arial"/>
          <w:sz w:val="20"/>
          <w:szCs w:val="20"/>
        </w:rPr>
        <w:t>termofikato</w:t>
      </w:r>
      <w:proofErr w:type="spellEnd"/>
      <w:r w:rsidRPr="00906C4D">
        <w:rPr>
          <w:rFonts w:ascii="Arial" w:hAnsi="Arial" w:cs="Arial"/>
          <w:sz w:val="20"/>
          <w:szCs w:val="20"/>
        </w:rPr>
        <w:t xml:space="preserve">/garo efektyvumas. Analizė atliekama atskiroms dalims: </w:t>
      </w:r>
      <w:proofErr w:type="spellStart"/>
      <w:r w:rsidRPr="00906C4D">
        <w:rPr>
          <w:rFonts w:ascii="Arial" w:hAnsi="Arial" w:cs="Arial"/>
          <w:sz w:val="20"/>
          <w:szCs w:val="20"/>
        </w:rPr>
        <w:t>perkaitintuvui</w:t>
      </w:r>
      <w:proofErr w:type="spellEnd"/>
      <w:r w:rsidRPr="00906C4D">
        <w:rPr>
          <w:rFonts w:ascii="Arial" w:hAnsi="Arial" w:cs="Arial"/>
          <w:sz w:val="20"/>
          <w:szCs w:val="20"/>
        </w:rPr>
        <w:t>, katilui, sausam ekonomaizeriui, kondensaciniam ekonomaizeriui, kiti šilumokaičiai</w:t>
      </w:r>
      <w:r w:rsidR="000B3C1B" w:rsidRPr="00906C4D">
        <w:rPr>
          <w:rFonts w:ascii="Arial" w:hAnsi="Arial" w:cs="Arial"/>
          <w:sz w:val="20"/>
          <w:szCs w:val="20"/>
        </w:rPr>
        <w:t xml:space="preserve"> (jėgainės įrangos aušinimo CŠT vandeniu kontūras)</w:t>
      </w:r>
      <w:r w:rsidRPr="00906C4D">
        <w:rPr>
          <w:rFonts w:ascii="Arial" w:hAnsi="Arial" w:cs="Arial"/>
          <w:sz w:val="20"/>
          <w:szCs w:val="20"/>
        </w:rPr>
        <w:t xml:space="preserve">. Indikuojamas šilumos mainų prastėjimas, pateikiama valymo rekomendacija. </w:t>
      </w:r>
    </w:p>
    <w:p w14:paraId="3FE3ED8D" w14:textId="77777777" w:rsidR="00200151" w:rsidRDefault="00200151" w:rsidP="00200151">
      <w:pPr>
        <w:pStyle w:val="ListParagraph"/>
        <w:numPr>
          <w:ilvl w:val="2"/>
          <w:numId w:val="39"/>
        </w:numPr>
        <w:tabs>
          <w:tab w:val="left" w:pos="1276"/>
        </w:tabs>
        <w:suppressAutoHyphens w:val="0"/>
        <w:spacing w:after="4" w:line="264" w:lineRule="auto"/>
        <w:ind w:left="567" w:hanging="17"/>
        <w:rPr>
          <w:rFonts w:ascii="Arial" w:hAnsi="Arial" w:cs="Arial"/>
          <w:sz w:val="20"/>
          <w:szCs w:val="20"/>
        </w:rPr>
      </w:pPr>
      <w:r w:rsidRPr="00200151">
        <w:rPr>
          <w:rFonts w:ascii="Arial" w:hAnsi="Arial" w:cs="Arial"/>
          <w:sz w:val="20"/>
          <w:szCs w:val="20"/>
        </w:rPr>
        <w:t>Anglies monoksido (CO) emisijų nuspėjimas ir korekcinių veiksmų siūlymas;</w:t>
      </w:r>
    </w:p>
    <w:p w14:paraId="509C05A0" w14:textId="77777777" w:rsidR="00200151" w:rsidRDefault="00200151" w:rsidP="00200151">
      <w:pPr>
        <w:pStyle w:val="ListParagraph"/>
        <w:numPr>
          <w:ilvl w:val="2"/>
          <w:numId w:val="39"/>
        </w:numPr>
        <w:tabs>
          <w:tab w:val="left" w:pos="1276"/>
        </w:tabs>
        <w:suppressAutoHyphens w:val="0"/>
        <w:spacing w:after="4" w:line="264" w:lineRule="auto"/>
        <w:ind w:left="567" w:hanging="17"/>
        <w:rPr>
          <w:rFonts w:ascii="Arial" w:hAnsi="Arial" w:cs="Arial"/>
          <w:sz w:val="20"/>
          <w:szCs w:val="20"/>
        </w:rPr>
      </w:pPr>
      <w:r w:rsidRPr="00200151">
        <w:rPr>
          <w:rFonts w:ascii="Arial" w:hAnsi="Arial" w:cs="Arial"/>
          <w:sz w:val="20"/>
          <w:szCs w:val="20"/>
        </w:rPr>
        <w:lastRenderedPageBreak/>
        <w:t xml:space="preserve">Amoniakinio vandens dozavimo rekomendacijos užtikrinant </w:t>
      </w:r>
      <w:proofErr w:type="spellStart"/>
      <w:r w:rsidRPr="00200151">
        <w:rPr>
          <w:rFonts w:ascii="Arial" w:hAnsi="Arial" w:cs="Arial"/>
          <w:sz w:val="20"/>
          <w:szCs w:val="20"/>
        </w:rPr>
        <w:t>NOx</w:t>
      </w:r>
      <w:proofErr w:type="spellEnd"/>
      <w:r w:rsidRPr="00200151">
        <w:rPr>
          <w:rFonts w:ascii="Arial" w:hAnsi="Arial" w:cs="Arial"/>
          <w:sz w:val="20"/>
          <w:szCs w:val="20"/>
        </w:rPr>
        <w:t xml:space="preserve"> lygį ir mažinant amoniakinę koroziją;</w:t>
      </w:r>
    </w:p>
    <w:p w14:paraId="5183A498" w14:textId="77777777" w:rsidR="00200151" w:rsidRDefault="00200151" w:rsidP="00200151">
      <w:pPr>
        <w:pStyle w:val="ListParagraph"/>
        <w:numPr>
          <w:ilvl w:val="2"/>
          <w:numId w:val="39"/>
        </w:numPr>
        <w:tabs>
          <w:tab w:val="left" w:pos="1276"/>
        </w:tabs>
        <w:suppressAutoHyphens w:val="0"/>
        <w:spacing w:after="4" w:line="264" w:lineRule="auto"/>
        <w:ind w:left="567" w:hanging="17"/>
        <w:rPr>
          <w:rFonts w:ascii="Arial" w:hAnsi="Arial" w:cs="Arial"/>
          <w:sz w:val="20"/>
          <w:szCs w:val="20"/>
        </w:rPr>
      </w:pPr>
      <w:r w:rsidRPr="00200151">
        <w:rPr>
          <w:rFonts w:ascii="Arial" w:hAnsi="Arial" w:cs="Arial"/>
          <w:sz w:val="20"/>
          <w:szCs w:val="20"/>
        </w:rPr>
        <w:t xml:space="preserve">Stabilios garo gamybos užtikrinimas teikiant rekomendacijas </w:t>
      </w:r>
      <w:proofErr w:type="spellStart"/>
      <w:r w:rsidRPr="00200151">
        <w:rPr>
          <w:rFonts w:ascii="Arial" w:hAnsi="Arial" w:cs="Arial"/>
          <w:sz w:val="20"/>
          <w:szCs w:val="20"/>
        </w:rPr>
        <w:t>ardyno</w:t>
      </w:r>
      <w:proofErr w:type="spellEnd"/>
      <w:r w:rsidRPr="00200151">
        <w:rPr>
          <w:rFonts w:ascii="Arial" w:hAnsi="Arial" w:cs="Arial"/>
          <w:sz w:val="20"/>
          <w:szCs w:val="20"/>
        </w:rPr>
        <w:t xml:space="preserve"> valdikliui;</w:t>
      </w:r>
    </w:p>
    <w:p w14:paraId="3A5FB67F" w14:textId="77777777" w:rsidR="00200151" w:rsidRPr="00200151" w:rsidRDefault="00200151" w:rsidP="00200151">
      <w:pPr>
        <w:pStyle w:val="ListParagraph"/>
        <w:numPr>
          <w:ilvl w:val="2"/>
          <w:numId w:val="39"/>
        </w:numPr>
        <w:tabs>
          <w:tab w:val="left" w:pos="1276"/>
        </w:tabs>
        <w:suppressAutoHyphens w:val="0"/>
        <w:spacing w:after="4" w:line="264" w:lineRule="auto"/>
        <w:ind w:left="567" w:hanging="17"/>
        <w:rPr>
          <w:rFonts w:ascii="Arial" w:hAnsi="Arial" w:cs="Arial"/>
          <w:sz w:val="20"/>
          <w:szCs w:val="20"/>
        </w:rPr>
      </w:pPr>
      <w:r w:rsidRPr="00200151">
        <w:rPr>
          <w:rFonts w:ascii="Arial" w:hAnsi="Arial" w:cs="Arial"/>
          <w:sz w:val="20"/>
          <w:szCs w:val="20"/>
        </w:rPr>
        <w:t>Atliekų katilo vandens cheminių tyrimų rezultatų vertinimas:</w:t>
      </w:r>
    </w:p>
    <w:p w14:paraId="264842F6" w14:textId="610564A4" w:rsidR="687E244E" w:rsidRPr="00200151" w:rsidRDefault="687E244E" w:rsidP="00200151">
      <w:pPr>
        <w:pStyle w:val="DweenBodyText"/>
        <w:numPr>
          <w:ilvl w:val="3"/>
          <w:numId w:val="39"/>
        </w:numPr>
        <w:tabs>
          <w:tab w:val="clear" w:pos="0"/>
          <w:tab w:val="left" w:pos="2127"/>
        </w:tabs>
        <w:spacing w:after="0" w:line="240" w:lineRule="auto"/>
        <w:ind w:left="1276" w:firstLine="51"/>
        <w:rPr>
          <w:rFonts w:ascii="Arial" w:hAnsi="Arial" w:cs="Arial"/>
          <w:sz w:val="20"/>
          <w:szCs w:val="20"/>
          <w:lang w:val="lt-LT"/>
        </w:rPr>
      </w:pPr>
      <w:r w:rsidRPr="00200151">
        <w:rPr>
          <w:rFonts w:ascii="Arial" w:hAnsi="Arial" w:cs="Arial"/>
          <w:sz w:val="20"/>
          <w:szCs w:val="20"/>
          <w:lang w:val="lt-LT"/>
        </w:rPr>
        <w:t xml:space="preserve">Įvertinti katilų vandens mėginių cheminės analizės rezultatų nuokrypį nuo nustatytų normų (rezultatus į DCS suveda Vandens laboratorijos personalas. Taip pat, duomenys paimami iš </w:t>
      </w:r>
      <w:proofErr w:type="spellStart"/>
      <w:r w:rsidRPr="00200151">
        <w:rPr>
          <w:rFonts w:ascii="Arial" w:hAnsi="Arial" w:cs="Arial"/>
          <w:sz w:val="20"/>
          <w:szCs w:val="20"/>
          <w:lang w:val="lt-LT"/>
        </w:rPr>
        <w:t>online</w:t>
      </w:r>
      <w:proofErr w:type="spellEnd"/>
      <w:r w:rsidRPr="00200151">
        <w:rPr>
          <w:rFonts w:ascii="Arial" w:hAnsi="Arial" w:cs="Arial"/>
          <w:sz w:val="20"/>
          <w:szCs w:val="20"/>
          <w:lang w:val="lt-LT"/>
        </w:rPr>
        <w:t xml:space="preserve"> analizatorių katilinėje);</w:t>
      </w:r>
    </w:p>
    <w:p w14:paraId="69F0FDDF" w14:textId="59EB545D" w:rsidR="687E244E" w:rsidRPr="00200151" w:rsidRDefault="687E244E" w:rsidP="00200151">
      <w:pPr>
        <w:pStyle w:val="DweenBodyText"/>
        <w:numPr>
          <w:ilvl w:val="3"/>
          <w:numId w:val="39"/>
        </w:numPr>
        <w:tabs>
          <w:tab w:val="clear" w:pos="0"/>
          <w:tab w:val="left" w:pos="2127"/>
        </w:tabs>
        <w:spacing w:after="0" w:line="240" w:lineRule="auto"/>
        <w:ind w:left="1276" w:firstLine="51"/>
        <w:rPr>
          <w:rFonts w:ascii="Arial" w:hAnsi="Arial" w:cs="Arial"/>
          <w:sz w:val="20"/>
          <w:szCs w:val="20"/>
          <w:lang w:val="lt-LT"/>
        </w:rPr>
      </w:pPr>
      <w:r w:rsidRPr="00200151">
        <w:rPr>
          <w:rFonts w:ascii="Arial" w:hAnsi="Arial" w:cs="Arial"/>
          <w:sz w:val="20"/>
          <w:szCs w:val="20"/>
          <w:lang w:val="lt-LT"/>
        </w:rPr>
        <w:t>Surinkti įrenginių duomenis iš DCS, kurie gali turėti tiesioginę įtaką vandens kokybei (pavyzdžiui, nuolatinio prapūtimo srautą, šilumokaičių, turbinos darbo režimas ir pan.). Atlikti nuokrypių ir įrenginių darbo režimo koreliacijos analizę;</w:t>
      </w:r>
    </w:p>
    <w:p w14:paraId="0B72EA47" w14:textId="2F1179E6" w:rsidR="687E244E" w:rsidRPr="00200151" w:rsidRDefault="687E244E" w:rsidP="00200151">
      <w:pPr>
        <w:pStyle w:val="DweenBodyText"/>
        <w:numPr>
          <w:ilvl w:val="3"/>
          <w:numId w:val="39"/>
        </w:numPr>
        <w:tabs>
          <w:tab w:val="clear" w:pos="0"/>
          <w:tab w:val="left" w:pos="2127"/>
        </w:tabs>
        <w:spacing w:after="0" w:line="240" w:lineRule="auto"/>
        <w:ind w:left="1276" w:firstLine="51"/>
        <w:rPr>
          <w:rFonts w:ascii="Arial" w:hAnsi="Arial" w:cs="Arial"/>
          <w:sz w:val="20"/>
          <w:szCs w:val="20"/>
          <w:lang w:val="lt-LT"/>
        </w:rPr>
      </w:pPr>
      <w:r w:rsidRPr="00200151">
        <w:rPr>
          <w:rFonts w:ascii="Arial" w:hAnsi="Arial" w:cs="Arial"/>
          <w:sz w:val="20"/>
          <w:szCs w:val="20"/>
          <w:lang w:val="lt-LT"/>
        </w:rPr>
        <w:t>Remiantis informacija iš aukščiau paminėtų punktų, pateikti rekomendacijas dėl vandens kokybės gerinimo.</w:t>
      </w:r>
    </w:p>
    <w:p w14:paraId="3A668769" w14:textId="0C6F4536" w:rsidR="4E339505" w:rsidRPr="00906C4D" w:rsidRDefault="4E339505" w:rsidP="4E339505">
      <w:pPr>
        <w:pStyle w:val="DweenBodyText"/>
        <w:spacing w:after="0" w:line="240" w:lineRule="auto"/>
        <w:ind w:left="2217"/>
        <w:rPr>
          <w:rFonts w:ascii="Arial" w:hAnsi="Arial" w:cs="Arial"/>
          <w:sz w:val="20"/>
          <w:szCs w:val="20"/>
        </w:rPr>
      </w:pPr>
    </w:p>
    <w:p w14:paraId="1385ABD6" w14:textId="15B83B05" w:rsidR="00AF0FDD" w:rsidRPr="00906C4D" w:rsidRDefault="00A32416" w:rsidP="00C833D1">
      <w:pPr>
        <w:pStyle w:val="ListParagraph"/>
        <w:numPr>
          <w:ilvl w:val="1"/>
          <w:numId w:val="39"/>
        </w:numPr>
        <w:tabs>
          <w:tab w:val="left" w:pos="567"/>
        </w:tabs>
        <w:ind w:left="0" w:hanging="8"/>
        <w:outlineLvl w:val="0"/>
        <w:rPr>
          <w:rFonts w:ascii="Arial" w:hAnsi="Arial" w:cs="Arial"/>
          <w:sz w:val="20"/>
          <w:szCs w:val="20"/>
        </w:rPr>
      </w:pPr>
      <w:r w:rsidRPr="5DA84EBC">
        <w:rPr>
          <w:rFonts w:ascii="Arial" w:hAnsi="Arial" w:cs="Arial"/>
          <w:b/>
          <w:bCs/>
          <w:sz w:val="20"/>
          <w:szCs w:val="20"/>
        </w:rPr>
        <w:t>Reikalavimai turbin</w:t>
      </w:r>
      <w:r w:rsidR="00644EFF" w:rsidRPr="5DA84EBC">
        <w:rPr>
          <w:rFonts w:ascii="Arial" w:hAnsi="Arial" w:cs="Arial"/>
          <w:b/>
          <w:bCs/>
          <w:sz w:val="20"/>
          <w:szCs w:val="20"/>
        </w:rPr>
        <w:t xml:space="preserve">ų </w:t>
      </w:r>
      <w:r w:rsidR="1F1866CA" w:rsidRPr="5DA84EBC">
        <w:rPr>
          <w:rFonts w:ascii="Arial" w:hAnsi="Arial" w:cs="Arial"/>
          <w:b/>
          <w:bCs/>
          <w:sz w:val="20"/>
          <w:szCs w:val="20"/>
        </w:rPr>
        <w:t>atliekų ir bi</w:t>
      </w:r>
      <w:r w:rsidR="00374B75">
        <w:rPr>
          <w:rFonts w:ascii="Arial" w:hAnsi="Arial" w:cs="Arial"/>
          <w:b/>
          <w:bCs/>
          <w:sz w:val="20"/>
          <w:szCs w:val="20"/>
        </w:rPr>
        <w:t>okuro</w:t>
      </w:r>
      <w:r w:rsidR="1F1866CA" w:rsidRPr="5DA84EBC">
        <w:rPr>
          <w:rFonts w:ascii="Arial" w:hAnsi="Arial" w:cs="Arial"/>
          <w:b/>
          <w:bCs/>
          <w:sz w:val="20"/>
          <w:szCs w:val="20"/>
        </w:rPr>
        <w:t xml:space="preserve"> turbinų </w:t>
      </w:r>
      <w:r w:rsidR="00644EFF" w:rsidRPr="5DA84EBC">
        <w:rPr>
          <w:rFonts w:ascii="Arial" w:hAnsi="Arial" w:cs="Arial"/>
          <w:b/>
          <w:bCs/>
          <w:sz w:val="20"/>
          <w:szCs w:val="20"/>
        </w:rPr>
        <w:t>moduliui</w:t>
      </w:r>
      <w:r w:rsidRPr="5DA84EBC">
        <w:rPr>
          <w:rFonts w:ascii="Arial" w:hAnsi="Arial" w:cs="Arial"/>
          <w:b/>
          <w:bCs/>
          <w:sz w:val="20"/>
          <w:szCs w:val="20"/>
        </w:rPr>
        <w:t xml:space="preserve">: </w:t>
      </w:r>
    </w:p>
    <w:p w14:paraId="0A1DD9BB" w14:textId="77777777" w:rsidR="00AF0FDD" w:rsidRPr="00906C4D" w:rsidRDefault="00A32416" w:rsidP="00172B7B">
      <w:pPr>
        <w:pStyle w:val="ListParagraph"/>
        <w:numPr>
          <w:ilvl w:val="2"/>
          <w:numId w:val="39"/>
        </w:numPr>
        <w:suppressAutoHyphens w:val="0"/>
        <w:spacing w:after="4" w:line="264" w:lineRule="auto"/>
        <w:ind w:left="567" w:hanging="17"/>
        <w:rPr>
          <w:rFonts w:ascii="Arial" w:hAnsi="Arial" w:cs="Arial"/>
          <w:sz w:val="20"/>
          <w:szCs w:val="20"/>
        </w:rPr>
      </w:pPr>
      <w:r w:rsidRPr="00906C4D">
        <w:rPr>
          <w:rFonts w:ascii="Arial" w:hAnsi="Arial" w:cs="Arial"/>
          <w:sz w:val="20"/>
          <w:szCs w:val="20"/>
        </w:rPr>
        <w:t xml:space="preserve">Analizuojamas </w:t>
      </w:r>
      <w:proofErr w:type="spellStart"/>
      <w:r w:rsidRPr="00906C4D">
        <w:rPr>
          <w:rFonts w:ascii="Arial" w:hAnsi="Arial" w:cs="Arial"/>
          <w:sz w:val="20"/>
          <w:szCs w:val="20"/>
        </w:rPr>
        <w:t>adiabatinis</w:t>
      </w:r>
      <w:proofErr w:type="spellEnd"/>
      <w:r w:rsidRPr="00906C4D">
        <w:rPr>
          <w:rFonts w:ascii="Arial" w:hAnsi="Arial" w:cs="Arial"/>
          <w:sz w:val="20"/>
          <w:szCs w:val="20"/>
        </w:rPr>
        <w:t xml:space="preserve"> efektyvumas; </w:t>
      </w:r>
    </w:p>
    <w:p w14:paraId="36369C1F" w14:textId="0E5BE366" w:rsidR="00AF0FDD" w:rsidRPr="00906C4D" w:rsidRDefault="00A32416" w:rsidP="00172B7B">
      <w:pPr>
        <w:pStyle w:val="ListParagraph"/>
        <w:numPr>
          <w:ilvl w:val="2"/>
          <w:numId w:val="39"/>
        </w:numPr>
        <w:suppressAutoHyphens w:val="0"/>
        <w:spacing w:after="4" w:line="264" w:lineRule="auto"/>
        <w:ind w:left="567" w:hanging="17"/>
        <w:rPr>
          <w:rFonts w:ascii="Arial" w:hAnsi="Arial" w:cs="Arial"/>
          <w:sz w:val="20"/>
          <w:szCs w:val="20"/>
        </w:rPr>
      </w:pPr>
      <w:r w:rsidRPr="00906C4D">
        <w:rPr>
          <w:rFonts w:ascii="Arial" w:hAnsi="Arial" w:cs="Arial"/>
          <w:sz w:val="20"/>
          <w:szCs w:val="20"/>
        </w:rPr>
        <w:t xml:space="preserve">Analizuojamas </w:t>
      </w:r>
      <w:r w:rsidR="00407174" w:rsidRPr="00906C4D">
        <w:rPr>
          <w:rFonts w:ascii="Arial" w:hAnsi="Arial" w:cs="Arial"/>
          <w:sz w:val="20"/>
          <w:szCs w:val="20"/>
        </w:rPr>
        <w:t>k</w:t>
      </w:r>
      <w:r w:rsidRPr="00906C4D">
        <w:rPr>
          <w:rFonts w:ascii="Arial" w:hAnsi="Arial" w:cs="Arial"/>
          <w:sz w:val="20"/>
          <w:szCs w:val="20"/>
        </w:rPr>
        <w:t xml:space="preserve">ondensacijos slėgio pakankamumas. </w:t>
      </w:r>
    </w:p>
    <w:p w14:paraId="57925622" w14:textId="47133F9E" w:rsidR="4E339505" w:rsidRPr="00906C4D" w:rsidRDefault="4E339505" w:rsidP="4E339505">
      <w:pPr>
        <w:pStyle w:val="ListParagraph"/>
        <w:spacing w:after="4" w:line="264" w:lineRule="auto"/>
        <w:ind w:left="1718"/>
        <w:rPr>
          <w:rFonts w:ascii="Arial" w:hAnsi="Arial" w:cs="Arial"/>
          <w:sz w:val="20"/>
          <w:szCs w:val="20"/>
        </w:rPr>
      </w:pPr>
    </w:p>
    <w:p w14:paraId="4F7A944E" w14:textId="5E13F51A" w:rsidR="00AF0FDD" w:rsidRPr="00906C4D" w:rsidRDefault="00A32416" w:rsidP="5DA84EBC">
      <w:pPr>
        <w:pStyle w:val="ListParagraph"/>
        <w:numPr>
          <w:ilvl w:val="1"/>
          <w:numId w:val="39"/>
        </w:numPr>
        <w:tabs>
          <w:tab w:val="left" w:pos="567"/>
        </w:tabs>
        <w:ind w:left="0" w:firstLine="0"/>
        <w:outlineLvl w:val="0"/>
        <w:rPr>
          <w:rFonts w:ascii="Arial" w:hAnsi="Arial" w:cs="Arial"/>
          <w:b/>
          <w:bCs/>
          <w:sz w:val="20"/>
          <w:szCs w:val="20"/>
        </w:rPr>
      </w:pPr>
      <w:r w:rsidRPr="5DA84EBC">
        <w:rPr>
          <w:rFonts w:ascii="Arial" w:hAnsi="Arial" w:cs="Arial"/>
          <w:b/>
          <w:bCs/>
          <w:sz w:val="20"/>
          <w:szCs w:val="20"/>
        </w:rPr>
        <w:t xml:space="preserve">Reikalavimai </w:t>
      </w:r>
      <w:r w:rsidR="4BE448C4" w:rsidRPr="5DA84EBC">
        <w:rPr>
          <w:rFonts w:ascii="Arial" w:hAnsi="Arial" w:cs="Arial"/>
          <w:b/>
          <w:bCs/>
          <w:sz w:val="20"/>
          <w:szCs w:val="20"/>
        </w:rPr>
        <w:t xml:space="preserve">katilų </w:t>
      </w:r>
      <w:r w:rsidRPr="5DA84EBC">
        <w:rPr>
          <w:rFonts w:ascii="Arial" w:hAnsi="Arial" w:cs="Arial"/>
          <w:b/>
          <w:bCs/>
          <w:sz w:val="20"/>
          <w:szCs w:val="20"/>
        </w:rPr>
        <w:t>dūmų valym</w:t>
      </w:r>
      <w:r w:rsidR="3F683598" w:rsidRPr="5DA84EBC">
        <w:rPr>
          <w:rFonts w:ascii="Arial" w:hAnsi="Arial" w:cs="Arial"/>
          <w:b/>
          <w:bCs/>
          <w:sz w:val="20"/>
          <w:szCs w:val="20"/>
        </w:rPr>
        <w:t>o sistemo</w:t>
      </w:r>
      <w:r w:rsidR="00644EFF" w:rsidRPr="5DA84EBC">
        <w:rPr>
          <w:rFonts w:ascii="Arial" w:hAnsi="Arial" w:cs="Arial"/>
          <w:b/>
          <w:bCs/>
          <w:sz w:val="20"/>
          <w:szCs w:val="20"/>
        </w:rPr>
        <w:t>s moduliui</w:t>
      </w:r>
      <w:r w:rsidRPr="5DA84EBC">
        <w:rPr>
          <w:rFonts w:ascii="Arial" w:hAnsi="Arial" w:cs="Arial"/>
          <w:b/>
          <w:bCs/>
          <w:sz w:val="20"/>
          <w:szCs w:val="20"/>
        </w:rPr>
        <w:t xml:space="preserve">: </w:t>
      </w:r>
    </w:p>
    <w:p w14:paraId="2C9860C2" w14:textId="26C0F0D9" w:rsidR="00AF0FDD" w:rsidRPr="00906C4D" w:rsidRDefault="00A32416" w:rsidP="00172B7B">
      <w:pPr>
        <w:pStyle w:val="ListParagraph"/>
        <w:numPr>
          <w:ilvl w:val="2"/>
          <w:numId w:val="39"/>
        </w:numPr>
        <w:tabs>
          <w:tab w:val="left" w:pos="1276"/>
        </w:tabs>
        <w:suppressAutoHyphens w:val="0"/>
        <w:spacing w:after="33" w:line="264" w:lineRule="auto"/>
        <w:ind w:left="567" w:firstLine="0"/>
        <w:rPr>
          <w:rFonts w:ascii="Arial" w:hAnsi="Arial" w:cs="Arial"/>
          <w:sz w:val="20"/>
          <w:szCs w:val="20"/>
        </w:rPr>
      </w:pPr>
      <w:proofErr w:type="spellStart"/>
      <w:r w:rsidRPr="00906C4D">
        <w:rPr>
          <w:rFonts w:ascii="Arial" w:hAnsi="Arial" w:cs="Arial"/>
          <w:sz w:val="20"/>
          <w:szCs w:val="20"/>
        </w:rPr>
        <w:t>Rankovinių</w:t>
      </w:r>
      <w:proofErr w:type="spellEnd"/>
      <w:r w:rsidRPr="00906C4D">
        <w:rPr>
          <w:rFonts w:ascii="Arial" w:hAnsi="Arial" w:cs="Arial"/>
          <w:sz w:val="20"/>
          <w:szCs w:val="20"/>
        </w:rPr>
        <w:t xml:space="preserve"> filtrų būsenos vertinimas</w:t>
      </w:r>
      <w:r w:rsidR="002678E4" w:rsidRPr="00906C4D">
        <w:rPr>
          <w:rFonts w:ascii="Arial" w:hAnsi="Arial" w:cs="Arial"/>
          <w:sz w:val="20"/>
          <w:szCs w:val="20"/>
        </w:rPr>
        <w:t xml:space="preserve"> visiems katilams</w:t>
      </w:r>
      <w:r w:rsidRPr="00906C4D">
        <w:rPr>
          <w:rFonts w:ascii="Arial" w:hAnsi="Arial" w:cs="Arial"/>
          <w:sz w:val="20"/>
          <w:szCs w:val="20"/>
        </w:rPr>
        <w:t>;</w:t>
      </w:r>
    </w:p>
    <w:p w14:paraId="61A622F1" w14:textId="77777777" w:rsidR="004666A1" w:rsidRPr="00906C4D" w:rsidRDefault="00A32416" w:rsidP="00172B7B">
      <w:pPr>
        <w:pStyle w:val="ListParagraph"/>
        <w:numPr>
          <w:ilvl w:val="2"/>
          <w:numId w:val="39"/>
        </w:numPr>
        <w:tabs>
          <w:tab w:val="left" w:pos="1276"/>
        </w:tabs>
        <w:suppressAutoHyphens w:val="0"/>
        <w:spacing w:after="33" w:line="264" w:lineRule="auto"/>
        <w:ind w:left="567" w:firstLine="0"/>
        <w:rPr>
          <w:rFonts w:ascii="Arial" w:hAnsi="Arial" w:cs="Arial"/>
          <w:sz w:val="20"/>
          <w:szCs w:val="20"/>
        </w:rPr>
      </w:pPr>
      <w:r w:rsidRPr="00906C4D">
        <w:rPr>
          <w:rFonts w:ascii="Arial" w:hAnsi="Arial" w:cs="Arial"/>
          <w:sz w:val="20"/>
          <w:szCs w:val="20"/>
        </w:rPr>
        <w:t>Kalkių dozavimo pakankamumo vertinimas</w:t>
      </w:r>
      <w:r w:rsidR="002678E4" w:rsidRPr="00906C4D">
        <w:rPr>
          <w:rFonts w:ascii="Arial" w:hAnsi="Arial" w:cs="Arial"/>
          <w:sz w:val="20"/>
          <w:szCs w:val="20"/>
        </w:rPr>
        <w:t xml:space="preserve"> atliekų katilui</w:t>
      </w:r>
      <w:r w:rsidRPr="00906C4D">
        <w:rPr>
          <w:rFonts w:ascii="Arial" w:hAnsi="Arial" w:cs="Arial"/>
          <w:sz w:val="20"/>
          <w:szCs w:val="20"/>
        </w:rPr>
        <w:t>. Apskaičiuojamas masės balansas realiu laiku.</w:t>
      </w:r>
    </w:p>
    <w:p w14:paraId="53AD9079" w14:textId="5DF95A8C" w:rsidR="4E339505" w:rsidRPr="00906C4D" w:rsidRDefault="4E339505" w:rsidP="4E339505">
      <w:pPr>
        <w:pStyle w:val="ListParagraph"/>
        <w:spacing w:after="33" w:line="264" w:lineRule="auto"/>
        <w:ind w:left="993" w:hanging="426"/>
        <w:rPr>
          <w:rFonts w:ascii="Arial" w:hAnsi="Arial" w:cs="Arial"/>
          <w:sz w:val="20"/>
          <w:szCs w:val="20"/>
        </w:rPr>
      </w:pPr>
    </w:p>
    <w:p w14:paraId="44D03FE0" w14:textId="75122B13" w:rsidR="00AF0FDD" w:rsidRPr="00906C4D" w:rsidRDefault="174B656E" w:rsidP="00172B7B">
      <w:pPr>
        <w:pStyle w:val="ListParagraph"/>
        <w:numPr>
          <w:ilvl w:val="1"/>
          <w:numId w:val="39"/>
        </w:numPr>
        <w:tabs>
          <w:tab w:val="left" w:pos="567"/>
        </w:tabs>
        <w:suppressAutoHyphens w:val="0"/>
        <w:spacing w:after="33" w:line="264" w:lineRule="auto"/>
        <w:ind w:left="0" w:hanging="8"/>
        <w:rPr>
          <w:rFonts w:ascii="Arial" w:hAnsi="Arial" w:cs="Arial"/>
          <w:b/>
          <w:bCs/>
          <w:sz w:val="20"/>
          <w:szCs w:val="20"/>
        </w:rPr>
      </w:pPr>
      <w:r w:rsidRPr="5DA84EBC">
        <w:rPr>
          <w:rFonts w:ascii="Arial" w:hAnsi="Arial" w:cs="Arial"/>
          <w:b/>
          <w:bCs/>
          <w:sz w:val="20"/>
          <w:szCs w:val="20"/>
        </w:rPr>
        <w:t xml:space="preserve">Reikalavimai vandens paruošimo </w:t>
      </w:r>
      <w:r w:rsidR="6EA3AB2C" w:rsidRPr="5DA84EBC">
        <w:rPr>
          <w:rFonts w:ascii="Arial" w:hAnsi="Arial" w:cs="Arial"/>
          <w:b/>
          <w:bCs/>
          <w:sz w:val="20"/>
          <w:szCs w:val="20"/>
        </w:rPr>
        <w:t>ūki</w:t>
      </w:r>
      <w:r w:rsidR="00644EFF" w:rsidRPr="5DA84EBC">
        <w:rPr>
          <w:rFonts w:ascii="Arial" w:hAnsi="Arial" w:cs="Arial"/>
          <w:b/>
          <w:bCs/>
          <w:sz w:val="20"/>
          <w:szCs w:val="20"/>
        </w:rPr>
        <w:t>o moduliui</w:t>
      </w:r>
      <w:r w:rsidRPr="5DA84EBC">
        <w:rPr>
          <w:rFonts w:ascii="Arial" w:hAnsi="Arial" w:cs="Arial"/>
          <w:b/>
          <w:bCs/>
          <w:sz w:val="20"/>
          <w:szCs w:val="20"/>
        </w:rPr>
        <w:t>:</w:t>
      </w:r>
    </w:p>
    <w:p w14:paraId="6384D229" w14:textId="2AA0C655" w:rsidR="00AF0FDD" w:rsidRPr="00906C4D" w:rsidRDefault="174B656E" w:rsidP="00172B7B">
      <w:pPr>
        <w:pStyle w:val="ListParagraph"/>
        <w:numPr>
          <w:ilvl w:val="2"/>
          <w:numId w:val="39"/>
        </w:numPr>
        <w:tabs>
          <w:tab w:val="left" w:pos="1276"/>
        </w:tabs>
        <w:suppressAutoHyphens w:val="0"/>
        <w:spacing w:after="33" w:line="264" w:lineRule="auto"/>
        <w:ind w:left="567" w:hanging="17"/>
        <w:rPr>
          <w:rFonts w:ascii="Arial" w:hAnsi="Arial" w:cs="Arial"/>
          <w:sz w:val="20"/>
          <w:szCs w:val="20"/>
        </w:rPr>
      </w:pPr>
      <w:r w:rsidRPr="00906C4D">
        <w:rPr>
          <w:rFonts w:ascii="Arial" w:hAnsi="Arial" w:cs="Arial"/>
          <w:sz w:val="20"/>
          <w:szCs w:val="20"/>
        </w:rPr>
        <w:t xml:space="preserve">Įvertinti vandens paruošimo </w:t>
      </w:r>
      <w:r w:rsidR="2B4864B2" w:rsidRPr="00906C4D">
        <w:rPr>
          <w:rFonts w:ascii="Arial" w:hAnsi="Arial" w:cs="Arial"/>
          <w:sz w:val="20"/>
          <w:szCs w:val="20"/>
        </w:rPr>
        <w:t>ūkio</w:t>
      </w:r>
      <w:r w:rsidRPr="00906C4D">
        <w:rPr>
          <w:rFonts w:ascii="Arial" w:hAnsi="Arial" w:cs="Arial"/>
          <w:sz w:val="20"/>
          <w:szCs w:val="20"/>
        </w:rPr>
        <w:t xml:space="preserve"> vandens mėginių cheminės analizės rezultatų nuokrypį nuo nustatytų normų (</w:t>
      </w:r>
      <w:r w:rsidR="01BCBD07" w:rsidRPr="00906C4D">
        <w:rPr>
          <w:rFonts w:ascii="Arial" w:hAnsi="Arial" w:cs="Arial"/>
          <w:sz w:val="20"/>
          <w:szCs w:val="20"/>
        </w:rPr>
        <w:t>rezultatus į DCS suved</w:t>
      </w:r>
      <w:r w:rsidR="52BE36A9" w:rsidRPr="00906C4D">
        <w:rPr>
          <w:rFonts w:ascii="Arial" w:hAnsi="Arial" w:cs="Arial"/>
          <w:sz w:val="20"/>
          <w:szCs w:val="20"/>
        </w:rPr>
        <w:t>a</w:t>
      </w:r>
      <w:r w:rsidR="01BCBD07" w:rsidRPr="00906C4D">
        <w:rPr>
          <w:rFonts w:ascii="Arial" w:hAnsi="Arial" w:cs="Arial"/>
          <w:sz w:val="20"/>
          <w:szCs w:val="20"/>
        </w:rPr>
        <w:t xml:space="preserve"> Vandens laboratorijos personalas);</w:t>
      </w:r>
    </w:p>
    <w:p w14:paraId="1F723A13" w14:textId="5EB4C0C1" w:rsidR="00AF0FDD" w:rsidRPr="00906C4D" w:rsidRDefault="24E7F523" w:rsidP="00172B7B">
      <w:pPr>
        <w:pStyle w:val="ListParagraph"/>
        <w:numPr>
          <w:ilvl w:val="2"/>
          <w:numId w:val="39"/>
        </w:numPr>
        <w:tabs>
          <w:tab w:val="left" w:pos="1276"/>
        </w:tabs>
        <w:suppressAutoHyphens w:val="0"/>
        <w:spacing w:after="33" w:line="264" w:lineRule="auto"/>
        <w:ind w:left="567" w:hanging="17"/>
        <w:rPr>
          <w:rFonts w:ascii="Arial" w:hAnsi="Arial" w:cs="Arial"/>
          <w:sz w:val="20"/>
          <w:szCs w:val="20"/>
        </w:rPr>
      </w:pPr>
      <w:r w:rsidRPr="00906C4D">
        <w:rPr>
          <w:rFonts w:ascii="Arial" w:hAnsi="Arial" w:cs="Arial"/>
          <w:sz w:val="20"/>
          <w:szCs w:val="20"/>
        </w:rPr>
        <w:t xml:space="preserve">Įvertinti vandens paruošimo ūkio </w:t>
      </w:r>
      <w:proofErr w:type="spellStart"/>
      <w:r w:rsidRPr="00906C4D">
        <w:rPr>
          <w:rFonts w:ascii="Arial" w:hAnsi="Arial" w:cs="Arial"/>
          <w:sz w:val="20"/>
          <w:szCs w:val="20"/>
        </w:rPr>
        <w:t>ultrafiltracijos</w:t>
      </w:r>
      <w:proofErr w:type="spellEnd"/>
      <w:r w:rsidRPr="00906C4D">
        <w:rPr>
          <w:rFonts w:ascii="Arial" w:hAnsi="Arial" w:cs="Arial"/>
          <w:sz w:val="20"/>
          <w:szCs w:val="20"/>
        </w:rPr>
        <w:t xml:space="preserve"> įrenginių </w:t>
      </w:r>
      <w:r w:rsidR="1FDADE20" w:rsidRPr="00906C4D">
        <w:rPr>
          <w:rFonts w:ascii="Arial" w:hAnsi="Arial" w:cs="Arial"/>
          <w:sz w:val="20"/>
          <w:szCs w:val="20"/>
        </w:rPr>
        <w:t xml:space="preserve">automatinio CEB plovimo (angl. </w:t>
      </w:r>
      <w:proofErr w:type="spellStart"/>
      <w:r w:rsidR="1FDADE20" w:rsidRPr="00906C4D">
        <w:rPr>
          <w:rFonts w:ascii="Arial" w:hAnsi="Arial" w:cs="Arial"/>
          <w:sz w:val="20"/>
          <w:szCs w:val="20"/>
        </w:rPr>
        <w:t>Chemical</w:t>
      </w:r>
      <w:proofErr w:type="spellEnd"/>
      <w:r w:rsidR="1FDADE20" w:rsidRPr="00906C4D">
        <w:rPr>
          <w:rFonts w:ascii="Arial" w:hAnsi="Arial" w:cs="Arial"/>
          <w:sz w:val="20"/>
          <w:szCs w:val="20"/>
        </w:rPr>
        <w:t xml:space="preserve"> </w:t>
      </w:r>
      <w:proofErr w:type="spellStart"/>
      <w:r w:rsidR="1FDADE20" w:rsidRPr="00906C4D">
        <w:rPr>
          <w:rFonts w:ascii="Arial" w:hAnsi="Arial" w:cs="Arial"/>
          <w:sz w:val="20"/>
          <w:szCs w:val="20"/>
        </w:rPr>
        <w:t>Enchanced</w:t>
      </w:r>
      <w:proofErr w:type="spellEnd"/>
      <w:r w:rsidR="1FDADE20" w:rsidRPr="00906C4D">
        <w:rPr>
          <w:rFonts w:ascii="Arial" w:hAnsi="Arial" w:cs="Arial"/>
          <w:sz w:val="20"/>
          <w:szCs w:val="20"/>
        </w:rPr>
        <w:t xml:space="preserve"> </w:t>
      </w:r>
      <w:proofErr w:type="spellStart"/>
      <w:r w:rsidR="1FDADE20" w:rsidRPr="00906C4D">
        <w:rPr>
          <w:rFonts w:ascii="Arial" w:hAnsi="Arial" w:cs="Arial"/>
          <w:sz w:val="20"/>
          <w:szCs w:val="20"/>
        </w:rPr>
        <w:t>Bacwash</w:t>
      </w:r>
      <w:proofErr w:type="spellEnd"/>
      <w:r w:rsidR="1FDADE20" w:rsidRPr="00906C4D">
        <w:rPr>
          <w:rFonts w:ascii="Arial" w:hAnsi="Arial" w:cs="Arial"/>
          <w:sz w:val="20"/>
          <w:szCs w:val="20"/>
        </w:rPr>
        <w:t>) statistiką;</w:t>
      </w:r>
    </w:p>
    <w:p w14:paraId="4B8D3FBF" w14:textId="3902B06B" w:rsidR="00AF0FDD" w:rsidRPr="00906C4D" w:rsidRDefault="1FDADE20" w:rsidP="00172B7B">
      <w:pPr>
        <w:pStyle w:val="ListParagraph"/>
        <w:numPr>
          <w:ilvl w:val="2"/>
          <w:numId w:val="39"/>
        </w:numPr>
        <w:tabs>
          <w:tab w:val="left" w:pos="1276"/>
        </w:tabs>
        <w:suppressAutoHyphens w:val="0"/>
        <w:spacing w:after="33" w:line="264" w:lineRule="auto"/>
        <w:ind w:left="567" w:hanging="17"/>
        <w:rPr>
          <w:rFonts w:ascii="Arial" w:hAnsi="Arial" w:cs="Arial"/>
          <w:sz w:val="20"/>
          <w:szCs w:val="20"/>
        </w:rPr>
      </w:pPr>
      <w:r w:rsidRPr="00906C4D">
        <w:rPr>
          <w:rFonts w:ascii="Arial" w:hAnsi="Arial" w:cs="Arial"/>
          <w:sz w:val="20"/>
          <w:szCs w:val="20"/>
        </w:rPr>
        <w:t xml:space="preserve">Remiantis dviem aukščiau išvardintais punktais, pateikti rekomendacijas dėl būtinumo atlikti rankinį cheminį plovimą CIP (angl. </w:t>
      </w:r>
      <w:proofErr w:type="spellStart"/>
      <w:r w:rsidRPr="00906C4D">
        <w:rPr>
          <w:rFonts w:ascii="Arial" w:hAnsi="Arial" w:cs="Arial"/>
          <w:sz w:val="20"/>
          <w:szCs w:val="20"/>
        </w:rPr>
        <w:t>Clean-in-place</w:t>
      </w:r>
      <w:proofErr w:type="spellEnd"/>
      <w:r w:rsidRPr="00906C4D">
        <w:rPr>
          <w:rFonts w:ascii="Arial" w:hAnsi="Arial" w:cs="Arial"/>
          <w:sz w:val="20"/>
          <w:szCs w:val="20"/>
        </w:rPr>
        <w:t>);</w:t>
      </w:r>
    </w:p>
    <w:p w14:paraId="43D631CF" w14:textId="341049F4" w:rsidR="00AF0FDD" w:rsidRPr="00906C4D" w:rsidRDefault="1FDADE20" w:rsidP="00172B7B">
      <w:pPr>
        <w:pStyle w:val="ListParagraph"/>
        <w:numPr>
          <w:ilvl w:val="2"/>
          <w:numId w:val="39"/>
        </w:numPr>
        <w:tabs>
          <w:tab w:val="left" w:pos="1276"/>
        </w:tabs>
        <w:suppressAutoHyphens w:val="0"/>
        <w:spacing w:after="33" w:line="264" w:lineRule="auto"/>
        <w:ind w:left="567" w:hanging="17"/>
        <w:rPr>
          <w:rFonts w:ascii="Arial" w:hAnsi="Arial" w:cs="Arial"/>
          <w:sz w:val="20"/>
          <w:szCs w:val="20"/>
        </w:rPr>
      </w:pPr>
      <w:r w:rsidRPr="00906C4D">
        <w:rPr>
          <w:rFonts w:ascii="Arial" w:hAnsi="Arial" w:cs="Arial"/>
          <w:sz w:val="20"/>
          <w:szCs w:val="20"/>
        </w:rPr>
        <w:t xml:space="preserve">Įvertinti vandens paruošimo ūkio Reversinės </w:t>
      </w:r>
      <w:proofErr w:type="spellStart"/>
      <w:r w:rsidRPr="00906C4D">
        <w:rPr>
          <w:rFonts w:ascii="Arial" w:hAnsi="Arial" w:cs="Arial"/>
          <w:sz w:val="20"/>
          <w:szCs w:val="20"/>
        </w:rPr>
        <w:t>osmozės</w:t>
      </w:r>
      <w:proofErr w:type="spellEnd"/>
      <w:r w:rsidRPr="00906C4D">
        <w:rPr>
          <w:rFonts w:ascii="Arial" w:hAnsi="Arial" w:cs="Arial"/>
          <w:sz w:val="20"/>
          <w:szCs w:val="20"/>
        </w:rPr>
        <w:t xml:space="preserve"> (I ir II laipsnio), </w:t>
      </w:r>
      <w:proofErr w:type="spellStart"/>
      <w:r w:rsidRPr="00906C4D">
        <w:rPr>
          <w:rFonts w:ascii="Arial" w:hAnsi="Arial" w:cs="Arial"/>
          <w:sz w:val="20"/>
          <w:szCs w:val="20"/>
        </w:rPr>
        <w:t>elektrodejonizacijos</w:t>
      </w:r>
      <w:proofErr w:type="spellEnd"/>
      <w:r w:rsidRPr="00906C4D">
        <w:rPr>
          <w:rFonts w:ascii="Arial" w:hAnsi="Arial" w:cs="Arial"/>
          <w:sz w:val="20"/>
          <w:szCs w:val="20"/>
        </w:rPr>
        <w:t xml:space="preserve"> modulių įrenginių </w:t>
      </w:r>
      <w:r w:rsidR="5A3BBE45" w:rsidRPr="00906C4D">
        <w:rPr>
          <w:rFonts w:ascii="Arial" w:hAnsi="Arial" w:cs="Arial"/>
          <w:sz w:val="20"/>
          <w:szCs w:val="20"/>
        </w:rPr>
        <w:t xml:space="preserve">slėgio </w:t>
      </w:r>
      <w:proofErr w:type="spellStart"/>
      <w:r w:rsidR="5A3BBE45" w:rsidRPr="00906C4D">
        <w:rPr>
          <w:rFonts w:ascii="Arial" w:hAnsi="Arial" w:cs="Arial"/>
          <w:sz w:val="20"/>
          <w:szCs w:val="20"/>
        </w:rPr>
        <w:t>perkričius</w:t>
      </w:r>
      <w:proofErr w:type="spellEnd"/>
      <w:r w:rsidR="5A3BBE45" w:rsidRPr="00906C4D">
        <w:rPr>
          <w:rFonts w:ascii="Arial" w:hAnsi="Arial" w:cs="Arial"/>
          <w:sz w:val="20"/>
          <w:szCs w:val="20"/>
        </w:rPr>
        <w:t>, išleidžiamų iš šių įrenginių nuotekų srautą ir pateikti rekomendaciją atlikti CIP plovimą</w:t>
      </w:r>
      <w:r w:rsidRPr="00906C4D">
        <w:rPr>
          <w:rFonts w:ascii="Arial" w:hAnsi="Arial" w:cs="Arial"/>
          <w:sz w:val="20"/>
          <w:szCs w:val="20"/>
        </w:rPr>
        <w:t>;</w:t>
      </w:r>
    </w:p>
    <w:p w14:paraId="418E61D1" w14:textId="0997646E" w:rsidR="4E339505" w:rsidRPr="00906C4D" w:rsidRDefault="4E339505" w:rsidP="4E339505">
      <w:pPr>
        <w:pStyle w:val="ListParagraph"/>
        <w:spacing w:after="33" w:line="264" w:lineRule="auto"/>
        <w:ind w:left="1718"/>
        <w:rPr>
          <w:rFonts w:ascii="Arial" w:hAnsi="Arial" w:cs="Arial"/>
          <w:sz w:val="20"/>
          <w:szCs w:val="20"/>
        </w:rPr>
      </w:pPr>
    </w:p>
    <w:p w14:paraId="6F3E9CD6" w14:textId="33CDAB36" w:rsidR="00AF0FDD" w:rsidRPr="00906C4D" w:rsidRDefault="174B656E" w:rsidP="00172B7B">
      <w:pPr>
        <w:pStyle w:val="ListParagraph"/>
        <w:numPr>
          <w:ilvl w:val="1"/>
          <w:numId w:val="39"/>
        </w:numPr>
        <w:tabs>
          <w:tab w:val="left" w:pos="567"/>
        </w:tabs>
        <w:suppressAutoHyphens w:val="0"/>
        <w:spacing w:after="33" w:line="264" w:lineRule="auto"/>
        <w:ind w:left="0" w:firstLine="0"/>
        <w:rPr>
          <w:rFonts w:ascii="Arial" w:hAnsi="Arial" w:cs="Arial"/>
          <w:sz w:val="20"/>
          <w:szCs w:val="20"/>
        </w:rPr>
      </w:pPr>
      <w:r w:rsidRPr="00906C4D">
        <w:rPr>
          <w:rFonts w:ascii="Arial" w:hAnsi="Arial" w:cs="Arial"/>
          <w:b/>
          <w:bCs/>
          <w:sz w:val="20"/>
          <w:szCs w:val="20"/>
        </w:rPr>
        <w:t xml:space="preserve"> </w:t>
      </w:r>
      <w:r w:rsidR="00A32416" w:rsidRPr="00906C4D">
        <w:rPr>
          <w:rFonts w:ascii="Arial" w:hAnsi="Arial" w:cs="Arial"/>
          <w:b/>
          <w:bCs/>
          <w:sz w:val="20"/>
          <w:szCs w:val="20"/>
        </w:rPr>
        <w:t>Reikalavimai kogeneracine</w:t>
      </w:r>
      <w:r w:rsidR="00644EFF" w:rsidRPr="00906C4D">
        <w:rPr>
          <w:rFonts w:ascii="Arial" w:hAnsi="Arial" w:cs="Arial"/>
          <w:b/>
          <w:bCs/>
          <w:sz w:val="20"/>
          <w:szCs w:val="20"/>
        </w:rPr>
        <w:t>s</w:t>
      </w:r>
      <w:r w:rsidR="00A32416" w:rsidRPr="00906C4D">
        <w:rPr>
          <w:rFonts w:ascii="Arial" w:hAnsi="Arial" w:cs="Arial"/>
          <w:b/>
          <w:bCs/>
          <w:sz w:val="20"/>
          <w:szCs w:val="20"/>
        </w:rPr>
        <w:t xml:space="preserve"> jėgain</w:t>
      </w:r>
      <w:r w:rsidR="00644EFF" w:rsidRPr="00906C4D">
        <w:rPr>
          <w:rFonts w:ascii="Arial" w:hAnsi="Arial" w:cs="Arial"/>
          <w:b/>
          <w:bCs/>
          <w:sz w:val="20"/>
          <w:szCs w:val="20"/>
        </w:rPr>
        <w:t>ės moduliui</w:t>
      </w:r>
      <w:r w:rsidR="00A32416" w:rsidRPr="00906C4D">
        <w:rPr>
          <w:rFonts w:ascii="Arial" w:hAnsi="Arial" w:cs="Arial"/>
          <w:b/>
          <w:bCs/>
          <w:sz w:val="20"/>
          <w:szCs w:val="20"/>
        </w:rPr>
        <w:t xml:space="preserve">: </w:t>
      </w:r>
    </w:p>
    <w:p w14:paraId="5013BFD1" w14:textId="68479F7D" w:rsidR="00AF0FDD" w:rsidRPr="00906C4D" w:rsidRDefault="00A32416" w:rsidP="00172B7B">
      <w:pPr>
        <w:pStyle w:val="ListParagraph"/>
        <w:numPr>
          <w:ilvl w:val="2"/>
          <w:numId w:val="39"/>
        </w:numPr>
        <w:tabs>
          <w:tab w:val="left" w:pos="1276"/>
        </w:tabs>
        <w:suppressAutoHyphens w:val="0"/>
        <w:spacing w:after="33" w:line="264" w:lineRule="auto"/>
        <w:ind w:left="709" w:hanging="17"/>
        <w:rPr>
          <w:rFonts w:ascii="Arial" w:hAnsi="Arial" w:cs="Arial"/>
          <w:sz w:val="20"/>
          <w:szCs w:val="20"/>
        </w:rPr>
      </w:pPr>
      <w:r w:rsidRPr="00906C4D">
        <w:rPr>
          <w:rFonts w:ascii="Arial" w:hAnsi="Arial" w:cs="Arial"/>
          <w:sz w:val="20"/>
          <w:szCs w:val="20"/>
        </w:rPr>
        <w:t>Apskaičiuoti per parą pagamintos ir patiektos šilumos/elektros energijos kiekį MWh</w:t>
      </w:r>
      <w:r w:rsidR="57C30C0D" w:rsidRPr="00906C4D">
        <w:rPr>
          <w:rFonts w:ascii="Arial" w:hAnsi="Arial" w:cs="Arial"/>
          <w:sz w:val="20"/>
          <w:szCs w:val="20"/>
        </w:rPr>
        <w:t>, palyginti gamybos planą ir faktą</w:t>
      </w:r>
      <w:r w:rsidRPr="00906C4D">
        <w:rPr>
          <w:rFonts w:ascii="Arial" w:hAnsi="Arial" w:cs="Arial"/>
          <w:sz w:val="20"/>
          <w:szCs w:val="20"/>
        </w:rPr>
        <w:t xml:space="preserve">; </w:t>
      </w:r>
    </w:p>
    <w:p w14:paraId="6AA5939A" w14:textId="7774F0DC" w:rsidR="00180C1C" w:rsidRPr="00906C4D" w:rsidRDefault="00A32416" w:rsidP="00172B7B">
      <w:pPr>
        <w:pStyle w:val="ListParagraph"/>
        <w:numPr>
          <w:ilvl w:val="2"/>
          <w:numId w:val="39"/>
        </w:numPr>
        <w:tabs>
          <w:tab w:val="left" w:pos="1276"/>
        </w:tabs>
        <w:suppressAutoHyphens w:val="0"/>
        <w:spacing w:after="33" w:line="264" w:lineRule="auto"/>
        <w:ind w:left="709" w:hanging="17"/>
        <w:rPr>
          <w:rFonts w:ascii="Arial" w:hAnsi="Arial" w:cs="Arial"/>
          <w:sz w:val="20"/>
          <w:szCs w:val="20"/>
        </w:rPr>
      </w:pPr>
      <w:r w:rsidRPr="00906C4D">
        <w:rPr>
          <w:rFonts w:ascii="Arial" w:hAnsi="Arial" w:cs="Arial"/>
          <w:sz w:val="20"/>
          <w:szCs w:val="20"/>
        </w:rPr>
        <w:t xml:space="preserve">Apskaičiuoti per parą suvartoto </w:t>
      </w:r>
      <w:r w:rsidR="00AE5296" w:rsidRPr="00906C4D">
        <w:rPr>
          <w:rFonts w:ascii="Arial" w:hAnsi="Arial" w:cs="Arial"/>
          <w:sz w:val="20"/>
          <w:szCs w:val="20"/>
        </w:rPr>
        <w:t>bio</w:t>
      </w:r>
      <w:r w:rsidRPr="00906C4D">
        <w:rPr>
          <w:rFonts w:ascii="Arial" w:hAnsi="Arial" w:cs="Arial"/>
          <w:sz w:val="20"/>
          <w:szCs w:val="20"/>
        </w:rPr>
        <w:t>kuro</w:t>
      </w:r>
      <w:r w:rsidR="00AE5296" w:rsidRPr="00906C4D">
        <w:rPr>
          <w:rFonts w:ascii="Arial" w:hAnsi="Arial" w:cs="Arial"/>
          <w:sz w:val="20"/>
          <w:szCs w:val="20"/>
        </w:rPr>
        <w:t xml:space="preserve"> ir atliekų</w:t>
      </w:r>
      <w:r w:rsidRPr="00906C4D">
        <w:rPr>
          <w:rFonts w:ascii="Arial" w:hAnsi="Arial" w:cs="Arial"/>
          <w:sz w:val="20"/>
          <w:szCs w:val="20"/>
        </w:rPr>
        <w:t xml:space="preserve"> kiekį tonomis</w:t>
      </w:r>
      <w:r w:rsidR="00AE5296" w:rsidRPr="00906C4D">
        <w:rPr>
          <w:rFonts w:ascii="Arial" w:hAnsi="Arial" w:cs="Arial"/>
          <w:sz w:val="20"/>
          <w:szCs w:val="20"/>
        </w:rPr>
        <w:t xml:space="preserve"> ir MWh.</w:t>
      </w:r>
    </w:p>
    <w:p w14:paraId="28BC2DA0" w14:textId="55535457" w:rsidR="66537180" w:rsidRPr="00906C4D" w:rsidRDefault="66537180" w:rsidP="00172B7B">
      <w:pPr>
        <w:pStyle w:val="ListParagraph"/>
        <w:numPr>
          <w:ilvl w:val="2"/>
          <w:numId w:val="39"/>
        </w:numPr>
        <w:tabs>
          <w:tab w:val="left" w:pos="1276"/>
        </w:tabs>
        <w:suppressAutoHyphens w:val="0"/>
        <w:spacing w:after="33" w:line="264" w:lineRule="auto"/>
        <w:ind w:left="709" w:hanging="17"/>
        <w:rPr>
          <w:rFonts w:ascii="Arial" w:hAnsi="Arial" w:cs="Arial"/>
          <w:sz w:val="20"/>
          <w:szCs w:val="20"/>
        </w:rPr>
      </w:pPr>
      <w:r w:rsidRPr="00906C4D">
        <w:rPr>
          <w:rFonts w:ascii="Arial" w:hAnsi="Arial" w:cs="Arial"/>
          <w:sz w:val="20"/>
          <w:szCs w:val="20"/>
        </w:rPr>
        <w:t xml:space="preserve">Įvertinti glikolio </w:t>
      </w:r>
      <w:proofErr w:type="spellStart"/>
      <w:r w:rsidRPr="00906C4D">
        <w:rPr>
          <w:rFonts w:ascii="Arial" w:hAnsi="Arial" w:cs="Arial"/>
          <w:sz w:val="20"/>
          <w:szCs w:val="20"/>
        </w:rPr>
        <w:t>aušyklių</w:t>
      </w:r>
      <w:proofErr w:type="spellEnd"/>
      <w:r w:rsidRPr="00906C4D">
        <w:rPr>
          <w:rFonts w:ascii="Arial" w:hAnsi="Arial" w:cs="Arial"/>
          <w:sz w:val="20"/>
          <w:szCs w:val="20"/>
        </w:rPr>
        <w:t xml:space="preserve"> darbo režimus;</w:t>
      </w:r>
    </w:p>
    <w:p w14:paraId="4923D10D" w14:textId="6ED3F46C" w:rsidR="66537180" w:rsidRPr="00906C4D" w:rsidRDefault="66537180" w:rsidP="00172B7B">
      <w:pPr>
        <w:pStyle w:val="ListParagraph"/>
        <w:numPr>
          <w:ilvl w:val="2"/>
          <w:numId w:val="39"/>
        </w:numPr>
        <w:tabs>
          <w:tab w:val="left" w:pos="1276"/>
        </w:tabs>
        <w:suppressAutoHyphens w:val="0"/>
        <w:spacing w:after="33" w:line="264" w:lineRule="auto"/>
        <w:ind w:left="709" w:hanging="17"/>
        <w:rPr>
          <w:rFonts w:ascii="Arial" w:hAnsi="Arial" w:cs="Arial"/>
          <w:sz w:val="20"/>
          <w:szCs w:val="20"/>
        </w:rPr>
      </w:pPr>
      <w:r w:rsidRPr="00906C4D">
        <w:rPr>
          <w:rFonts w:ascii="Arial" w:hAnsi="Arial" w:cs="Arial"/>
          <w:sz w:val="20"/>
          <w:szCs w:val="20"/>
        </w:rPr>
        <w:t>Įvertinti kompresorių darbo režimus;</w:t>
      </w:r>
    </w:p>
    <w:p w14:paraId="79F4AF11" w14:textId="3E939E69" w:rsidR="00AE5296" w:rsidRPr="00906C4D" w:rsidRDefault="00AE5296" w:rsidP="00172B7B">
      <w:pPr>
        <w:pStyle w:val="ListParagraph"/>
        <w:numPr>
          <w:ilvl w:val="2"/>
          <w:numId w:val="39"/>
        </w:numPr>
        <w:tabs>
          <w:tab w:val="left" w:pos="1276"/>
        </w:tabs>
        <w:suppressAutoHyphens w:val="0"/>
        <w:spacing w:after="33" w:line="264" w:lineRule="auto"/>
        <w:ind w:left="709" w:hanging="17"/>
        <w:rPr>
          <w:rFonts w:ascii="Arial" w:hAnsi="Arial" w:cs="Arial"/>
          <w:sz w:val="20"/>
          <w:szCs w:val="20"/>
        </w:rPr>
      </w:pPr>
      <w:r w:rsidRPr="00906C4D">
        <w:rPr>
          <w:rFonts w:ascii="Arial" w:hAnsi="Arial" w:cs="Arial"/>
          <w:sz w:val="20"/>
          <w:szCs w:val="20"/>
        </w:rPr>
        <w:t>Įvertinti įrenginių aušinimo kontūro darbo režimus.</w:t>
      </w:r>
    </w:p>
    <w:p w14:paraId="73E6791D" w14:textId="4361AE65" w:rsidR="4E339505" w:rsidRPr="00906C4D" w:rsidRDefault="4E339505" w:rsidP="4E339505">
      <w:pPr>
        <w:pStyle w:val="ListParagraph"/>
        <w:spacing w:after="33" w:line="264" w:lineRule="auto"/>
        <w:ind w:left="1718"/>
        <w:rPr>
          <w:rFonts w:ascii="Arial" w:hAnsi="Arial" w:cs="Arial"/>
          <w:sz w:val="20"/>
          <w:szCs w:val="20"/>
        </w:rPr>
      </w:pPr>
    </w:p>
    <w:p w14:paraId="2977EAD5" w14:textId="1A69A7A5" w:rsidR="00A33FE0" w:rsidRPr="00906C4D" w:rsidRDefault="00A32416" w:rsidP="00172B7B">
      <w:pPr>
        <w:pStyle w:val="ListParagraph"/>
        <w:numPr>
          <w:ilvl w:val="1"/>
          <w:numId w:val="39"/>
        </w:numPr>
        <w:tabs>
          <w:tab w:val="left" w:pos="567"/>
        </w:tabs>
        <w:suppressAutoHyphens w:val="0"/>
        <w:spacing w:after="33" w:line="264" w:lineRule="auto"/>
        <w:ind w:left="0" w:firstLine="0"/>
        <w:rPr>
          <w:rFonts w:ascii="Arial" w:hAnsi="Arial" w:cs="Arial"/>
          <w:b/>
          <w:bCs/>
          <w:sz w:val="20"/>
          <w:szCs w:val="20"/>
        </w:rPr>
      </w:pPr>
      <w:r w:rsidRPr="00906C4D">
        <w:rPr>
          <w:rFonts w:ascii="Arial" w:hAnsi="Arial" w:cs="Arial"/>
          <w:b/>
          <w:bCs/>
          <w:sz w:val="20"/>
          <w:szCs w:val="20"/>
        </w:rPr>
        <w:t xml:space="preserve"> Realaus laiko </w:t>
      </w:r>
      <w:r w:rsidR="684BFE0D" w:rsidRPr="00906C4D">
        <w:rPr>
          <w:rFonts w:ascii="Arial" w:hAnsi="Arial" w:cs="Arial"/>
          <w:b/>
          <w:bCs/>
          <w:sz w:val="20"/>
          <w:szCs w:val="20"/>
        </w:rPr>
        <w:t xml:space="preserve">katilų </w:t>
      </w:r>
      <w:r w:rsidR="000251C9" w:rsidRPr="00906C4D">
        <w:rPr>
          <w:rFonts w:ascii="Arial" w:hAnsi="Arial" w:cs="Arial"/>
          <w:b/>
          <w:bCs/>
          <w:sz w:val="20"/>
          <w:szCs w:val="20"/>
        </w:rPr>
        <w:t>rėžiminės</w:t>
      </w:r>
      <w:r w:rsidRPr="00906C4D">
        <w:rPr>
          <w:rFonts w:ascii="Arial" w:hAnsi="Arial" w:cs="Arial"/>
          <w:b/>
          <w:bCs/>
          <w:sz w:val="20"/>
          <w:szCs w:val="20"/>
        </w:rPr>
        <w:t xml:space="preserve"> kortelė</w:t>
      </w:r>
      <w:r w:rsidR="00644EFF" w:rsidRPr="00906C4D">
        <w:rPr>
          <w:rFonts w:ascii="Arial" w:hAnsi="Arial" w:cs="Arial"/>
          <w:b/>
          <w:bCs/>
          <w:sz w:val="20"/>
          <w:szCs w:val="20"/>
        </w:rPr>
        <w:t>s modulis</w:t>
      </w:r>
      <w:r w:rsidRPr="00906C4D">
        <w:rPr>
          <w:rFonts w:ascii="Arial" w:hAnsi="Arial" w:cs="Arial"/>
          <w:b/>
          <w:bCs/>
          <w:sz w:val="20"/>
          <w:szCs w:val="20"/>
        </w:rPr>
        <w:t xml:space="preserve">: </w:t>
      </w:r>
    </w:p>
    <w:p w14:paraId="117F2352" w14:textId="03EB440D" w:rsidR="00A33FE0" w:rsidRPr="00906C4D" w:rsidRDefault="00D01EDA" w:rsidP="00172B7B">
      <w:pPr>
        <w:pStyle w:val="ListParagraph"/>
        <w:numPr>
          <w:ilvl w:val="2"/>
          <w:numId w:val="39"/>
        </w:numPr>
        <w:tabs>
          <w:tab w:val="left" w:pos="1418"/>
        </w:tabs>
        <w:suppressAutoHyphens w:val="0"/>
        <w:spacing w:after="4" w:line="264" w:lineRule="auto"/>
        <w:ind w:left="709" w:hanging="17"/>
        <w:outlineLvl w:val="0"/>
        <w:rPr>
          <w:rFonts w:ascii="Arial" w:hAnsi="Arial" w:cs="Arial"/>
          <w:b/>
          <w:sz w:val="20"/>
          <w:szCs w:val="20"/>
        </w:rPr>
      </w:pPr>
      <w:r w:rsidRPr="00906C4D">
        <w:rPr>
          <w:rFonts w:ascii="Arial" w:hAnsi="Arial" w:cs="Arial"/>
          <w:sz w:val="20"/>
          <w:szCs w:val="20"/>
        </w:rPr>
        <w:t>P</w:t>
      </w:r>
      <w:r w:rsidR="00A32416" w:rsidRPr="00906C4D">
        <w:rPr>
          <w:rFonts w:ascii="Arial" w:hAnsi="Arial" w:cs="Arial"/>
          <w:sz w:val="20"/>
          <w:szCs w:val="20"/>
        </w:rPr>
        <w:t>arengiama</w:t>
      </w:r>
      <w:r w:rsidRPr="00906C4D">
        <w:rPr>
          <w:rFonts w:ascii="Arial" w:hAnsi="Arial" w:cs="Arial"/>
          <w:sz w:val="20"/>
          <w:szCs w:val="20"/>
        </w:rPr>
        <w:t xml:space="preserve"> vizuali ir interaktyvi ataskaita (</w:t>
      </w:r>
      <w:proofErr w:type="spellStart"/>
      <w:r w:rsidRPr="00906C4D">
        <w:rPr>
          <w:rFonts w:ascii="Arial" w:hAnsi="Arial" w:cs="Arial"/>
          <w:sz w:val="20"/>
          <w:szCs w:val="20"/>
        </w:rPr>
        <w:t>dashbo</w:t>
      </w:r>
      <w:r w:rsidR="001F1756" w:rsidRPr="00906C4D">
        <w:rPr>
          <w:rFonts w:ascii="Arial" w:hAnsi="Arial" w:cs="Arial"/>
          <w:sz w:val="20"/>
          <w:szCs w:val="20"/>
        </w:rPr>
        <w:t>a</w:t>
      </w:r>
      <w:r w:rsidRPr="00906C4D">
        <w:rPr>
          <w:rFonts w:ascii="Arial" w:hAnsi="Arial" w:cs="Arial"/>
          <w:sz w:val="20"/>
          <w:szCs w:val="20"/>
        </w:rPr>
        <w:t>rd</w:t>
      </w:r>
      <w:proofErr w:type="spellEnd"/>
      <w:r w:rsidRPr="00906C4D">
        <w:rPr>
          <w:rFonts w:ascii="Arial" w:hAnsi="Arial" w:cs="Arial"/>
          <w:sz w:val="20"/>
          <w:szCs w:val="20"/>
        </w:rPr>
        <w:t>)</w:t>
      </w:r>
      <w:r w:rsidR="00A32416" w:rsidRPr="00906C4D">
        <w:rPr>
          <w:rFonts w:ascii="Arial" w:hAnsi="Arial" w:cs="Arial"/>
          <w:sz w:val="20"/>
          <w:szCs w:val="20"/>
        </w:rPr>
        <w:t xml:space="preserve"> su režimais</w:t>
      </w:r>
      <w:r w:rsidRPr="00906C4D">
        <w:rPr>
          <w:rFonts w:ascii="Arial" w:hAnsi="Arial" w:cs="Arial"/>
          <w:sz w:val="20"/>
          <w:szCs w:val="20"/>
        </w:rPr>
        <w:t>,</w:t>
      </w:r>
      <w:r w:rsidR="00A32416" w:rsidRPr="00906C4D">
        <w:rPr>
          <w:rFonts w:ascii="Arial" w:hAnsi="Arial" w:cs="Arial"/>
          <w:sz w:val="20"/>
          <w:szCs w:val="20"/>
        </w:rPr>
        <w:t xml:space="preserve"> grafiku ir lentelė</w:t>
      </w:r>
      <w:r w:rsidRPr="00906C4D">
        <w:rPr>
          <w:rFonts w:ascii="Arial" w:hAnsi="Arial" w:cs="Arial"/>
          <w:sz w:val="20"/>
          <w:szCs w:val="20"/>
        </w:rPr>
        <w:t>mis</w:t>
      </w:r>
      <w:r w:rsidR="00A32416" w:rsidRPr="00906C4D">
        <w:rPr>
          <w:rFonts w:ascii="Arial" w:hAnsi="Arial" w:cs="Arial"/>
          <w:sz w:val="20"/>
          <w:szCs w:val="20"/>
        </w:rPr>
        <w:t>;</w:t>
      </w:r>
    </w:p>
    <w:p w14:paraId="247EC574" w14:textId="5F10D0CA" w:rsidR="00A33FE0" w:rsidRPr="00906C4D" w:rsidRDefault="00A32416" w:rsidP="00172B7B">
      <w:pPr>
        <w:pStyle w:val="ListParagraph"/>
        <w:numPr>
          <w:ilvl w:val="2"/>
          <w:numId w:val="39"/>
        </w:numPr>
        <w:tabs>
          <w:tab w:val="left" w:pos="1418"/>
        </w:tabs>
        <w:suppressAutoHyphens w:val="0"/>
        <w:spacing w:after="4" w:line="264" w:lineRule="auto"/>
        <w:ind w:left="709" w:hanging="17"/>
        <w:outlineLvl w:val="0"/>
        <w:rPr>
          <w:rFonts w:ascii="Arial" w:hAnsi="Arial" w:cs="Arial"/>
          <w:sz w:val="20"/>
          <w:szCs w:val="20"/>
        </w:rPr>
      </w:pPr>
      <w:proofErr w:type="spellStart"/>
      <w:r w:rsidRPr="00906C4D">
        <w:rPr>
          <w:rFonts w:ascii="Arial" w:hAnsi="Arial" w:cs="Arial"/>
          <w:sz w:val="20"/>
          <w:szCs w:val="20"/>
        </w:rPr>
        <w:t>Režiminė</w:t>
      </w:r>
      <w:proofErr w:type="spellEnd"/>
      <w:r w:rsidRPr="00906C4D">
        <w:rPr>
          <w:rFonts w:ascii="Arial" w:hAnsi="Arial" w:cs="Arial"/>
          <w:sz w:val="20"/>
          <w:szCs w:val="20"/>
        </w:rPr>
        <w:t xml:space="preserve"> kortelė turi apimti</w:t>
      </w:r>
      <w:r w:rsidR="00A33FE0" w:rsidRPr="00906C4D">
        <w:rPr>
          <w:rFonts w:ascii="Arial" w:hAnsi="Arial" w:cs="Arial"/>
          <w:sz w:val="20"/>
          <w:szCs w:val="20"/>
        </w:rPr>
        <w:t xml:space="preserve"> visus rodiklius įeinančius į galiojanči</w:t>
      </w:r>
      <w:r w:rsidR="25FAD907" w:rsidRPr="00906C4D">
        <w:rPr>
          <w:rFonts w:ascii="Arial" w:hAnsi="Arial" w:cs="Arial"/>
          <w:sz w:val="20"/>
          <w:szCs w:val="20"/>
        </w:rPr>
        <w:t>as</w:t>
      </w:r>
      <w:r w:rsidR="00A33FE0" w:rsidRPr="00906C4D">
        <w:rPr>
          <w:rFonts w:ascii="Arial" w:hAnsi="Arial" w:cs="Arial"/>
          <w:sz w:val="20"/>
          <w:szCs w:val="20"/>
        </w:rPr>
        <w:t xml:space="preserve"> katilų </w:t>
      </w:r>
      <w:r w:rsidR="000251C9" w:rsidRPr="00906C4D">
        <w:rPr>
          <w:rFonts w:ascii="Arial" w:hAnsi="Arial" w:cs="Arial"/>
          <w:sz w:val="20"/>
          <w:szCs w:val="20"/>
        </w:rPr>
        <w:t>rėžimines</w:t>
      </w:r>
      <w:r w:rsidR="00A33FE0" w:rsidRPr="00906C4D">
        <w:rPr>
          <w:rFonts w:ascii="Arial" w:hAnsi="Arial" w:cs="Arial"/>
          <w:sz w:val="20"/>
          <w:szCs w:val="20"/>
        </w:rPr>
        <w:t xml:space="preserve"> kortel</w:t>
      </w:r>
      <w:r w:rsidR="77DD9AE1" w:rsidRPr="00906C4D">
        <w:rPr>
          <w:rFonts w:ascii="Arial" w:hAnsi="Arial" w:cs="Arial"/>
          <w:sz w:val="20"/>
          <w:szCs w:val="20"/>
        </w:rPr>
        <w:t>es</w:t>
      </w:r>
      <w:r w:rsidR="00A33FE0" w:rsidRPr="00906C4D">
        <w:rPr>
          <w:rFonts w:ascii="Arial" w:hAnsi="Arial" w:cs="Arial"/>
          <w:sz w:val="20"/>
          <w:szCs w:val="20"/>
        </w:rPr>
        <w:t>.</w:t>
      </w:r>
    </w:p>
    <w:p w14:paraId="292BAFA3" w14:textId="7ADFCE81" w:rsidR="4E339505" w:rsidRPr="00906C4D" w:rsidRDefault="4E339505" w:rsidP="4E339505">
      <w:pPr>
        <w:pStyle w:val="ListParagraph"/>
        <w:spacing w:after="4" w:line="264" w:lineRule="auto"/>
        <w:ind w:left="1718"/>
        <w:outlineLvl w:val="0"/>
        <w:rPr>
          <w:rFonts w:ascii="Arial" w:hAnsi="Arial" w:cs="Arial"/>
          <w:sz w:val="20"/>
          <w:szCs w:val="20"/>
        </w:rPr>
      </w:pPr>
    </w:p>
    <w:p w14:paraId="7996A7C5" w14:textId="19635378" w:rsidR="000C4657" w:rsidRPr="00906C4D" w:rsidRDefault="11BD281E" w:rsidP="00172B7B">
      <w:pPr>
        <w:pStyle w:val="ListParagraph"/>
        <w:numPr>
          <w:ilvl w:val="1"/>
          <w:numId w:val="39"/>
        </w:numPr>
        <w:tabs>
          <w:tab w:val="left" w:pos="567"/>
        </w:tabs>
        <w:suppressAutoHyphens w:val="0"/>
        <w:spacing w:after="4" w:line="264" w:lineRule="auto"/>
        <w:ind w:left="0" w:firstLine="0"/>
        <w:outlineLvl w:val="0"/>
        <w:rPr>
          <w:rFonts w:ascii="Arial" w:hAnsi="Arial" w:cs="Arial"/>
          <w:b/>
          <w:sz w:val="20"/>
          <w:szCs w:val="20"/>
        </w:rPr>
      </w:pPr>
      <w:r w:rsidRPr="00906C4D">
        <w:rPr>
          <w:rFonts w:ascii="Arial" w:hAnsi="Arial" w:cs="Arial"/>
          <w:b/>
          <w:bCs/>
          <w:sz w:val="20"/>
          <w:szCs w:val="20"/>
        </w:rPr>
        <w:t xml:space="preserve"> </w:t>
      </w:r>
      <w:r w:rsidR="007026C6" w:rsidRPr="00906C4D">
        <w:rPr>
          <w:rFonts w:ascii="Arial" w:hAnsi="Arial" w:cs="Arial"/>
          <w:b/>
          <w:sz w:val="20"/>
          <w:szCs w:val="20"/>
        </w:rPr>
        <w:t>Jėgainės ekonominio mod</w:t>
      </w:r>
      <w:r w:rsidR="00644EFF" w:rsidRPr="00906C4D">
        <w:rPr>
          <w:rFonts w:ascii="Arial" w:hAnsi="Arial" w:cs="Arial"/>
          <w:b/>
          <w:sz w:val="20"/>
          <w:szCs w:val="20"/>
        </w:rPr>
        <w:t>u</w:t>
      </w:r>
      <w:r w:rsidR="007026C6" w:rsidRPr="00906C4D">
        <w:rPr>
          <w:rFonts w:ascii="Arial" w:hAnsi="Arial" w:cs="Arial"/>
          <w:b/>
          <w:sz w:val="20"/>
          <w:szCs w:val="20"/>
        </w:rPr>
        <w:t>lio sukūrimas</w:t>
      </w:r>
      <w:r w:rsidR="00A32416" w:rsidRPr="00906C4D">
        <w:rPr>
          <w:rFonts w:ascii="Arial" w:hAnsi="Arial" w:cs="Arial"/>
          <w:b/>
          <w:sz w:val="20"/>
          <w:szCs w:val="20"/>
        </w:rPr>
        <w:t xml:space="preserve">: </w:t>
      </w:r>
    </w:p>
    <w:p w14:paraId="3C2D82DA" w14:textId="48EBF7F4" w:rsidR="00DE5398" w:rsidRPr="00906C4D" w:rsidRDefault="00DE5398" w:rsidP="00172B7B">
      <w:pPr>
        <w:pStyle w:val="ListParagraph"/>
        <w:numPr>
          <w:ilvl w:val="2"/>
          <w:numId w:val="39"/>
        </w:numPr>
        <w:tabs>
          <w:tab w:val="left" w:pos="1418"/>
        </w:tabs>
        <w:suppressAutoHyphens w:val="0"/>
        <w:spacing w:after="4" w:line="264" w:lineRule="auto"/>
        <w:ind w:left="709" w:hanging="17"/>
        <w:outlineLvl w:val="0"/>
        <w:rPr>
          <w:rFonts w:ascii="Arial" w:hAnsi="Arial" w:cs="Arial"/>
          <w:sz w:val="20"/>
          <w:szCs w:val="20"/>
        </w:rPr>
      </w:pPr>
      <w:r w:rsidRPr="00906C4D">
        <w:rPr>
          <w:rFonts w:ascii="Arial" w:hAnsi="Arial" w:cs="Arial"/>
          <w:sz w:val="20"/>
          <w:szCs w:val="20"/>
        </w:rPr>
        <w:t>Parengiama prieinamumo suvestinė, įvertinanti, kiek per metus katilai ir turbinos dirbo/nedirbo.</w:t>
      </w:r>
    </w:p>
    <w:p w14:paraId="29B0875C" w14:textId="64C3F70F" w:rsidR="00DE5398" w:rsidRPr="00906C4D" w:rsidRDefault="00DE5398" w:rsidP="00172B7B">
      <w:pPr>
        <w:pStyle w:val="ListParagraph"/>
        <w:numPr>
          <w:ilvl w:val="2"/>
          <w:numId w:val="39"/>
        </w:numPr>
        <w:tabs>
          <w:tab w:val="left" w:pos="1418"/>
        </w:tabs>
        <w:suppressAutoHyphens w:val="0"/>
        <w:spacing w:after="4" w:line="264" w:lineRule="auto"/>
        <w:ind w:left="709" w:hanging="17"/>
        <w:outlineLvl w:val="0"/>
        <w:rPr>
          <w:rFonts w:ascii="Arial" w:hAnsi="Arial" w:cs="Arial"/>
          <w:sz w:val="20"/>
          <w:szCs w:val="20"/>
        </w:rPr>
      </w:pPr>
      <w:r w:rsidRPr="00906C4D">
        <w:rPr>
          <w:rFonts w:ascii="Arial" w:hAnsi="Arial" w:cs="Arial"/>
          <w:sz w:val="20"/>
          <w:szCs w:val="20"/>
        </w:rPr>
        <w:t>Atliekamas bendro jėgainės ekonominio rodiklio skaičiavimas už skirtingus laikotarpius (pamain</w:t>
      </w:r>
      <w:r w:rsidR="641CB6CB" w:rsidRPr="00906C4D">
        <w:rPr>
          <w:rFonts w:ascii="Arial" w:hAnsi="Arial" w:cs="Arial"/>
          <w:sz w:val="20"/>
          <w:szCs w:val="20"/>
        </w:rPr>
        <w:t>oje dirbantys darbuotojai (.</w:t>
      </w:r>
      <w:proofErr w:type="spellStart"/>
      <w:r w:rsidR="641CB6CB" w:rsidRPr="00906C4D">
        <w:rPr>
          <w:rFonts w:ascii="Arial" w:hAnsi="Arial" w:cs="Arial"/>
          <w:sz w:val="20"/>
          <w:szCs w:val="20"/>
        </w:rPr>
        <w:t>xsl</w:t>
      </w:r>
      <w:proofErr w:type="spellEnd"/>
      <w:r w:rsidR="641CB6CB" w:rsidRPr="00906C4D">
        <w:rPr>
          <w:rFonts w:ascii="Arial" w:hAnsi="Arial" w:cs="Arial"/>
          <w:sz w:val="20"/>
          <w:szCs w:val="20"/>
        </w:rPr>
        <w:t xml:space="preserve"> duomenys iš MS </w:t>
      </w:r>
      <w:proofErr w:type="spellStart"/>
      <w:r w:rsidR="641CB6CB" w:rsidRPr="00906C4D">
        <w:rPr>
          <w:rFonts w:ascii="Arial" w:hAnsi="Arial" w:cs="Arial"/>
          <w:sz w:val="20"/>
          <w:szCs w:val="20"/>
        </w:rPr>
        <w:t>Sharepoint</w:t>
      </w:r>
      <w:proofErr w:type="spellEnd"/>
      <w:r w:rsidR="641CB6CB" w:rsidRPr="00906C4D">
        <w:rPr>
          <w:rFonts w:ascii="Arial" w:hAnsi="Arial" w:cs="Arial"/>
          <w:sz w:val="20"/>
          <w:szCs w:val="20"/>
        </w:rPr>
        <w:t>)</w:t>
      </w:r>
      <w:r w:rsidRPr="00906C4D">
        <w:rPr>
          <w:rFonts w:ascii="Arial" w:hAnsi="Arial" w:cs="Arial"/>
          <w:sz w:val="20"/>
          <w:szCs w:val="20"/>
        </w:rPr>
        <w:t xml:space="preserve"> para, savaitė, mėnuo, ketvirtis, metai), įvertinant: elektros ir šilumos gamybą, kuro sąnaudas, chemikalų dozavimą, vandens ir nuotekų sunaudojimą, elektros disbalansą, šilumos balansavimą ir kitus veiksnius.</w:t>
      </w:r>
    </w:p>
    <w:p w14:paraId="6F488694" w14:textId="73B21588" w:rsidR="00DE5398" w:rsidRPr="00906C4D" w:rsidRDefault="00DE5398" w:rsidP="00172B7B">
      <w:pPr>
        <w:pStyle w:val="ListParagraph"/>
        <w:numPr>
          <w:ilvl w:val="2"/>
          <w:numId w:val="39"/>
        </w:numPr>
        <w:tabs>
          <w:tab w:val="left" w:pos="1418"/>
        </w:tabs>
        <w:suppressAutoHyphens w:val="0"/>
        <w:spacing w:after="4" w:line="264" w:lineRule="auto"/>
        <w:ind w:left="709" w:hanging="17"/>
        <w:outlineLvl w:val="0"/>
        <w:rPr>
          <w:rFonts w:ascii="Arial" w:hAnsi="Arial" w:cs="Arial"/>
          <w:sz w:val="20"/>
          <w:szCs w:val="20"/>
        </w:rPr>
      </w:pPr>
      <w:r w:rsidRPr="00906C4D">
        <w:rPr>
          <w:rFonts w:ascii="Arial" w:hAnsi="Arial" w:cs="Arial"/>
          <w:sz w:val="20"/>
          <w:szCs w:val="20"/>
        </w:rPr>
        <w:t>Skaičiuojamas elektros energijos disbalanso kiekis ir sąnaudos</w:t>
      </w:r>
      <w:r w:rsidR="792F6A6C" w:rsidRPr="00906C4D">
        <w:rPr>
          <w:rFonts w:ascii="Arial" w:hAnsi="Arial" w:cs="Arial"/>
          <w:sz w:val="20"/>
          <w:szCs w:val="20"/>
        </w:rPr>
        <w:t>, nustatyta kaina (įvedama į Įrankį)</w:t>
      </w:r>
      <w:r w:rsidRPr="00906C4D">
        <w:rPr>
          <w:rFonts w:ascii="Arial" w:hAnsi="Arial" w:cs="Arial"/>
          <w:sz w:val="20"/>
          <w:szCs w:val="20"/>
        </w:rPr>
        <w:t>.</w:t>
      </w:r>
    </w:p>
    <w:p w14:paraId="4C5FCD0F" w14:textId="54E162B9" w:rsidR="00DE5398" w:rsidRPr="00906C4D" w:rsidRDefault="00DE5398" w:rsidP="00172B7B">
      <w:pPr>
        <w:pStyle w:val="ListParagraph"/>
        <w:numPr>
          <w:ilvl w:val="2"/>
          <w:numId w:val="39"/>
        </w:numPr>
        <w:tabs>
          <w:tab w:val="left" w:pos="1418"/>
        </w:tabs>
        <w:suppressAutoHyphens w:val="0"/>
        <w:spacing w:after="4" w:line="264" w:lineRule="auto"/>
        <w:ind w:left="709" w:hanging="17"/>
        <w:outlineLvl w:val="0"/>
        <w:rPr>
          <w:rFonts w:ascii="Arial" w:hAnsi="Arial" w:cs="Arial"/>
          <w:sz w:val="20"/>
          <w:szCs w:val="20"/>
        </w:rPr>
      </w:pPr>
      <w:r w:rsidRPr="00906C4D">
        <w:rPr>
          <w:rFonts w:ascii="Arial" w:hAnsi="Arial" w:cs="Arial"/>
          <w:sz w:val="20"/>
          <w:szCs w:val="20"/>
        </w:rPr>
        <w:t>Skaičiuojamas šilumos energijos balansavimo kiekis valandiniu tikslumu, remiantis dispečerinio valdymo planu (gaunamu iš V</w:t>
      </w:r>
      <w:r w:rsidR="69C534AB" w:rsidRPr="00906C4D">
        <w:rPr>
          <w:rFonts w:ascii="Arial" w:hAnsi="Arial" w:cs="Arial"/>
          <w:sz w:val="20"/>
          <w:szCs w:val="20"/>
        </w:rPr>
        <w:t xml:space="preserve">ilniaus </w:t>
      </w:r>
      <w:r w:rsidRPr="00906C4D">
        <w:rPr>
          <w:rFonts w:ascii="Arial" w:hAnsi="Arial" w:cs="Arial"/>
          <w:sz w:val="20"/>
          <w:szCs w:val="20"/>
        </w:rPr>
        <w:t>Š</w:t>
      </w:r>
      <w:r w:rsidR="43794E5D" w:rsidRPr="00906C4D">
        <w:rPr>
          <w:rFonts w:ascii="Arial" w:hAnsi="Arial" w:cs="Arial"/>
          <w:sz w:val="20"/>
          <w:szCs w:val="20"/>
        </w:rPr>
        <w:t>ilumos tinklų</w:t>
      </w:r>
      <w:r w:rsidRPr="00906C4D">
        <w:rPr>
          <w:rFonts w:ascii="Arial" w:hAnsi="Arial" w:cs="Arial"/>
          <w:sz w:val="20"/>
          <w:szCs w:val="20"/>
        </w:rPr>
        <w:t xml:space="preserve"> el. paštu), jėgainės faktine gamyba ir </w:t>
      </w:r>
      <w:r w:rsidR="50C10E90" w:rsidRPr="00906C4D">
        <w:rPr>
          <w:rFonts w:ascii="Arial" w:hAnsi="Arial" w:cs="Arial"/>
          <w:sz w:val="20"/>
          <w:szCs w:val="20"/>
        </w:rPr>
        <w:t>sąnaudos, nustatyta kaina (įvedama į Įrankį).</w:t>
      </w:r>
    </w:p>
    <w:p w14:paraId="124A8481" w14:textId="148C1FA5" w:rsidR="00DE5398" w:rsidRPr="00906C4D" w:rsidRDefault="00DE5398" w:rsidP="00172B7B">
      <w:pPr>
        <w:pStyle w:val="ListParagraph"/>
        <w:numPr>
          <w:ilvl w:val="2"/>
          <w:numId w:val="39"/>
        </w:numPr>
        <w:tabs>
          <w:tab w:val="left" w:pos="1418"/>
        </w:tabs>
        <w:suppressAutoHyphens w:val="0"/>
        <w:spacing w:after="4" w:line="264" w:lineRule="auto"/>
        <w:ind w:left="709" w:hanging="17"/>
        <w:outlineLvl w:val="0"/>
        <w:rPr>
          <w:rFonts w:ascii="Arial" w:hAnsi="Arial" w:cs="Arial"/>
          <w:sz w:val="20"/>
          <w:szCs w:val="20"/>
        </w:rPr>
      </w:pPr>
      <w:r w:rsidRPr="00906C4D">
        <w:rPr>
          <w:rFonts w:ascii="Arial" w:hAnsi="Arial" w:cs="Arial"/>
          <w:sz w:val="20"/>
          <w:szCs w:val="20"/>
        </w:rPr>
        <w:lastRenderedPageBreak/>
        <w:t xml:space="preserve">Skaičiuojamos pajamos, gautos sudeginus atliekas – remiantis kranų operacijų skaičiumi per parą </w:t>
      </w:r>
      <w:r w:rsidR="39DF4831" w:rsidRPr="00906C4D">
        <w:rPr>
          <w:rFonts w:ascii="Arial" w:hAnsi="Arial" w:cs="Arial"/>
          <w:sz w:val="20"/>
          <w:szCs w:val="20"/>
        </w:rPr>
        <w:t>(</w:t>
      </w:r>
      <w:proofErr w:type="spellStart"/>
      <w:r w:rsidR="39DF4831" w:rsidRPr="00906C4D">
        <w:rPr>
          <w:rFonts w:ascii="Arial" w:hAnsi="Arial" w:cs="Arial"/>
          <w:sz w:val="20"/>
          <w:szCs w:val="20"/>
        </w:rPr>
        <w:t>Valmet</w:t>
      </w:r>
      <w:proofErr w:type="spellEnd"/>
      <w:r w:rsidR="39DF4831" w:rsidRPr="00906C4D">
        <w:rPr>
          <w:rFonts w:ascii="Arial" w:hAnsi="Arial" w:cs="Arial"/>
          <w:sz w:val="20"/>
          <w:szCs w:val="20"/>
        </w:rPr>
        <w:t xml:space="preserve"> DNA)</w:t>
      </w:r>
      <w:r w:rsidRPr="00906C4D">
        <w:rPr>
          <w:rFonts w:ascii="Arial" w:hAnsi="Arial" w:cs="Arial"/>
          <w:sz w:val="20"/>
          <w:szCs w:val="20"/>
        </w:rPr>
        <w:t xml:space="preserve"> ir nustatyta kaina</w:t>
      </w:r>
      <w:r w:rsidR="65F56DDB" w:rsidRPr="00906C4D">
        <w:rPr>
          <w:rFonts w:ascii="Arial" w:hAnsi="Arial" w:cs="Arial"/>
          <w:sz w:val="20"/>
          <w:szCs w:val="20"/>
        </w:rPr>
        <w:t xml:space="preserve"> (įvedama į </w:t>
      </w:r>
      <w:r w:rsidR="00366DD5" w:rsidRPr="00906C4D">
        <w:rPr>
          <w:rFonts w:ascii="Arial" w:hAnsi="Arial" w:cs="Arial"/>
          <w:sz w:val="20"/>
          <w:szCs w:val="20"/>
        </w:rPr>
        <w:t>Į</w:t>
      </w:r>
      <w:r w:rsidR="65F56DDB" w:rsidRPr="00906C4D">
        <w:rPr>
          <w:rFonts w:ascii="Arial" w:hAnsi="Arial" w:cs="Arial"/>
          <w:sz w:val="20"/>
          <w:szCs w:val="20"/>
        </w:rPr>
        <w:t>rankį)</w:t>
      </w:r>
      <w:r w:rsidRPr="00906C4D">
        <w:rPr>
          <w:rFonts w:ascii="Arial" w:hAnsi="Arial" w:cs="Arial"/>
          <w:sz w:val="20"/>
          <w:szCs w:val="20"/>
        </w:rPr>
        <w:t xml:space="preserve">, su galimybe koreguoti atliekų kiekį pagal </w:t>
      </w:r>
      <w:r w:rsidR="003F2D4D" w:rsidRPr="00906C4D">
        <w:rPr>
          <w:rFonts w:ascii="Arial" w:hAnsi="Arial" w:cs="Arial"/>
          <w:sz w:val="20"/>
          <w:szCs w:val="20"/>
        </w:rPr>
        <w:t xml:space="preserve">įvedamą </w:t>
      </w:r>
      <w:r w:rsidRPr="00906C4D">
        <w:rPr>
          <w:rFonts w:ascii="Arial" w:hAnsi="Arial" w:cs="Arial"/>
          <w:sz w:val="20"/>
          <w:szCs w:val="20"/>
        </w:rPr>
        <w:t>koeficientą, ko</w:t>
      </w:r>
      <w:r w:rsidR="00913E2A" w:rsidRPr="00906C4D">
        <w:rPr>
          <w:rFonts w:ascii="Arial" w:hAnsi="Arial" w:cs="Arial"/>
          <w:sz w:val="20"/>
          <w:szCs w:val="20"/>
        </w:rPr>
        <w:t>m</w:t>
      </w:r>
      <w:r w:rsidRPr="00906C4D">
        <w:rPr>
          <w:rFonts w:ascii="Arial" w:hAnsi="Arial" w:cs="Arial"/>
          <w:sz w:val="20"/>
          <w:szCs w:val="20"/>
        </w:rPr>
        <w:t>pensuojant kranų svėrimo celių netikslumus.</w:t>
      </w:r>
    </w:p>
    <w:p w14:paraId="4FCA0A5A" w14:textId="7CD9DDA1" w:rsidR="00DE5398" w:rsidRPr="00906C4D" w:rsidRDefault="00DE5398" w:rsidP="00BD0862">
      <w:pPr>
        <w:pStyle w:val="ListParagraph"/>
        <w:numPr>
          <w:ilvl w:val="2"/>
          <w:numId w:val="39"/>
        </w:numPr>
        <w:tabs>
          <w:tab w:val="left" w:pos="1418"/>
        </w:tabs>
        <w:suppressAutoHyphens w:val="0"/>
        <w:spacing w:after="4" w:line="264" w:lineRule="auto"/>
        <w:ind w:left="709" w:firstLine="0"/>
        <w:outlineLvl w:val="0"/>
        <w:rPr>
          <w:rFonts w:ascii="Arial" w:hAnsi="Arial" w:cs="Arial"/>
          <w:sz w:val="20"/>
          <w:szCs w:val="20"/>
        </w:rPr>
      </w:pPr>
      <w:r w:rsidRPr="00906C4D">
        <w:rPr>
          <w:rFonts w:ascii="Arial" w:hAnsi="Arial" w:cs="Arial"/>
          <w:sz w:val="20"/>
          <w:szCs w:val="20"/>
        </w:rPr>
        <w:t>Skaičiuojamos išlaidos sunaudotai chemijai</w:t>
      </w:r>
      <w:r w:rsidR="0612F45F" w:rsidRPr="00906C4D">
        <w:rPr>
          <w:rFonts w:ascii="Arial" w:hAnsi="Arial" w:cs="Arial"/>
          <w:sz w:val="20"/>
          <w:szCs w:val="20"/>
        </w:rPr>
        <w:t xml:space="preserve"> atskirai kiekviena</w:t>
      </w:r>
      <w:r w:rsidR="008879CF" w:rsidRPr="00906C4D">
        <w:rPr>
          <w:rFonts w:ascii="Arial" w:hAnsi="Arial" w:cs="Arial"/>
          <w:sz w:val="20"/>
          <w:szCs w:val="20"/>
        </w:rPr>
        <w:t>m</w:t>
      </w:r>
      <w:r w:rsidR="0612F45F" w:rsidRPr="00906C4D">
        <w:rPr>
          <w:rFonts w:ascii="Arial" w:hAnsi="Arial" w:cs="Arial"/>
          <w:sz w:val="20"/>
          <w:szCs w:val="20"/>
        </w:rPr>
        <w:t xml:space="preserve"> procesui,</w:t>
      </w:r>
      <w:r w:rsidR="69C68FAB" w:rsidRPr="00906C4D">
        <w:rPr>
          <w:rFonts w:ascii="Arial" w:hAnsi="Arial" w:cs="Arial"/>
          <w:sz w:val="20"/>
          <w:szCs w:val="20"/>
        </w:rPr>
        <w:t xml:space="preserve"> remiantis duomenimis iš </w:t>
      </w:r>
      <w:proofErr w:type="spellStart"/>
      <w:r w:rsidR="69C68FAB" w:rsidRPr="00906C4D">
        <w:rPr>
          <w:rFonts w:ascii="Arial" w:hAnsi="Arial" w:cs="Arial"/>
          <w:sz w:val="20"/>
          <w:szCs w:val="20"/>
        </w:rPr>
        <w:t>Valmet</w:t>
      </w:r>
      <w:proofErr w:type="spellEnd"/>
      <w:r w:rsidR="69C68FAB" w:rsidRPr="00906C4D">
        <w:rPr>
          <w:rFonts w:ascii="Arial" w:hAnsi="Arial" w:cs="Arial"/>
          <w:sz w:val="20"/>
          <w:szCs w:val="20"/>
        </w:rPr>
        <w:t xml:space="preserve"> DNA</w:t>
      </w:r>
      <w:r w:rsidR="0BD1E4B2" w:rsidRPr="00906C4D">
        <w:rPr>
          <w:rFonts w:ascii="Arial" w:hAnsi="Arial" w:cs="Arial"/>
          <w:sz w:val="20"/>
          <w:szCs w:val="20"/>
        </w:rPr>
        <w:t xml:space="preserve"> ir nustatyta kaina (įvedama į Įrankį)</w:t>
      </w:r>
      <w:r w:rsidRPr="00906C4D">
        <w:rPr>
          <w:rFonts w:ascii="Arial" w:hAnsi="Arial" w:cs="Arial"/>
          <w:sz w:val="20"/>
          <w:szCs w:val="20"/>
        </w:rPr>
        <w:t>. Į chemijos balansą įtraukiamos: aktyvuota anglis, kalkės, kaustinė soda, amoniako vanduo</w:t>
      </w:r>
      <w:r w:rsidR="0FE93D9F" w:rsidRPr="00906C4D">
        <w:rPr>
          <w:rFonts w:ascii="Arial" w:hAnsi="Arial" w:cs="Arial"/>
          <w:sz w:val="20"/>
          <w:szCs w:val="20"/>
        </w:rPr>
        <w:t xml:space="preserve">, </w:t>
      </w:r>
      <w:proofErr w:type="spellStart"/>
      <w:r w:rsidR="0FE93D9F" w:rsidRPr="00906C4D">
        <w:rPr>
          <w:rFonts w:ascii="Arial" w:hAnsi="Arial" w:cs="Arial"/>
          <w:sz w:val="20"/>
          <w:szCs w:val="20"/>
        </w:rPr>
        <w:t>trinatrio</w:t>
      </w:r>
      <w:proofErr w:type="spellEnd"/>
      <w:r w:rsidR="0FE93D9F" w:rsidRPr="00906C4D">
        <w:rPr>
          <w:rFonts w:ascii="Arial" w:hAnsi="Arial" w:cs="Arial"/>
          <w:sz w:val="20"/>
          <w:szCs w:val="20"/>
        </w:rPr>
        <w:t xml:space="preserve"> fosfatas</w:t>
      </w:r>
      <w:r w:rsidR="00FE6FAE" w:rsidRPr="00906C4D">
        <w:rPr>
          <w:rFonts w:ascii="Arial" w:hAnsi="Arial" w:cs="Arial"/>
          <w:sz w:val="20"/>
          <w:szCs w:val="20"/>
        </w:rPr>
        <w:t>.</w:t>
      </w:r>
      <w:r w:rsidR="0FE93D9F" w:rsidRPr="00906C4D">
        <w:rPr>
          <w:rFonts w:ascii="Arial" w:hAnsi="Arial" w:cs="Arial"/>
          <w:sz w:val="20"/>
          <w:szCs w:val="20"/>
        </w:rPr>
        <w:t xml:space="preserve"> </w:t>
      </w:r>
    </w:p>
    <w:p w14:paraId="14FBEF19" w14:textId="3AB9F56C" w:rsidR="00DE5398" w:rsidRPr="00906C4D" w:rsidRDefault="00DE5398" w:rsidP="00BD0862">
      <w:pPr>
        <w:pStyle w:val="ListParagraph"/>
        <w:numPr>
          <w:ilvl w:val="2"/>
          <w:numId w:val="39"/>
        </w:numPr>
        <w:tabs>
          <w:tab w:val="left" w:pos="1418"/>
        </w:tabs>
        <w:suppressAutoHyphens w:val="0"/>
        <w:spacing w:after="4" w:line="264" w:lineRule="auto"/>
        <w:ind w:left="709" w:firstLine="0"/>
        <w:outlineLvl w:val="0"/>
        <w:rPr>
          <w:rFonts w:ascii="Arial" w:hAnsi="Arial" w:cs="Arial"/>
          <w:sz w:val="20"/>
          <w:szCs w:val="20"/>
        </w:rPr>
      </w:pPr>
      <w:r w:rsidRPr="5DA84EBC">
        <w:rPr>
          <w:rFonts w:ascii="Arial" w:hAnsi="Arial" w:cs="Arial"/>
          <w:sz w:val="20"/>
          <w:szCs w:val="20"/>
        </w:rPr>
        <w:t>Skaičiuojamos išlaidos lakiųjų pelenų išvežimui</w:t>
      </w:r>
      <w:r w:rsidR="6F793E43" w:rsidRPr="5DA84EBC">
        <w:rPr>
          <w:rFonts w:ascii="Arial" w:hAnsi="Arial" w:cs="Arial"/>
          <w:sz w:val="20"/>
          <w:szCs w:val="20"/>
        </w:rPr>
        <w:t xml:space="preserve"> (</w:t>
      </w:r>
      <w:proofErr w:type="spellStart"/>
      <w:r w:rsidR="6F793E43" w:rsidRPr="5DA84EBC">
        <w:rPr>
          <w:rFonts w:ascii="Arial" w:hAnsi="Arial" w:cs="Arial"/>
          <w:sz w:val="20"/>
          <w:szCs w:val="20"/>
        </w:rPr>
        <w:t>Valmet</w:t>
      </w:r>
      <w:proofErr w:type="spellEnd"/>
      <w:r w:rsidR="6F793E43" w:rsidRPr="5DA84EBC">
        <w:rPr>
          <w:rFonts w:ascii="Arial" w:hAnsi="Arial" w:cs="Arial"/>
          <w:sz w:val="20"/>
          <w:szCs w:val="20"/>
        </w:rPr>
        <w:t xml:space="preserve"> DNA)</w:t>
      </w:r>
      <w:r w:rsidR="75FDFDBE" w:rsidRPr="5DA84EBC">
        <w:rPr>
          <w:rFonts w:ascii="Arial" w:hAnsi="Arial" w:cs="Arial"/>
          <w:sz w:val="20"/>
          <w:szCs w:val="20"/>
        </w:rPr>
        <w:t>, nustatyta kaina (įvedama į Įrankį</w:t>
      </w:r>
      <w:r w:rsidR="00622A97">
        <w:rPr>
          <w:rFonts w:ascii="Arial" w:hAnsi="Arial" w:cs="Arial"/>
          <w:sz w:val="20"/>
          <w:szCs w:val="20"/>
        </w:rPr>
        <w:t xml:space="preserve"> rankiniu būdu</w:t>
      </w:r>
      <w:r w:rsidR="6F793E43" w:rsidRPr="5DA84EBC">
        <w:rPr>
          <w:rFonts w:ascii="Arial" w:hAnsi="Arial" w:cs="Arial"/>
          <w:sz w:val="20"/>
          <w:szCs w:val="20"/>
        </w:rPr>
        <w:t>)</w:t>
      </w:r>
      <w:r w:rsidRPr="5DA84EBC">
        <w:rPr>
          <w:rFonts w:ascii="Arial" w:hAnsi="Arial" w:cs="Arial"/>
          <w:sz w:val="20"/>
          <w:szCs w:val="20"/>
        </w:rPr>
        <w:t>.</w:t>
      </w:r>
    </w:p>
    <w:p w14:paraId="201041BD" w14:textId="06F06E9C" w:rsidR="00DE5398" w:rsidRPr="00906C4D" w:rsidRDefault="00DE5398" w:rsidP="00BD0862">
      <w:pPr>
        <w:pStyle w:val="ListParagraph"/>
        <w:numPr>
          <w:ilvl w:val="2"/>
          <w:numId w:val="39"/>
        </w:numPr>
        <w:tabs>
          <w:tab w:val="left" w:pos="1418"/>
        </w:tabs>
        <w:suppressAutoHyphens w:val="0"/>
        <w:spacing w:after="4" w:line="264" w:lineRule="auto"/>
        <w:ind w:left="709" w:firstLine="0"/>
        <w:outlineLvl w:val="0"/>
        <w:rPr>
          <w:rFonts w:ascii="Arial" w:hAnsi="Arial" w:cs="Arial"/>
          <w:sz w:val="20"/>
          <w:szCs w:val="20"/>
        </w:rPr>
      </w:pPr>
      <w:r w:rsidRPr="00906C4D">
        <w:rPr>
          <w:rFonts w:ascii="Arial" w:hAnsi="Arial" w:cs="Arial"/>
          <w:sz w:val="20"/>
          <w:szCs w:val="20"/>
        </w:rPr>
        <w:t>Skaičiuojamos išlaidos sunaudotam vandeniui ir nuotekoms</w:t>
      </w:r>
      <w:r w:rsidR="2E1FD936" w:rsidRPr="00906C4D">
        <w:rPr>
          <w:rFonts w:ascii="Arial" w:hAnsi="Arial" w:cs="Arial"/>
          <w:sz w:val="20"/>
          <w:szCs w:val="20"/>
        </w:rPr>
        <w:t xml:space="preserve"> (</w:t>
      </w:r>
      <w:proofErr w:type="spellStart"/>
      <w:r w:rsidR="2E1FD936" w:rsidRPr="00906C4D">
        <w:rPr>
          <w:rFonts w:ascii="Arial" w:hAnsi="Arial" w:cs="Arial"/>
          <w:sz w:val="20"/>
          <w:szCs w:val="20"/>
        </w:rPr>
        <w:t>Valmet</w:t>
      </w:r>
      <w:proofErr w:type="spellEnd"/>
      <w:r w:rsidR="2E1FD936" w:rsidRPr="00906C4D">
        <w:rPr>
          <w:rFonts w:ascii="Arial" w:hAnsi="Arial" w:cs="Arial"/>
          <w:sz w:val="20"/>
          <w:szCs w:val="20"/>
        </w:rPr>
        <w:t xml:space="preserve"> DNA)</w:t>
      </w:r>
      <w:r w:rsidR="4E727E80" w:rsidRPr="00906C4D">
        <w:rPr>
          <w:rFonts w:ascii="Arial" w:hAnsi="Arial" w:cs="Arial"/>
          <w:sz w:val="20"/>
          <w:szCs w:val="20"/>
        </w:rPr>
        <w:t>, nustatyta kaina (įvedama į Įrankį</w:t>
      </w:r>
      <w:r w:rsidR="2E1FD936" w:rsidRPr="00906C4D">
        <w:rPr>
          <w:rFonts w:ascii="Arial" w:hAnsi="Arial" w:cs="Arial"/>
          <w:sz w:val="20"/>
          <w:szCs w:val="20"/>
        </w:rPr>
        <w:t>)</w:t>
      </w:r>
      <w:r w:rsidRPr="00906C4D">
        <w:rPr>
          <w:rFonts w:ascii="Arial" w:hAnsi="Arial" w:cs="Arial"/>
          <w:sz w:val="20"/>
          <w:szCs w:val="20"/>
        </w:rPr>
        <w:t>.</w:t>
      </w:r>
    </w:p>
    <w:p w14:paraId="2AB6B738" w14:textId="47666C73" w:rsidR="00DE5398" w:rsidRPr="00906C4D" w:rsidRDefault="00DE5398" w:rsidP="00BD0862">
      <w:pPr>
        <w:pStyle w:val="ListParagraph"/>
        <w:numPr>
          <w:ilvl w:val="2"/>
          <w:numId w:val="39"/>
        </w:numPr>
        <w:tabs>
          <w:tab w:val="left" w:pos="1418"/>
        </w:tabs>
        <w:suppressAutoHyphens w:val="0"/>
        <w:spacing w:after="4" w:line="264" w:lineRule="auto"/>
        <w:ind w:left="709" w:firstLine="0"/>
        <w:outlineLvl w:val="0"/>
        <w:rPr>
          <w:rFonts w:ascii="Arial" w:hAnsi="Arial" w:cs="Arial"/>
          <w:sz w:val="20"/>
          <w:szCs w:val="20"/>
        </w:rPr>
      </w:pPr>
      <w:r w:rsidRPr="00906C4D">
        <w:rPr>
          <w:rFonts w:ascii="Arial" w:hAnsi="Arial" w:cs="Arial"/>
          <w:sz w:val="20"/>
          <w:szCs w:val="20"/>
        </w:rPr>
        <w:t>Skaičiuojamos papildomos eksploatacijos išlaidos</w:t>
      </w:r>
      <w:r w:rsidR="3568C58B" w:rsidRPr="00906C4D">
        <w:rPr>
          <w:rFonts w:ascii="Arial" w:hAnsi="Arial" w:cs="Arial"/>
          <w:sz w:val="20"/>
          <w:szCs w:val="20"/>
        </w:rPr>
        <w:t>, kurios įvedamos į Įrankį</w:t>
      </w:r>
      <w:r w:rsidRPr="00906C4D">
        <w:rPr>
          <w:rFonts w:ascii="Arial" w:hAnsi="Arial" w:cs="Arial"/>
          <w:sz w:val="20"/>
          <w:szCs w:val="20"/>
        </w:rPr>
        <w:t>.</w:t>
      </w:r>
    </w:p>
    <w:p w14:paraId="4D947025" w14:textId="59C3472D" w:rsidR="4E339505" w:rsidRPr="00906C4D" w:rsidRDefault="4E339505" w:rsidP="4E339505">
      <w:pPr>
        <w:pStyle w:val="ListParagraph"/>
        <w:spacing w:after="4" w:line="264" w:lineRule="auto"/>
        <w:ind w:left="1718"/>
        <w:outlineLvl w:val="0"/>
        <w:rPr>
          <w:rFonts w:ascii="Arial" w:hAnsi="Arial" w:cs="Arial"/>
          <w:sz w:val="20"/>
          <w:szCs w:val="20"/>
        </w:rPr>
      </w:pPr>
    </w:p>
    <w:p w14:paraId="58D8CF92" w14:textId="415F4F4A" w:rsidR="1D7CB79A" w:rsidRPr="00906C4D" w:rsidRDefault="002220FC" w:rsidP="00C833D1">
      <w:pPr>
        <w:pStyle w:val="ListParagraph"/>
        <w:numPr>
          <w:ilvl w:val="1"/>
          <w:numId w:val="39"/>
        </w:numPr>
        <w:tabs>
          <w:tab w:val="left" w:pos="567"/>
        </w:tabs>
        <w:suppressAutoHyphens w:val="0"/>
        <w:spacing w:after="4" w:line="264" w:lineRule="auto"/>
        <w:ind w:left="0" w:firstLine="0"/>
        <w:outlineLvl w:val="0"/>
        <w:rPr>
          <w:rFonts w:ascii="Arial" w:hAnsi="Arial" w:cs="Arial"/>
          <w:b/>
          <w:bCs/>
          <w:sz w:val="20"/>
          <w:szCs w:val="20"/>
        </w:rPr>
      </w:pPr>
      <w:r w:rsidRPr="5DA84EBC">
        <w:rPr>
          <w:rFonts w:ascii="Arial" w:hAnsi="Arial" w:cs="Arial"/>
          <w:b/>
          <w:bCs/>
          <w:sz w:val="20"/>
          <w:szCs w:val="20"/>
        </w:rPr>
        <w:t xml:space="preserve"> Energijos </w:t>
      </w:r>
      <w:r w:rsidR="003B459B" w:rsidRPr="5DA84EBC">
        <w:rPr>
          <w:rFonts w:ascii="Arial" w:hAnsi="Arial" w:cs="Arial"/>
          <w:b/>
          <w:bCs/>
          <w:sz w:val="20"/>
          <w:szCs w:val="20"/>
        </w:rPr>
        <w:t xml:space="preserve">pardavimo </w:t>
      </w:r>
      <w:r w:rsidRPr="5DA84EBC">
        <w:rPr>
          <w:rFonts w:ascii="Arial" w:hAnsi="Arial" w:cs="Arial"/>
          <w:b/>
          <w:bCs/>
          <w:sz w:val="20"/>
          <w:szCs w:val="20"/>
        </w:rPr>
        <w:t>planavimo mod</w:t>
      </w:r>
      <w:r w:rsidR="003B459B" w:rsidRPr="5DA84EBC">
        <w:rPr>
          <w:rFonts w:ascii="Arial" w:hAnsi="Arial" w:cs="Arial"/>
          <w:b/>
          <w:bCs/>
          <w:sz w:val="20"/>
          <w:szCs w:val="20"/>
        </w:rPr>
        <w:t>u</w:t>
      </w:r>
      <w:r w:rsidRPr="5DA84EBC">
        <w:rPr>
          <w:rFonts w:ascii="Arial" w:hAnsi="Arial" w:cs="Arial"/>
          <w:b/>
          <w:bCs/>
          <w:sz w:val="20"/>
          <w:szCs w:val="20"/>
        </w:rPr>
        <w:t>lis:</w:t>
      </w:r>
    </w:p>
    <w:p w14:paraId="43A1E220" w14:textId="7C8D0473" w:rsidR="002220FC" w:rsidRPr="00906C4D" w:rsidRDefault="00E91115" w:rsidP="00C833D1">
      <w:pPr>
        <w:pStyle w:val="ListParagraph"/>
        <w:numPr>
          <w:ilvl w:val="2"/>
          <w:numId w:val="39"/>
        </w:numPr>
        <w:tabs>
          <w:tab w:val="left" w:pos="1418"/>
        </w:tabs>
        <w:suppressAutoHyphens w:val="0"/>
        <w:spacing w:after="4" w:line="264" w:lineRule="auto"/>
        <w:ind w:left="567" w:firstLine="0"/>
        <w:outlineLvl w:val="0"/>
        <w:rPr>
          <w:rFonts w:ascii="Arial" w:hAnsi="Arial" w:cs="Arial"/>
          <w:sz w:val="20"/>
          <w:szCs w:val="20"/>
        </w:rPr>
      </w:pPr>
      <w:r w:rsidRPr="00906C4D">
        <w:rPr>
          <w:rFonts w:ascii="Arial" w:hAnsi="Arial" w:cs="Arial"/>
          <w:sz w:val="20"/>
          <w:szCs w:val="20"/>
        </w:rPr>
        <w:t xml:space="preserve">Tikslas pateikti elektros ir šilumos gamybos planą kitai dienai, </w:t>
      </w:r>
      <w:r w:rsidR="00EE5633" w:rsidRPr="00906C4D">
        <w:rPr>
          <w:rFonts w:ascii="Arial" w:hAnsi="Arial" w:cs="Arial"/>
          <w:sz w:val="20"/>
          <w:szCs w:val="20"/>
        </w:rPr>
        <w:t xml:space="preserve">remiantis duomenimis </w:t>
      </w:r>
      <w:r w:rsidR="0093292C" w:rsidRPr="00906C4D">
        <w:rPr>
          <w:rFonts w:ascii="Arial" w:hAnsi="Arial" w:cs="Arial"/>
          <w:sz w:val="20"/>
          <w:szCs w:val="20"/>
        </w:rPr>
        <w:t xml:space="preserve">iš </w:t>
      </w:r>
      <w:proofErr w:type="spellStart"/>
      <w:r w:rsidR="0093292C" w:rsidRPr="00906C4D">
        <w:rPr>
          <w:rFonts w:ascii="Arial" w:hAnsi="Arial" w:cs="Arial"/>
          <w:sz w:val="20"/>
          <w:szCs w:val="20"/>
        </w:rPr>
        <w:t>Valmet</w:t>
      </w:r>
      <w:proofErr w:type="spellEnd"/>
      <w:r w:rsidR="0093292C" w:rsidRPr="00906C4D">
        <w:rPr>
          <w:rFonts w:ascii="Arial" w:hAnsi="Arial" w:cs="Arial"/>
          <w:sz w:val="20"/>
          <w:szCs w:val="20"/>
        </w:rPr>
        <w:t xml:space="preserve"> DNA ir atsižvelgiant į prognozuojamus kitos dienos </w:t>
      </w:r>
      <w:r w:rsidR="00141C88" w:rsidRPr="00906C4D">
        <w:rPr>
          <w:rFonts w:ascii="Arial" w:hAnsi="Arial" w:cs="Arial"/>
          <w:sz w:val="20"/>
          <w:szCs w:val="20"/>
        </w:rPr>
        <w:t xml:space="preserve">gamybos </w:t>
      </w:r>
      <w:r w:rsidR="0093292C" w:rsidRPr="00906C4D">
        <w:rPr>
          <w:rFonts w:ascii="Arial" w:hAnsi="Arial" w:cs="Arial"/>
          <w:sz w:val="20"/>
          <w:szCs w:val="20"/>
        </w:rPr>
        <w:t>parametrus</w:t>
      </w:r>
      <w:r w:rsidR="00EE5633" w:rsidRPr="00906C4D">
        <w:rPr>
          <w:rFonts w:ascii="Arial" w:hAnsi="Arial" w:cs="Arial"/>
          <w:sz w:val="20"/>
          <w:szCs w:val="20"/>
        </w:rPr>
        <w:t>.</w:t>
      </w:r>
    </w:p>
    <w:p w14:paraId="638C672A" w14:textId="644CC082" w:rsidR="00EE5633" w:rsidRPr="00906C4D" w:rsidRDefault="00EE5633" w:rsidP="00C833D1">
      <w:pPr>
        <w:pStyle w:val="ListParagraph"/>
        <w:numPr>
          <w:ilvl w:val="2"/>
          <w:numId w:val="39"/>
        </w:numPr>
        <w:tabs>
          <w:tab w:val="left" w:pos="1418"/>
        </w:tabs>
        <w:suppressAutoHyphens w:val="0"/>
        <w:spacing w:after="4" w:line="264" w:lineRule="auto"/>
        <w:ind w:left="567" w:firstLine="0"/>
        <w:outlineLvl w:val="0"/>
        <w:rPr>
          <w:rFonts w:ascii="Arial" w:hAnsi="Arial" w:cs="Arial"/>
          <w:sz w:val="20"/>
          <w:szCs w:val="20"/>
        </w:rPr>
      </w:pPr>
      <w:r w:rsidRPr="00906C4D">
        <w:rPr>
          <w:rFonts w:ascii="Arial" w:hAnsi="Arial" w:cs="Arial"/>
          <w:sz w:val="20"/>
          <w:szCs w:val="20"/>
        </w:rPr>
        <w:t xml:space="preserve">Modulis turi įvertinti: </w:t>
      </w:r>
      <w:r w:rsidR="002D71C7" w:rsidRPr="00906C4D">
        <w:rPr>
          <w:rFonts w:ascii="Arial" w:hAnsi="Arial" w:cs="Arial"/>
          <w:sz w:val="20"/>
          <w:szCs w:val="20"/>
        </w:rPr>
        <w:t xml:space="preserve">įrenginių prieinamumą, </w:t>
      </w:r>
      <w:r w:rsidR="001274A5" w:rsidRPr="00906C4D">
        <w:rPr>
          <w:rFonts w:ascii="Arial" w:hAnsi="Arial" w:cs="Arial"/>
          <w:sz w:val="20"/>
          <w:szCs w:val="20"/>
        </w:rPr>
        <w:t>įrenginių apsikrovimo ir nusikrovimo greitį,</w:t>
      </w:r>
      <w:r w:rsidR="00355920" w:rsidRPr="00906C4D">
        <w:rPr>
          <w:rFonts w:ascii="Arial" w:hAnsi="Arial" w:cs="Arial"/>
          <w:sz w:val="20"/>
          <w:szCs w:val="20"/>
        </w:rPr>
        <w:t xml:space="preserve"> įrenginių tarpusavio </w:t>
      </w:r>
      <w:r w:rsidR="00141C88" w:rsidRPr="00906C4D">
        <w:rPr>
          <w:rFonts w:ascii="Arial" w:hAnsi="Arial" w:cs="Arial"/>
          <w:sz w:val="20"/>
          <w:szCs w:val="20"/>
        </w:rPr>
        <w:t xml:space="preserve">energijos </w:t>
      </w:r>
      <w:r w:rsidR="00355920" w:rsidRPr="00906C4D">
        <w:rPr>
          <w:rFonts w:ascii="Arial" w:hAnsi="Arial" w:cs="Arial"/>
          <w:sz w:val="20"/>
          <w:szCs w:val="20"/>
        </w:rPr>
        <w:t>priklausomybes,</w:t>
      </w:r>
      <w:r w:rsidR="001274A5" w:rsidRPr="00906C4D">
        <w:rPr>
          <w:rFonts w:ascii="Arial" w:hAnsi="Arial" w:cs="Arial"/>
          <w:sz w:val="20"/>
          <w:szCs w:val="20"/>
        </w:rPr>
        <w:t xml:space="preserve"> </w:t>
      </w:r>
      <w:r w:rsidR="002D71C7" w:rsidRPr="00906C4D">
        <w:rPr>
          <w:rFonts w:ascii="Arial" w:hAnsi="Arial" w:cs="Arial"/>
          <w:sz w:val="20"/>
          <w:szCs w:val="20"/>
        </w:rPr>
        <w:t xml:space="preserve">lauko oro </w:t>
      </w:r>
      <w:r w:rsidR="00355920" w:rsidRPr="00906C4D">
        <w:rPr>
          <w:rFonts w:ascii="Arial" w:hAnsi="Arial" w:cs="Arial"/>
          <w:sz w:val="20"/>
          <w:szCs w:val="20"/>
        </w:rPr>
        <w:t>temperatūrą</w:t>
      </w:r>
      <w:r w:rsidR="002D71C7" w:rsidRPr="00906C4D">
        <w:rPr>
          <w:rFonts w:ascii="Arial" w:hAnsi="Arial" w:cs="Arial"/>
          <w:sz w:val="20"/>
          <w:szCs w:val="20"/>
        </w:rPr>
        <w:t xml:space="preserve">, praėjusios paros įrenginių veikimo efektyvumą, </w:t>
      </w:r>
      <w:r w:rsidR="001274A5" w:rsidRPr="00906C4D">
        <w:rPr>
          <w:rFonts w:ascii="Arial" w:hAnsi="Arial" w:cs="Arial"/>
          <w:sz w:val="20"/>
          <w:szCs w:val="20"/>
        </w:rPr>
        <w:t>šilumos tinklų prognozuojamus parametrus</w:t>
      </w:r>
      <w:r w:rsidR="00211A09" w:rsidRPr="00906C4D">
        <w:rPr>
          <w:rFonts w:ascii="Arial" w:hAnsi="Arial" w:cs="Arial"/>
          <w:sz w:val="20"/>
          <w:szCs w:val="20"/>
        </w:rPr>
        <w:t>.</w:t>
      </w:r>
    </w:p>
    <w:p w14:paraId="5BD5AC7F" w14:textId="045E1C2D" w:rsidR="00587599" w:rsidRPr="00906C4D" w:rsidRDefault="00587599" w:rsidP="00C833D1">
      <w:pPr>
        <w:pStyle w:val="ListParagraph"/>
        <w:numPr>
          <w:ilvl w:val="2"/>
          <w:numId w:val="39"/>
        </w:numPr>
        <w:tabs>
          <w:tab w:val="left" w:pos="1418"/>
        </w:tabs>
        <w:suppressAutoHyphens w:val="0"/>
        <w:spacing w:after="4" w:line="264" w:lineRule="auto"/>
        <w:ind w:left="567" w:firstLine="0"/>
        <w:outlineLvl w:val="0"/>
        <w:rPr>
          <w:rFonts w:ascii="Arial" w:hAnsi="Arial" w:cs="Arial"/>
          <w:sz w:val="20"/>
          <w:szCs w:val="20"/>
        </w:rPr>
      </w:pPr>
      <w:r w:rsidRPr="00906C4D">
        <w:rPr>
          <w:rFonts w:ascii="Arial" w:hAnsi="Arial" w:cs="Arial"/>
          <w:sz w:val="20"/>
          <w:szCs w:val="20"/>
        </w:rPr>
        <w:t>Modulis turi turėti galimybę vartotojui planuoti įrenginių išjungimą/įjungimą ir atitinkamai pagal įvestus</w:t>
      </w:r>
      <w:r w:rsidR="00FD6EC6" w:rsidRPr="00906C4D">
        <w:rPr>
          <w:rFonts w:ascii="Arial" w:hAnsi="Arial" w:cs="Arial"/>
          <w:sz w:val="20"/>
          <w:szCs w:val="20"/>
        </w:rPr>
        <w:t xml:space="preserve"> laikus įvertinti įrenginių pasileidimo greitį</w:t>
      </w:r>
      <w:r w:rsidR="00141C88" w:rsidRPr="00906C4D">
        <w:rPr>
          <w:rFonts w:ascii="Arial" w:hAnsi="Arial" w:cs="Arial"/>
          <w:sz w:val="20"/>
          <w:szCs w:val="20"/>
        </w:rPr>
        <w:t>.</w:t>
      </w:r>
    </w:p>
    <w:p w14:paraId="23C019DC" w14:textId="323CA8C4" w:rsidR="00DF7401" w:rsidRPr="00906C4D" w:rsidRDefault="00DF7401" w:rsidP="00C833D1">
      <w:pPr>
        <w:pStyle w:val="ListParagraph"/>
        <w:numPr>
          <w:ilvl w:val="2"/>
          <w:numId w:val="39"/>
        </w:numPr>
        <w:tabs>
          <w:tab w:val="left" w:pos="1418"/>
        </w:tabs>
        <w:suppressAutoHyphens w:val="0"/>
        <w:spacing w:after="4" w:line="264" w:lineRule="auto"/>
        <w:ind w:left="567" w:firstLine="0"/>
        <w:outlineLvl w:val="0"/>
        <w:rPr>
          <w:rFonts w:ascii="Arial" w:hAnsi="Arial" w:cs="Arial"/>
          <w:sz w:val="20"/>
          <w:szCs w:val="20"/>
        </w:rPr>
      </w:pPr>
      <w:r w:rsidRPr="00906C4D">
        <w:rPr>
          <w:rFonts w:ascii="Arial" w:hAnsi="Arial" w:cs="Arial"/>
          <w:sz w:val="20"/>
          <w:szCs w:val="20"/>
        </w:rPr>
        <w:t xml:space="preserve">Modulis turi turėti galimybę dienos eigoje paaiškėjus </w:t>
      </w:r>
      <w:r w:rsidR="00760BB2" w:rsidRPr="00906C4D">
        <w:rPr>
          <w:rFonts w:ascii="Arial" w:hAnsi="Arial" w:cs="Arial"/>
          <w:sz w:val="20"/>
          <w:szCs w:val="20"/>
        </w:rPr>
        <w:t xml:space="preserve">kitos dienos </w:t>
      </w:r>
      <w:r w:rsidRPr="00906C4D">
        <w:rPr>
          <w:rFonts w:ascii="Arial" w:hAnsi="Arial" w:cs="Arial"/>
          <w:sz w:val="20"/>
          <w:szCs w:val="20"/>
        </w:rPr>
        <w:t xml:space="preserve">elektros </w:t>
      </w:r>
      <w:r w:rsidR="00760BB2" w:rsidRPr="00906C4D">
        <w:rPr>
          <w:rFonts w:ascii="Arial" w:hAnsi="Arial" w:cs="Arial"/>
          <w:sz w:val="20"/>
          <w:szCs w:val="20"/>
        </w:rPr>
        <w:t>pardavimo kiekiams, perskaič</w:t>
      </w:r>
      <w:r w:rsidR="002D7121" w:rsidRPr="00906C4D">
        <w:rPr>
          <w:rFonts w:ascii="Arial" w:hAnsi="Arial" w:cs="Arial"/>
          <w:sz w:val="20"/>
          <w:szCs w:val="20"/>
        </w:rPr>
        <w:t>i</w:t>
      </w:r>
      <w:r w:rsidR="00760BB2" w:rsidRPr="00906C4D">
        <w:rPr>
          <w:rFonts w:ascii="Arial" w:hAnsi="Arial" w:cs="Arial"/>
          <w:sz w:val="20"/>
          <w:szCs w:val="20"/>
        </w:rPr>
        <w:t xml:space="preserve">uoti šilumos gamybos planą ir pateikti </w:t>
      </w:r>
      <w:r w:rsidR="002D7121" w:rsidRPr="00906C4D">
        <w:rPr>
          <w:rFonts w:ascii="Arial" w:hAnsi="Arial" w:cs="Arial"/>
          <w:sz w:val="20"/>
          <w:szCs w:val="20"/>
        </w:rPr>
        <w:t>patikslintą</w:t>
      </w:r>
      <w:r w:rsidR="00E966FD" w:rsidRPr="00906C4D">
        <w:rPr>
          <w:rFonts w:ascii="Arial" w:hAnsi="Arial" w:cs="Arial"/>
          <w:sz w:val="20"/>
          <w:szCs w:val="20"/>
        </w:rPr>
        <w:t xml:space="preserve"> maksimalų</w:t>
      </w:r>
      <w:r w:rsidR="002D7121" w:rsidRPr="00906C4D">
        <w:rPr>
          <w:rFonts w:ascii="Arial" w:hAnsi="Arial" w:cs="Arial"/>
          <w:sz w:val="20"/>
          <w:szCs w:val="20"/>
        </w:rPr>
        <w:t xml:space="preserve"> šilumos gamybos planą</w:t>
      </w:r>
      <w:r w:rsidR="003B459B" w:rsidRPr="00906C4D">
        <w:rPr>
          <w:rFonts w:ascii="Arial" w:hAnsi="Arial" w:cs="Arial"/>
          <w:sz w:val="20"/>
          <w:szCs w:val="20"/>
        </w:rPr>
        <w:t>.</w:t>
      </w:r>
    </w:p>
    <w:p w14:paraId="3FA25FB8" w14:textId="60C2C484" w:rsidR="00141C88" w:rsidRPr="00906C4D" w:rsidRDefault="00141C88" w:rsidP="00C833D1">
      <w:pPr>
        <w:pStyle w:val="ListParagraph"/>
        <w:numPr>
          <w:ilvl w:val="2"/>
          <w:numId w:val="39"/>
        </w:numPr>
        <w:tabs>
          <w:tab w:val="left" w:pos="1418"/>
        </w:tabs>
        <w:suppressAutoHyphens w:val="0"/>
        <w:spacing w:after="4" w:line="264" w:lineRule="auto"/>
        <w:ind w:left="567" w:firstLine="0"/>
        <w:outlineLvl w:val="0"/>
        <w:rPr>
          <w:rFonts w:ascii="Arial" w:hAnsi="Arial" w:cs="Arial"/>
          <w:sz w:val="20"/>
          <w:szCs w:val="20"/>
        </w:rPr>
      </w:pPr>
      <w:r w:rsidRPr="00906C4D">
        <w:rPr>
          <w:rFonts w:ascii="Arial" w:hAnsi="Arial" w:cs="Arial"/>
          <w:sz w:val="20"/>
          <w:szCs w:val="20"/>
        </w:rPr>
        <w:t>Šilumos ir elektros pardavimo planai pateikiami patogiai redaguojamu .</w:t>
      </w:r>
      <w:proofErr w:type="spellStart"/>
      <w:r w:rsidRPr="00906C4D">
        <w:rPr>
          <w:rFonts w:ascii="Arial" w:hAnsi="Arial" w:cs="Arial"/>
          <w:sz w:val="20"/>
          <w:szCs w:val="20"/>
        </w:rPr>
        <w:t>xls</w:t>
      </w:r>
      <w:proofErr w:type="spellEnd"/>
      <w:r w:rsidRPr="00906C4D">
        <w:rPr>
          <w:rFonts w:ascii="Arial" w:hAnsi="Arial" w:cs="Arial"/>
          <w:sz w:val="20"/>
          <w:szCs w:val="20"/>
        </w:rPr>
        <w:t xml:space="preserve"> formatu.</w:t>
      </w:r>
    </w:p>
    <w:p w14:paraId="1628116E" w14:textId="6D559C8C" w:rsidR="4E339505" w:rsidRPr="00906C4D" w:rsidRDefault="4E339505" w:rsidP="00C833D1">
      <w:pPr>
        <w:pStyle w:val="ListParagraph"/>
        <w:tabs>
          <w:tab w:val="left" w:pos="1418"/>
        </w:tabs>
        <w:spacing w:after="4" w:line="264" w:lineRule="auto"/>
        <w:ind w:left="567" w:firstLine="0"/>
        <w:outlineLvl w:val="0"/>
        <w:rPr>
          <w:rFonts w:ascii="Arial" w:hAnsi="Arial" w:cs="Arial"/>
          <w:sz w:val="20"/>
          <w:szCs w:val="20"/>
        </w:rPr>
      </w:pPr>
    </w:p>
    <w:p w14:paraId="6683EE0D" w14:textId="0EF71521" w:rsidR="00B8612A" w:rsidRPr="00906C4D" w:rsidRDefault="00A32416" w:rsidP="5DA84EBC">
      <w:pPr>
        <w:pStyle w:val="ListParagraph"/>
        <w:numPr>
          <w:ilvl w:val="1"/>
          <w:numId w:val="39"/>
        </w:numPr>
        <w:tabs>
          <w:tab w:val="left" w:pos="567"/>
        </w:tabs>
        <w:suppressAutoHyphens w:val="0"/>
        <w:spacing w:after="4" w:line="264" w:lineRule="auto"/>
        <w:ind w:left="0" w:firstLine="0"/>
        <w:outlineLvl w:val="0"/>
        <w:rPr>
          <w:rFonts w:ascii="Arial" w:hAnsi="Arial" w:cs="Arial"/>
          <w:b/>
          <w:bCs/>
          <w:sz w:val="20"/>
          <w:szCs w:val="20"/>
        </w:rPr>
      </w:pPr>
      <w:r w:rsidRPr="5DA84EBC">
        <w:rPr>
          <w:rFonts w:ascii="Arial" w:hAnsi="Arial" w:cs="Arial"/>
          <w:b/>
          <w:bCs/>
          <w:sz w:val="20"/>
          <w:szCs w:val="20"/>
        </w:rPr>
        <w:t>Ataskaitų formavim</w:t>
      </w:r>
      <w:r w:rsidR="2BC7F52D" w:rsidRPr="5DA84EBC">
        <w:rPr>
          <w:rFonts w:ascii="Arial" w:hAnsi="Arial" w:cs="Arial"/>
          <w:b/>
          <w:bCs/>
          <w:sz w:val="20"/>
          <w:szCs w:val="20"/>
        </w:rPr>
        <w:t>o reikalavimai</w:t>
      </w:r>
      <w:r w:rsidR="7797AFBF" w:rsidRPr="6EF3B097">
        <w:rPr>
          <w:rFonts w:ascii="Arial" w:hAnsi="Arial" w:cs="Arial"/>
          <w:b/>
          <w:bCs/>
          <w:sz w:val="20"/>
          <w:szCs w:val="20"/>
        </w:rPr>
        <w:t xml:space="preserve"> moduliams</w:t>
      </w:r>
      <w:r w:rsidRPr="5DA84EBC">
        <w:rPr>
          <w:rFonts w:ascii="Arial" w:hAnsi="Arial" w:cs="Arial"/>
          <w:b/>
          <w:bCs/>
          <w:sz w:val="20"/>
          <w:szCs w:val="20"/>
        </w:rPr>
        <w:t xml:space="preserve">: </w:t>
      </w:r>
    </w:p>
    <w:p w14:paraId="1293BFE9" w14:textId="64782A1F" w:rsidR="00B8612A" w:rsidRPr="00906C4D" w:rsidRDefault="00A32416" w:rsidP="00C833D1">
      <w:pPr>
        <w:pStyle w:val="ListParagraph"/>
        <w:numPr>
          <w:ilvl w:val="2"/>
          <w:numId w:val="39"/>
        </w:numPr>
        <w:tabs>
          <w:tab w:val="left" w:pos="1418"/>
        </w:tabs>
        <w:suppressAutoHyphens w:val="0"/>
        <w:spacing w:after="4" w:line="264" w:lineRule="auto"/>
        <w:ind w:left="567" w:firstLine="0"/>
        <w:outlineLvl w:val="0"/>
        <w:rPr>
          <w:rFonts w:ascii="Arial" w:hAnsi="Arial" w:cs="Arial"/>
          <w:sz w:val="20"/>
          <w:szCs w:val="20"/>
        </w:rPr>
      </w:pPr>
      <w:r w:rsidRPr="00906C4D">
        <w:rPr>
          <w:rFonts w:ascii="Arial" w:hAnsi="Arial" w:cs="Arial"/>
          <w:sz w:val="20"/>
          <w:szCs w:val="20"/>
        </w:rPr>
        <w:t xml:space="preserve">Duomenys ir skaičiavimo rezultatai vizualizuojami </w:t>
      </w:r>
      <w:r w:rsidR="00DF342B" w:rsidRPr="00906C4D">
        <w:rPr>
          <w:rFonts w:ascii="Arial" w:hAnsi="Arial" w:cs="Arial"/>
          <w:sz w:val="20"/>
          <w:szCs w:val="20"/>
        </w:rPr>
        <w:t xml:space="preserve">aktyvioje </w:t>
      </w:r>
      <w:r w:rsidR="00392BCC" w:rsidRPr="00906C4D">
        <w:rPr>
          <w:rFonts w:ascii="Arial" w:hAnsi="Arial" w:cs="Arial"/>
          <w:sz w:val="20"/>
          <w:szCs w:val="20"/>
        </w:rPr>
        <w:t>ataskaitoje</w:t>
      </w:r>
      <w:r w:rsidR="00DF342B" w:rsidRPr="00906C4D">
        <w:rPr>
          <w:rFonts w:ascii="Arial" w:hAnsi="Arial" w:cs="Arial"/>
          <w:sz w:val="20"/>
          <w:szCs w:val="20"/>
        </w:rPr>
        <w:t xml:space="preserve"> (</w:t>
      </w:r>
      <w:proofErr w:type="spellStart"/>
      <w:r w:rsidR="00DF342B" w:rsidRPr="00906C4D">
        <w:rPr>
          <w:rFonts w:ascii="Arial" w:hAnsi="Arial" w:cs="Arial"/>
          <w:sz w:val="20"/>
          <w:szCs w:val="20"/>
        </w:rPr>
        <w:t>dashborad</w:t>
      </w:r>
      <w:proofErr w:type="spellEnd"/>
      <w:r w:rsidR="00DF342B" w:rsidRPr="00906C4D">
        <w:rPr>
          <w:rFonts w:ascii="Arial" w:hAnsi="Arial" w:cs="Arial"/>
          <w:sz w:val="20"/>
          <w:szCs w:val="20"/>
        </w:rPr>
        <w:t>)</w:t>
      </w:r>
      <w:r w:rsidR="00392BCC" w:rsidRPr="00906C4D">
        <w:rPr>
          <w:rFonts w:ascii="Arial" w:hAnsi="Arial" w:cs="Arial"/>
          <w:sz w:val="20"/>
          <w:szCs w:val="20"/>
        </w:rPr>
        <w:t xml:space="preserve"> </w:t>
      </w:r>
      <w:r w:rsidRPr="00906C4D">
        <w:rPr>
          <w:rFonts w:ascii="Arial" w:hAnsi="Arial" w:cs="Arial"/>
          <w:sz w:val="20"/>
          <w:szCs w:val="20"/>
        </w:rPr>
        <w:t xml:space="preserve">saugojami </w:t>
      </w:r>
      <w:r w:rsidR="088C7E24" w:rsidRPr="00906C4D">
        <w:rPr>
          <w:rFonts w:ascii="Arial" w:hAnsi="Arial" w:cs="Arial"/>
          <w:sz w:val="20"/>
          <w:szCs w:val="20"/>
        </w:rPr>
        <w:t>2</w:t>
      </w:r>
      <w:r w:rsidRPr="00906C4D">
        <w:rPr>
          <w:rFonts w:ascii="Arial" w:hAnsi="Arial" w:cs="Arial"/>
          <w:sz w:val="20"/>
          <w:szCs w:val="20"/>
        </w:rPr>
        <w:t xml:space="preserve"> metus;</w:t>
      </w:r>
    </w:p>
    <w:p w14:paraId="2D62E5BD" w14:textId="6CCDBA89" w:rsidR="00B8612A" w:rsidRPr="00906C4D" w:rsidRDefault="00A32416" w:rsidP="00C833D1">
      <w:pPr>
        <w:pStyle w:val="ListParagraph"/>
        <w:numPr>
          <w:ilvl w:val="2"/>
          <w:numId w:val="39"/>
        </w:numPr>
        <w:tabs>
          <w:tab w:val="left" w:pos="1418"/>
        </w:tabs>
        <w:suppressAutoHyphens w:val="0"/>
        <w:spacing w:after="4" w:line="264" w:lineRule="auto"/>
        <w:ind w:left="567" w:firstLine="0"/>
        <w:outlineLvl w:val="0"/>
        <w:rPr>
          <w:rFonts w:ascii="Arial" w:hAnsi="Arial" w:cs="Arial"/>
          <w:sz w:val="20"/>
          <w:szCs w:val="20"/>
        </w:rPr>
      </w:pPr>
      <w:r w:rsidRPr="00906C4D">
        <w:rPr>
          <w:rFonts w:ascii="Arial" w:hAnsi="Arial" w:cs="Arial"/>
          <w:sz w:val="20"/>
          <w:szCs w:val="20"/>
        </w:rPr>
        <w:t xml:space="preserve">Ataskaitos forma lengvai konfigūruojama ir gali būti pritaikyta pagal </w:t>
      </w:r>
      <w:r w:rsidR="00196D63">
        <w:rPr>
          <w:rFonts w:ascii="Arial" w:hAnsi="Arial" w:cs="Arial"/>
          <w:sz w:val="20"/>
          <w:szCs w:val="20"/>
        </w:rPr>
        <w:t>Pirkėjo</w:t>
      </w:r>
      <w:r w:rsidRPr="00906C4D">
        <w:rPr>
          <w:rFonts w:ascii="Arial" w:hAnsi="Arial" w:cs="Arial"/>
          <w:sz w:val="20"/>
          <w:szCs w:val="20"/>
        </w:rPr>
        <w:t xml:space="preserve"> poreikį;</w:t>
      </w:r>
    </w:p>
    <w:p w14:paraId="572F572D" w14:textId="77777777" w:rsidR="00B8612A" w:rsidRPr="00906C4D" w:rsidRDefault="00A32416" w:rsidP="00C833D1">
      <w:pPr>
        <w:pStyle w:val="ListParagraph"/>
        <w:numPr>
          <w:ilvl w:val="2"/>
          <w:numId w:val="39"/>
        </w:numPr>
        <w:tabs>
          <w:tab w:val="left" w:pos="1418"/>
        </w:tabs>
        <w:suppressAutoHyphens w:val="0"/>
        <w:spacing w:after="4" w:line="264" w:lineRule="auto"/>
        <w:ind w:left="567" w:firstLine="0"/>
        <w:outlineLvl w:val="0"/>
        <w:rPr>
          <w:rFonts w:ascii="Arial" w:hAnsi="Arial" w:cs="Arial"/>
          <w:sz w:val="20"/>
          <w:szCs w:val="20"/>
        </w:rPr>
      </w:pPr>
      <w:r w:rsidRPr="00906C4D">
        <w:rPr>
          <w:rFonts w:ascii="Arial" w:hAnsi="Arial" w:cs="Arial"/>
          <w:sz w:val="20"/>
          <w:szCs w:val="20"/>
        </w:rPr>
        <w:t>Neribotas vartotojų skaičius;</w:t>
      </w:r>
    </w:p>
    <w:p w14:paraId="16E4773B" w14:textId="77777777" w:rsidR="00B8612A" w:rsidRPr="00906C4D" w:rsidRDefault="00B8612A" w:rsidP="00C833D1">
      <w:pPr>
        <w:pStyle w:val="ListParagraph"/>
        <w:numPr>
          <w:ilvl w:val="2"/>
          <w:numId w:val="39"/>
        </w:numPr>
        <w:tabs>
          <w:tab w:val="left" w:pos="1418"/>
        </w:tabs>
        <w:suppressAutoHyphens w:val="0"/>
        <w:spacing w:after="4" w:line="264" w:lineRule="auto"/>
        <w:ind w:left="567" w:firstLine="0"/>
        <w:outlineLvl w:val="0"/>
        <w:rPr>
          <w:rFonts w:ascii="Arial" w:hAnsi="Arial" w:cs="Arial"/>
          <w:sz w:val="20"/>
          <w:szCs w:val="20"/>
        </w:rPr>
      </w:pPr>
      <w:r w:rsidRPr="00906C4D">
        <w:rPr>
          <w:rFonts w:ascii="Arial" w:hAnsi="Arial" w:cs="Arial"/>
          <w:sz w:val="20"/>
          <w:szCs w:val="20"/>
        </w:rPr>
        <w:t>Galimas a</w:t>
      </w:r>
      <w:r w:rsidR="00A32416" w:rsidRPr="00906C4D">
        <w:rPr>
          <w:rFonts w:ascii="Arial" w:hAnsi="Arial" w:cs="Arial"/>
          <w:sz w:val="20"/>
          <w:szCs w:val="20"/>
        </w:rPr>
        <w:t>taskaitų formavimas ir siuntimas el. paštu;</w:t>
      </w:r>
    </w:p>
    <w:p w14:paraId="4E746B04" w14:textId="07A2985A" w:rsidR="00AF0FDD" w:rsidRPr="00906C4D" w:rsidRDefault="00A32416" w:rsidP="00C833D1">
      <w:pPr>
        <w:pStyle w:val="ListParagraph"/>
        <w:numPr>
          <w:ilvl w:val="2"/>
          <w:numId w:val="39"/>
        </w:numPr>
        <w:tabs>
          <w:tab w:val="left" w:pos="1418"/>
        </w:tabs>
        <w:suppressAutoHyphens w:val="0"/>
        <w:spacing w:after="4" w:line="264" w:lineRule="auto"/>
        <w:ind w:left="567" w:firstLine="0"/>
        <w:outlineLvl w:val="0"/>
        <w:rPr>
          <w:rFonts w:ascii="Arial" w:hAnsi="Arial" w:cs="Arial"/>
          <w:sz w:val="20"/>
          <w:szCs w:val="20"/>
        </w:rPr>
      </w:pPr>
      <w:r w:rsidRPr="00906C4D">
        <w:rPr>
          <w:rFonts w:ascii="Arial" w:hAnsi="Arial" w:cs="Arial"/>
          <w:sz w:val="20"/>
          <w:szCs w:val="20"/>
        </w:rPr>
        <w:t xml:space="preserve">Ataskaitos saugomos duomenų bazėje </w:t>
      </w:r>
      <w:r w:rsidR="00B8612A" w:rsidRPr="00906C4D">
        <w:rPr>
          <w:rFonts w:ascii="Arial" w:hAnsi="Arial" w:cs="Arial"/>
          <w:sz w:val="20"/>
          <w:szCs w:val="20"/>
        </w:rPr>
        <w:t>24</w:t>
      </w:r>
      <w:r w:rsidRPr="00906C4D">
        <w:rPr>
          <w:rFonts w:ascii="Arial" w:hAnsi="Arial" w:cs="Arial"/>
          <w:sz w:val="20"/>
          <w:szCs w:val="20"/>
        </w:rPr>
        <w:t xml:space="preserve"> mėnesius.</w:t>
      </w:r>
    </w:p>
    <w:p w14:paraId="53C64BCB" w14:textId="329FD655" w:rsidR="4E339505" w:rsidRPr="00906C4D" w:rsidRDefault="4E339505" w:rsidP="4E339505">
      <w:pPr>
        <w:pStyle w:val="ListParagraph"/>
        <w:spacing w:after="4" w:line="264" w:lineRule="auto"/>
        <w:ind w:left="1718"/>
        <w:outlineLvl w:val="0"/>
        <w:rPr>
          <w:rFonts w:ascii="Arial" w:hAnsi="Arial" w:cs="Arial"/>
          <w:sz w:val="20"/>
          <w:szCs w:val="20"/>
        </w:rPr>
      </w:pPr>
    </w:p>
    <w:p w14:paraId="363E590F" w14:textId="77777777" w:rsidR="00E04D2C" w:rsidRPr="00906C4D" w:rsidRDefault="00E04D2C" w:rsidP="00C833D1">
      <w:pPr>
        <w:pStyle w:val="ListParagraph"/>
        <w:numPr>
          <w:ilvl w:val="1"/>
          <w:numId w:val="39"/>
        </w:numPr>
        <w:tabs>
          <w:tab w:val="left" w:pos="567"/>
        </w:tabs>
        <w:ind w:left="0" w:hanging="8"/>
        <w:outlineLvl w:val="0"/>
        <w:rPr>
          <w:rFonts w:ascii="Arial" w:hAnsi="Arial" w:cs="Arial"/>
          <w:sz w:val="20"/>
          <w:szCs w:val="20"/>
        </w:rPr>
      </w:pPr>
      <w:r w:rsidRPr="00906C4D">
        <w:rPr>
          <w:rFonts w:ascii="Arial" w:hAnsi="Arial" w:cs="Arial"/>
          <w:b/>
          <w:bCs/>
          <w:sz w:val="20"/>
          <w:szCs w:val="20"/>
        </w:rPr>
        <w:t>Šilumos gamybos plano sudarymas ir pateikimas:</w:t>
      </w:r>
    </w:p>
    <w:p w14:paraId="10EB7230" w14:textId="77777777" w:rsidR="00E04D2C" w:rsidRPr="00906C4D" w:rsidRDefault="00E04D2C" w:rsidP="00C833D1">
      <w:pPr>
        <w:pStyle w:val="ListParagraph"/>
        <w:numPr>
          <w:ilvl w:val="2"/>
          <w:numId w:val="39"/>
        </w:numPr>
        <w:tabs>
          <w:tab w:val="left" w:pos="1418"/>
        </w:tabs>
        <w:ind w:left="567" w:hanging="17"/>
        <w:outlineLvl w:val="0"/>
        <w:rPr>
          <w:rFonts w:ascii="Arial" w:hAnsi="Arial" w:cs="Arial"/>
          <w:sz w:val="20"/>
          <w:szCs w:val="20"/>
        </w:rPr>
      </w:pPr>
      <w:r w:rsidRPr="00906C4D">
        <w:rPr>
          <w:rFonts w:ascii="Arial" w:hAnsi="Arial" w:cs="Arial"/>
          <w:sz w:val="20"/>
          <w:szCs w:val="20"/>
        </w:rPr>
        <w:t>Automatizuotai parengti šilumos gamybos planą atsižvelgiant į šilumos aukciono rezultatus, orų prognozę, istorinį miesto šilumos energijos suvartojimą, šilumos tinklo apribojimus ar kitus gamybos apribojimus;</w:t>
      </w:r>
    </w:p>
    <w:p w14:paraId="338857D5" w14:textId="77777777" w:rsidR="00E04D2C" w:rsidRPr="00906C4D" w:rsidRDefault="00E04D2C" w:rsidP="00C833D1">
      <w:pPr>
        <w:pStyle w:val="ListParagraph"/>
        <w:numPr>
          <w:ilvl w:val="3"/>
          <w:numId w:val="39"/>
        </w:numPr>
        <w:tabs>
          <w:tab w:val="clear" w:pos="0"/>
          <w:tab w:val="left" w:pos="2410"/>
        </w:tabs>
        <w:ind w:left="1418" w:hanging="17"/>
        <w:outlineLvl w:val="0"/>
        <w:rPr>
          <w:rFonts w:ascii="Arial" w:hAnsi="Arial" w:cs="Arial"/>
          <w:sz w:val="20"/>
          <w:szCs w:val="20"/>
        </w:rPr>
      </w:pPr>
      <w:r w:rsidRPr="00906C4D">
        <w:rPr>
          <w:rFonts w:ascii="Arial" w:hAnsi="Arial" w:cs="Arial"/>
          <w:sz w:val="20"/>
          <w:szCs w:val="20"/>
        </w:rPr>
        <w:t>Šilumos gamybos planą vartotojas gali koreguoti ranka;</w:t>
      </w:r>
    </w:p>
    <w:p w14:paraId="109E494B" w14:textId="022FC614" w:rsidR="00E04D2C" w:rsidRPr="00906C4D" w:rsidRDefault="00E04D2C" w:rsidP="00C833D1">
      <w:pPr>
        <w:pStyle w:val="ListParagraph"/>
        <w:numPr>
          <w:ilvl w:val="3"/>
          <w:numId w:val="39"/>
        </w:numPr>
        <w:tabs>
          <w:tab w:val="clear" w:pos="0"/>
          <w:tab w:val="left" w:pos="2410"/>
        </w:tabs>
        <w:ind w:left="1418" w:hanging="17"/>
        <w:outlineLvl w:val="0"/>
        <w:rPr>
          <w:rFonts w:ascii="Arial" w:hAnsi="Arial" w:cs="Arial"/>
          <w:sz w:val="20"/>
          <w:szCs w:val="20"/>
        </w:rPr>
      </w:pPr>
      <w:r w:rsidRPr="5DA84EBC">
        <w:rPr>
          <w:rFonts w:ascii="Arial" w:hAnsi="Arial" w:cs="Arial"/>
          <w:sz w:val="20"/>
          <w:szCs w:val="20"/>
        </w:rPr>
        <w:t xml:space="preserve">Šilumos gamybos planas automatiškai (konkrečią valandą (reikšmė koreguojama)) išsiunčiamas </w:t>
      </w:r>
      <w:r w:rsidR="00196D63" w:rsidRPr="5DA84EBC">
        <w:rPr>
          <w:rFonts w:ascii="Arial" w:hAnsi="Arial" w:cs="Arial"/>
          <w:sz w:val="20"/>
          <w:szCs w:val="20"/>
        </w:rPr>
        <w:t>Pirkėjo</w:t>
      </w:r>
      <w:r w:rsidRPr="5DA84EBC">
        <w:rPr>
          <w:rFonts w:ascii="Arial" w:hAnsi="Arial" w:cs="Arial"/>
          <w:sz w:val="20"/>
          <w:szCs w:val="20"/>
        </w:rPr>
        <w:t xml:space="preserve"> nurodytais el. paštais;</w:t>
      </w:r>
    </w:p>
    <w:p w14:paraId="46A462A1" w14:textId="00BB7929" w:rsidR="4E339505" w:rsidRPr="00906C4D" w:rsidRDefault="4E339505" w:rsidP="4E339505">
      <w:pPr>
        <w:pStyle w:val="ListParagraph"/>
        <w:tabs>
          <w:tab w:val="left" w:pos="567"/>
        </w:tabs>
        <w:ind w:left="2217"/>
        <w:outlineLvl w:val="0"/>
        <w:rPr>
          <w:rFonts w:ascii="Arial" w:hAnsi="Arial" w:cs="Arial"/>
          <w:sz w:val="20"/>
          <w:szCs w:val="20"/>
        </w:rPr>
      </w:pPr>
    </w:p>
    <w:p w14:paraId="236E7D97" w14:textId="40F63EC5" w:rsidR="00E04D2C" w:rsidRPr="00906C4D" w:rsidRDefault="00E04D2C" w:rsidP="00C833D1">
      <w:pPr>
        <w:pStyle w:val="ListParagraph"/>
        <w:numPr>
          <w:ilvl w:val="1"/>
          <w:numId w:val="39"/>
        </w:numPr>
        <w:tabs>
          <w:tab w:val="left" w:pos="567"/>
        </w:tabs>
        <w:ind w:left="0" w:firstLine="0"/>
        <w:outlineLvl w:val="0"/>
        <w:rPr>
          <w:rFonts w:ascii="Arial" w:hAnsi="Arial" w:cs="Arial"/>
          <w:b/>
          <w:bCs/>
          <w:sz w:val="20"/>
          <w:szCs w:val="20"/>
        </w:rPr>
      </w:pPr>
      <w:r w:rsidRPr="00906C4D">
        <w:rPr>
          <w:rFonts w:ascii="Arial" w:hAnsi="Arial" w:cs="Arial"/>
          <w:b/>
          <w:bCs/>
          <w:sz w:val="20"/>
          <w:szCs w:val="20"/>
        </w:rPr>
        <w:t xml:space="preserve">Elektros </w:t>
      </w:r>
      <w:r w:rsidR="009925E7">
        <w:rPr>
          <w:rFonts w:ascii="Arial" w:hAnsi="Arial" w:cs="Arial"/>
          <w:b/>
          <w:bCs/>
          <w:sz w:val="20"/>
          <w:szCs w:val="20"/>
        </w:rPr>
        <w:t xml:space="preserve">prekyba </w:t>
      </w:r>
      <w:r w:rsidR="007A6A64">
        <w:rPr>
          <w:rFonts w:ascii="Arial" w:hAnsi="Arial" w:cs="Arial"/>
          <w:b/>
          <w:bCs/>
          <w:sz w:val="20"/>
          <w:szCs w:val="20"/>
        </w:rPr>
        <w:t>K</w:t>
      </w:r>
      <w:r w:rsidR="00AB6C18" w:rsidRPr="00AB6C18">
        <w:rPr>
          <w:rFonts w:ascii="Arial" w:hAnsi="Arial" w:cs="Arial"/>
          <w:b/>
          <w:bCs/>
          <w:sz w:val="20"/>
          <w:szCs w:val="20"/>
        </w:rPr>
        <w:t>itos paros rink</w:t>
      </w:r>
      <w:r w:rsidR="00AB6C18">
        <w:rPr>
          <w:rFonts w:ascii="Arial" w:hAnsi="Arial" w:cs="Arial"/>
          <w:b/>
          <w:bCs/>
          <w:sz w:val="20"/>
          <w:szCs w:val="20"/>
        </w:rPr>
        <w:t>oje</w:t>
      </w:r>
      <w:r w:rsidR="00AB6C18" w:rsidRPr="00AB6C18">
        <w:rPr>
          <w:rFonts w:ascii="Arial" w:hAnsi="Arial" w:cs="Arial"/>
          <w:b/>
          <w:bCs/>
          <w:sz w:val="20"/>
          <w:szCs w:val="20"/>
        </w:rPr>
        <w:t xml:space="preserve"> (</w:t>
      </w:r>
      <w:proofErr w:type="spellStart"/>
      <w:r w:rsidRPr="00906C4D">
        <w:rPr>
          <w:rFonts w:ascii="Arial" w:hAnsi="Arial" w:cs="Arial"/>
          <w:b/>
          <w:bCs/>
          <w:sz w:val="20"/>
          <w:szCs w:val="20"/>
        </w:rPr>
        <w:t>Day</w:t>
      </w:r>
      <w:proofErr w:type="spellEnd"/>
      <w:r w:rsidRPr="00906C4D">
        <w:rPr>
          <w:rFonts w:ascii="Arial" w:hAnsi="Arial" w:cs="Arial"/>
          <w:b/>
          <w:bCs/>
          <w:sz w:val="20"/>
          <w:szCs w:val="20"/>
        </w:rPr>
        <w:t xml:space="preserve"> </w:t>
      </w:r>
      <w:proofErr w:type="spellStart"/>
      <w:r w:rsidRPr="00906C4D">
        <w:rPr>
          <w:rFonts w:ascii="Arial" w:hAnsi="Arial" w:cs="Arial"/>
          <w:b/>
          <w:bCs/>
          <w:sz w:val="20"/>
          <w:szCs w:val="20"/>
        </w:rPr>
        <w:t>ahead</w:t>
      </w:r>
      <w:proofErr w:type="spellEnd"/>
      <w:r w:rsidR="00AB6C18" w:rsidRPr="00AB6C18">
        <w:rPr>
          <w:rFonts w:ascii="Arial" w:hAnsi="Arial" w:cs="Arial"/>
          <w:b/>
          <w:bCs/>
          <w:sz w:val="20"/>
          <w:szCs w:val="20"/>
        </w:rPr>
        <w:t>)</w:t>
      </w:r>
      <w:r w:rsidR="00AB6C18">
        <w:rPr>
          <w:rFonts w:ascii="Arial" w:hAnsi="Arial" w:cs="Arial"/>
          <w:b/>
          <w:bCs/>
          <w:sz w:val="20"/>
          <w:szCs w:val="20"/>
        </w:rPr>
        <w:t xml:space="preserve"> </w:t>
      </w:r>
      <w:proofErr w:type="spellStart"/>
      <w:r w:rsidRPr="00906C4D">
        <w:rPr>
          <w:rFonts w:ascii="Arial" w:hAnsi="Arial" w:cs="Arial"/>
          <w:b/>
          <w:bCs/>
          <w:sz w:val="20"/>
          <w:szCs w:val="20"/>
        </w:rPr>
        <w:t>Nordpool</w:t>
      </w:r>
      <w:proofErr w:type="spellEnd"/>
      <w:r w:rsidRPr="00906C4D">
        <w:rPr>
          <w:rFonts w:ascii="Arial" w:hAnsi="Arial" w:cs="Arial"/>
          <w:b/>
          <w:bCs/>
          <w:sz w:val="20"/>
          <w:szCs w:val="20"/>
        </w:rPr>
        <w:t xml:space="preserve"> biržoje:</w:t>
      </w:r>
    </w:p>
    <w:p w14:paraId="60D4DE4C" w14:textId="730D3C57" w:rsidR="00E04D2C" w:rsidRPr="00906C4D" w:rsidRDefault="00E04D2C" w:rsidP="00C833D1">
      <w:pPr>
        <w:pStyle w:val="ListParagraph"/>
        <w:numPr>
          <w:ilvl w:val="2"/>
          <w:numId w:val="39"/>
        </w:numPr>
        <w:tabs>
          <w:tab w:val="left" w:pos="1418"/>
        </w:tabs>
        <w:ind w:left="567" w:firstLine="0"/>
        <w:outlineLvl w:val="0"/>
        <w:rPr>
          <w:rFonts w:ascii="Arial" w:hAnsi="Arial" w:cs="Arial"/>
          <w:sz w:val="20"/>
          <w:szCs w:val="20"/>
        </w:rPr>
      </w:pPr>
      <w:r w:rsidRPr="5DA84EBC">
        <w:rPr>
          <w:rFonts w:ascii="Arial" w:hAnsi="Arial" w:cs="Arial"/>
          <w:sz w:val="20"/>
          <w:szCs w:val="20"/>
        </w:rPr>
        <w:t xml:space="preserve">Automatizuotai parengti elektros gamybos planą, atsižvelgiant į sudarytą ir suderintą šilumos gamybos planą, gamybos įrenginių apribojimus, apskaičiuotas energijos kiekis, apskaičiuota energijos kaina, pateiktus elektros energijos kiekius ir kainas tvirtina </w:t>
      </w:r>
      <w:r w:rsidR="00196D63" w:rsidRPr="5DA84EBC">
        <w:rPr>
          <w:rFonts w:ascii="Arial" w:hAnsi="Arial" w:cs="Arial"/>
          <w:sz w:val="20"/>
          <w:szCs w:val="20"/>
        </w:rPr>
        <w:t>Pirkėjo</w:t>
      </w:r>
      <w:r w:rsidRPr="5DA84EBC">
        <w:rPr>
          <w:rFonts w:ascii="Arial" w:hAnsi="Arial" w:cs="Arial"/>
          <w:sz w:val="20"/>
          <w:szCs w:val="20"/>
        </w:rPr>
        <w:t xml:space="preserve"> atstovas, pavirtintus kiekius ir kainas Prekybos sistema sukelia į </w:t>
      </w:r>
      <w:proofErr w:type="spellStart"/>
      <w:r w:rsidRPr="5DA84EBC">
        <w:rPr>
          <w:rFonts w:ascii="Arial" w:hAnsi="Arial" w:cs="Arial"/>
          <w:sz w:val="20"/>
          <w:szCs w:val="20"/>
        </w:rPr>
        <w:t>Nordpool</w:t>
      </w:r>
      <w:proofErr w:type="spellEnd"/>
      <w:r w:rsidRPr="5DA84EBC">
        <w:rPr>
          <w:rFonts w:ascii="Arial" w:hAnsi="Arial" w:cs="Arial"/>
          <w:sz w:val="20"/>
          <w:szCs w:val="20"/>
        </w:rPr>
        <w:t xml:space="preserve"> biržą (turi būti numatytas ir funkcionalumas, kad jei </w:t>
      </w:r>
      <w:r w:rsidR="00196D63" w:rsidRPr="5DA84EBC">
        <w:rPr>
          <w:rFonts w:ascii="Arial" w:hAnsi="Arial" w:cs="Arial"/>
          <w:sz w:val="20"/>
          <w:szCs w:val="20"/>
        </w:rPr>
        <w:t>Pirkėjas</w:t>
      </w:r>
      <w:r w:rsidRPr="5DA84EBC">
        <w:rPr>
          <w:rFonts w:ascii="Arial" w:hAnsi="Arial" w:cs="Arial"/>
          <w:sz w:val="20"/>
          <w:szCs w:val="20"/>
        </w:rPr>
        <w:t xml:space="preserve"> iki </w:t>
      </w:r>
      <w:r w:rsidR="00A72E58">
        <w:rPr>
          <w:rFonts w:ascii="Arial" w:hAnsi="Arial" w:cs="Arial"/>
          <w:sz w:val="20"/>
          <w:szCs w:val="20"/>
        </w:rPr>
        <w:t>tarp šalių sutarto</w:t>
      </w:r>
      <w:r w:rsidR="00A72E58" w:rsidRPr="5DA84EBC">
        <w:rPr>
          <w:rFonts w:ascii="Arial" w:hAnsi="Arial" w:cs="Arial"/>
          <w:sz w:val="20"/>
          <w:szCs w:val="20"/>
        </w:rPr>
        <w:t xml:space="preserve"> </w:t>
      </w:r>
      <w:r w:rsidRPr="5DA84EBC">
        <w:rPr>
          <w:rFonts w:ascii="Arial" w:hAnsi="Arial" w:cs="Arial"/>
          <w:sz w:val="20"/>
          <w:szCs w:val="20"/>
        </w:rPr>
        <w:t xml:space="preserve">termino nepatvirtina, sistema išsiunčia automatiškai), parduotus kiekius biržoje Prekybos sistema pateikia </w:t>
      </w:r>
      <w:r w:rsidR="00B81033" w:rsidRPr="5DA84EBC">
        <w:rPr>
          <w:rFonts w:ascii="Arial" w:hAnsi="Arial" w:cs="Arial"/>
          <w:sz w:val="20"/>
          <w:szCs w:val="20"/>
        </w:rPr>
        <w:t>Pirkėjui</w:t>
      </w:r>
      <w:r w:rsidRPr="5DA84EBC">
        <w:rPr>
          <w:rFonts w:ascii="Arial" w:hAnsi="Arial" w:cs="Arial"/>
          <w:sz w:val="20"/>
          <w:szCs w:val="20"/>
        </w:rPr>
        <w:t xml:space="preserve"> ir Litgrid;</w:t>
      </w:r>
    </w:p>
    <w:p w14:paraId="6160FEA5" w14:textId="77777777" w:rsidR="00E04D2C" w:rsidRPr="00906C4D" w:rsidRDefault="00E04D2C" w:rsidP="00C833D1">
      <w:pPr>
        <w:pStyle w:val="ListParagraph"/>
        <w:numPr>
          <w:ilvl w:val="3"/>
          <w:numId w:val="39"/>
        </w:numPr>
        <w:tabs>
          <w:tab w:val="clear" w:pos="0"/>
          <w:tab w:val="left" w:pos="2410"/>
        </w:tabs>
        <w:ind w:left="1418" w:firstLine="0"/>
        <w:outlineLvl w:val="0"/>
        <w:rPr>
          <w:rFonts w:ascii="Arial" w:hAnsi="Arial" w:cs="Arial"/>
          <w:sz w:val="20"/>
          <w:szCs w:val="20"/>
        </w:rPr>
      </w:pPr>
      <w:r w:rsidRPr="00906C4D">
        <w:rPr>
          <w:rFonts w:ascii="Arial" w:hAnsi="Arial" w:cs="Arial"/>
          <w:sz w:val="20"/>
          <w:szCs w:val="20"/>
        </w:rPr>
        <w:t>Pagal šilumos gamybos planą sugeneruojami elektros energijos gamybos kiekiai ir kaina;</w:t>
      </w:r>
    </w:p>
    <w:p w14:paraId="6115F581" w14:textId="5B8E7B37" w:rsidR="00E04D2C" w:rsidRPr="00906C4D" w:rsidRDefault="00E04D2C" w:rsidP="00C833D1">
      <w:pPr>
        <w:pStyle w:val="ListParagraph"/>
        <w:numPr>
          <w:ilvl w:val="3"/>
          <w:numId w:val="39"/>
        </w:numPr>
        <w:tabs>
          <w:tab w:val="clear" w:pos="0"/>
          <w:tab w:val="left" w:pos="2410"/>
        </w:tabs>
        <w:ind w:left="1418" w:firstLine="0"/>
        <w:outlineLvl w:val="0"/>
        <w:rPr>
          <w:rFonts w:ascii="Arial" w:hAnsi="Arial" w:cs="Arial"/>
          <w:sz w:val="20"/>
          <w:szCs w:val="20"/>
        </w:rPr>
      </w:pPr>
      <w:r w:rsidRPr="5DA84EBC">
        <w:rPr>
          <w:rFonts w:ascii="Arial" w:hAnsi="Arial" w:cs="Arial"/>
          <w:sz w:val="20"/>
          <w:szCs w:val="20"/>
        </w:rPr>
        <w:t>Parengiama lentelė,</w:t>
      </w:r>
      <w:r w:rsidR="309E6316" w:rsidRPr="5DA84EBC">
        <w:rPr>
          <w:rFonts w:ascii="Arial" w:hAnsi="Arial" w:cs="Arial"/>
          <w:sz w:val="20"/>
          <w:szCs w:val="20"/>
        </w:rPr>
        <w:t xml:space="preserve"> </w:t>
      </w:r>
      <w:r w:rsidR="00E774CB">
        <w:rPr>
          <w:rFonts w:ascii="Arial" w:hAnsi="Arial" w:cs="Arial"/>
          <w:sz w:val="20"/>
          <w:szCs w:val="20"/>
        </w:rPr>
        <w:t xml:space="preserve">Prekybos </w:t>
      </w:r>
      <w:r w:rsidR="309E6316" w:rsidRPr="5DA84EBC">
        <w:rPr>
          <w:rFonts w:ascii="Arial" w:hAnsi="Arial" w:cs="Arial"/>
          <w:sz w:val="20"/>
          <w:szCs w:val="20"/>
        </w:rPr>
        <w:t>sistemos</w:t>
      </w:r>
      <w:r w:rsidRPr="5DA84EBC">
        <w:rPr>
          <w:rFonts w:ascii="Arial" w:hAnsi="Arial" w:cs="Arial"/>
          <w:sz w:val="20"/>
          <w:szCs w:val="20"/>
        </w:rPr>
        <w:t xml:space="preserve"> vartotojui peržiūrėti, redaguoti ir patvirtinti;</w:t>
      </w:r>
    </w:p>
    <w:p w14:paraId="22782F7B" w14:textId="77777777" w:rsidR="00E04D2C" w:rsidRPr="00906C4D" w:rsidRDefault="00E04D2C" w:rsidP="00C833D1">
      <w:pPr>
        <w:pStyle w:val="ListParagraph"/>
        <w:numPr>
          <w:ilvl w:val="3"/>
          <w:numId w:val="39"/>
        </w:numPr>
        <w:tabs>
          <w:tab w:val="clear" w:pos="0"/>
          <w:tab w:val="left" w:pos="2410"/>
        </w:tabs>
        <w:ind w:left="1418" w:firstLine="0"/>
        <w:outlineLvl w:val="0"/>
        <w:rPr>
          <w:rFonts w:ascii="Arial" w:hAnsi="Arial" w:cs="Arial"/>
          <w:sz w:val="20"/>
          <w:szCs w:val="20"/>
        </w:rPr>
      </w:pPr>
      <w:r w:rsidRPr="00906C4D">
        <w:rPr>
          <w:rFonts w:ascii="Arial" w:hAnsi="Arial" w:cs="Arial"/>
          <w:sz w:val="20"/>
          <w:szCs w:val="20"/>
        </w:rPr>
        <w:t>Kaina apskaičiuojama pagal ribinius kaštus;</w:t>
      </w:r>
    </w:p>
    <w:p w14:paraId="77C23E73" w14:textId="77777777" w:rsidR="00E04D2C" w:rsidRPr="00906C4D" w:rsidRDefault="00E04D2C" w:rsidP="00C833D1">
      <w:pPr>
        <w:pStyle w:val="ListParagraph"/>
        <w:numPr>
          <w:ilvl w:val="3"/>
          <w:numId w:val="39"/>
        </w:numPr>
        <w:tabs>
          <w:tab w:val="clear" w:pos="0"/>
          <w:tab w:val="left" w:pos="2410"/>
        </w:tabs>
        <w:ind w:left="1418" w:firstLine="0"/>
        <w:outlineLvl w:val="0"/>
        <w:rPr>
          <w:rFonts w:ascii="Arial" w:hAnsi="Arial" w:cs="Arial"/>
          <w:sz w:val="20"/>
          <w:szCs w:val="20"/>
        </w:rPr>
      </w:pPr>
      <w:r w:rsidRPr="00906C4D">
        <w:rPr>
          <w:rFonts w:ascii="Arial" w:hAnsi="Arial" w:cs="Arial"/>
          <w:sz w:val="20"/>
          <w:szCs w:val="20"/>
        </w:rPr>
        <w:t xml:space="preserve">Integracija su </w:t>
      </w:r>
      <w:proofErr w:type="spellStart"/>
      <w:r w:rsidRPr="00906C4D">
        <w:rPr>
          <w:rFonts w:ascii="Arial" w:hAnsi="Arial" w:cs="Arial"/>
          <w:sz w:val="20"/>
          <w:szCs w:val="20"/>
        </w:rPr>
        <w:t>NordPool</w:t>
      </w:r>
      <w:proofErr w:type="spellEnd"/>
      <w:r w:rsidRPr="00906C4D">
        <w:rPr>
          <w:rFonts w:ascii="Arial" w:hAnsi="Arial" w:cs="Arial"/>
          <w:sz w:val="20"/>
          <w:szCs w:val="20"/>
        </w:rPr>
        <w:t xml:space="preserve"> per API;</w:t>
      </w:r>
    </w:p>
    <w:p w14:paraId="71E2A787" w14:textId="77777777" w:rsidR="00E04D2C" w:rsidRPr="00906C4D" w:rsidRDefault="00E04D2C" w:rsidP="00C833D1">
      <w:pPr>
        <w:pStyle w:val="ListParagraph"/>
        <w:numPr>
          <w:ilvl w:val="3"/>
          <w:numId w:val="39"/>
        </w:numPr>
        <w:tabs>
          <w:tab w:val="clear" w:pos="0"/>
          <w:tab w:val="left" w:pos="2410"/>
        </w:tabs>
        <w:ind w:left="1418" w:firstLine="0"/>
        <w:outlineLvl w:val="0"/>
        <w:rPr>
          <w:rFonts w:ascii="Arial" w:hAnsi="Arial" w:cs="Arial"/>
          <w:sz w:val="20"/>
          <w:szCs w:val="20"/>
        </w:rPr>
      </w:pPr>
      <w:r w:rsidRPr="00906C4D">
        <w:rPr>
          <w:rFonts w:ascii="Arial" w:hAnsi="Arial" w:cs="Arial"/>
          <w:sz w:val="20"/>
          <w:szCs w:val="20"/>
        </w:rPr>
        <w:t>Integracija su Litgrid per API;</w:t>
      </w:r>
    </w:p>
    <w:p w14:paraId="1F41D9A9" w14:textId="37641564" w:rsidR="00E04D2C" w:rsidRPr="00906C4D" w:rsidRDefault="00E04D2C" w:rsidP="00C833D1">
      <w:pPr>
        <w:pStyle w:val="ListParagraph"/>
        <w:numPr>
          <w:ilvl w:val="3"/>
          <w:numId w:val="39"/>
        </w:numPr>
        <w:tabs>
          <w:tab w:val="clear" w:pos="0"/>
          <w:tab w:val="left" w:pos="2410"/>
        </w:tabs>
        <w:ind w:left="1418" w:firstLine="0"/>
        <w:outlineLvl w:val="0"/>
        <w:rPr>
          <w:rFonts w:ascii="Arial" w:hAnsi="Arial" w:cs="Arial"/>
          <w:sz w:val="20"/>
          <w:szCs w:val="20"/>
        </w:rPr>
      </w:pPr>
      <w:r w:rsidRPr="00906C4D">
        <w:rPr>
          <w:rFonts w:ascii="Arial" w:hAnsi="Arial" w:cs="Arial"/>
          <w:sz w:val="20"/>
          <w:szCs w:val="20"/>
        </w:rPr>
        <w:t xml:space="preserve">Informacijos perdavimas </w:t>
      </w:r>
      <w:r w:rsidR="00397D1C">
        <w:rPr>
          <w:rFonts w:ascii="Arial" w:hAnsi="Arial" w:cs="Arial"/>
          <w:sz w:val="20"/>
          <w:szCs w:val="20"/>
        </w:rPr>
        <w:t>Pirkėjui</w:t>
      </w:r>
      <w:r w:rsidRPr="00906C4D">
        <w:rPr>
          <w:rFonts w:ascii="Arial" w:hAnsi="Arial" w:cs="Arial"/>
          <w:sz w:val="20"/>
          <w:szCs w:val="20"/>
        </w:rPr>
        <w:t>, apie suprekiautą faktą;</w:t>
      </w:r>
    </w:p>
    <w:p w14:paraId="3C47E65C" w14:textId="1111C3B0" w:rsidR="00E04D2C" w:rsidRPr="00906C4D" w:rsidRDefault="00E04D2C" w:rsidP="00C833D1">
      <w:pPr>
        <w:pStyle w:val="ListParagraph"/>
        <w:numPr>
          <w:ilvl w:val="3"/>
          <w:numId w:val="39"/>
        </w:numPr>
        <w:tabs>
          <w:tab w:val="clear" w:pos="0"/>
          <w:tab w:val="left" w:pos="2410"/>
        </w:tabs>
        <w:ind w:left="1418" w:firstLine="0"/>
        <w:outlineLvl w:val="0"/>
        <w:rPr>
          <w:rFonts w:ascii="Arial" w:hAnsi="Arial" w:cs="Arial"/>
          <w:sz w:val="20"/>
          <w:szCs w:val="20"/>
        </w:rPr>
      </w:pPr>
      <w:r w:rsidRPr="5DA84EBC">
        <w:rPr>
          <w:rFonts w:ascii="Arial" w:hAnsi="Arial" w:cs="Arial"/>
          <w:sz w:val="20"/>
          <w:szCs w:val="20"/>
        </w:rPr>
        <w:t xml:space="preserve">Informacijos </w:t>
      </w:r>
      <w:r w:rsidR="00FC5E41">
        <w:rPr>
          <w:rFonts w:ascii="Arial" w:hAnsi="Arial" w:cs="Arial"/>
          <w:sz w:val="20"/>
          <w:szCs w:val="20"/>
        </w:rPr>
        <w:t>pateikimo</w:t>
      </w:r>
      <w:r w:rsidRPr="5DA84EBC">
        <w:rPr>
          <w:rFonts w:ascii="Arial" w:hAnsi="Arial" w:cs="Arial"/>
          <w:sz w:val="20"/>
          <w:szCs w:val="20"/>
        </w:rPr>
        <w:t xml:space="preserve"> žingsnis 15 min;</w:t>
      </w:r>
    </w:p>
    <w:p w14:paraId="2D5D3994" w14:textId="5F249E62" w:rsidR="00E04D2C" w:rsidRPr="00906C4D" w:rsidRDefault="00E04D2C" w:rsidP="00C833D1">
      <w:pPr>
        <w:pStyle w:val="ListParagraph"/>
        <w:numPr>
          <w:ilvl w:val="3"/>
          <w:numId w:val="39"/>
        </w:numPr>
        <w:tabs>
          <w:tab w:val="clear" w:pos="0"/>
          <w:tab w:val="left" w:pos="2410"/>
        </w:tabs>
        <w:ind w:left="1418" w:firstLine="0"/>
        <w:outlineLvl w:val="0"/>
        <w:rPr>
          <w:rFonts w:ascii="Arial" w:hAnsi="Arial" w:cs="Arial"/>
          <w:sz w:val="20"/>
          <w:szCs w:val="20"/>
        </w:rPr>
      </w:pPr>
      <w:r w:rsidRPr="00906C4D">
        <w:rPr>
          <w:rFonts w:ascii="Arial" w:hAnsi="Arial" w:cs="Arial"/>
          <w:sz w:val="20"/>
          <w:szCs w:val="20"/>
        </w:rPr>
        <w:t>Informacija pateikiama 11</w:t>
      </w:r>
      <w:r w:rsidR="00A41BAC">
        <w:rPr>
          <w:rFonts w:ascii="Arial" w:hAnsi="Arial" w:cs="Arial"/>
          <w:sz w:val="20"/>
          <w:szCs w:val="20"/>
        </w:rPr>
        <w:t>:00</w:t>
      </w:r>
      <w:r w:rsidR="00491F6B">
        <w:rPr>
          <w:rFonts w:ascii="Arial" w:hAnsi="Arial" w:cs="Arial"/>
          <w:sz w:val="20"/>
          <w:szCs w:val="20"/>
        </w:rPr>
        <w:t xml:space="preserve"> </w:t>
      </w:r>
      <w:r w:rsidRPr="00906C4D">
        <w:rPr>
          <w:rFonts w:ascii="Arial" w:hAnsi="Arial" w:cs="Arial"/>
          <w:sz w:val="20"/>
          <w:szCs w:val="20"/>
        </w:rPr>
        <w:t xml:space="preserve">h (turi būti </w:t>
      </w:r>
      <w:r w:rsidR="00487384" w:rsidRPr="00487384">
        <w:rPr>
          <w:rFonts w:ascii="Arial" w:hAnsi="Arial" w:cs="Arial"/>
          <w:sz w:val="20"/>
          <w:szCs w:val="20"/>
        </w:rPr>
        <w:t>užtikrinama galimybė</w:t>
      </w:r>
      <w:r w:rsidRPr="00906C4D">
        <w:rPr>
          <w:rFonts w:ascii="Arial" w:hAnsi="Arial" w:cs="Arial"/>
          <w:sz w:val="20"/>
          <w:szCs w:val="20"/>
        </w:rPr>
        <w:t xml:space="preserve"> koreguoti laiką);</w:t>
      </w:r>
    </w:p>
    <w:p w14:paraId="6C76BAA7" w14:textId="0D4E9E74" w:rsidR="00E04D2C" w:rsidRPr="00906C4D" w:rsidRDefault="00E04D2C" w:rsidP="00C833D1">
      <w:pPr>
        <w:pStyle w:val="ListParagraph"/>
        <w:numPr>
          <w:ilvl w:val="3"/>
          <w:numId w:val="39"/>
        </w:numPr>
        <w:tabs>
          <w:tab w:val="clear" w:pos="0"/>
          <w:tab w:val="left" w:pos="2410"/>
        </w:tabs>
        <w:ind w:left="1418" w:firstLine="0"/>
        <w:outlineLvl w:val="0"/>
        <w:rPr>
          <w:rFonts w:ascii="Arial" w:hAnsi="Arial" w:cs="Arial"/>
          <w:sz w:val="20"/>
          <w:szCs w:val="20"/>
        </w:rPr>
      </w:pPr>
      <w:r w:rsidRPr="00906C4D">
        <w:rPr>
          <w:rFonts w:ascii="Arial" w:hAnsi="Arial" w:cs="Arial"/>
          <w:sz w:val="20"/>
          <w:szCs w:val="20"/>
        </w:rPr>
        <w:t xml:space="preserve">Informacija apie suprekiautą faktą iš </w:t>
      </w:r>
      <w:proofErr w:type="spellStart"/>
      <w:r w:rsidRPr="00906C4D">
        <w:rPr>
          <w:rFonts w:ascii="Arial" w:hAnsi="Arial" w:cs="Arial"/>
          <w:sz w:val="20"/>
          <w:szCs w:val="20"/>
        </w:rPr>
        <w:t>NordPool</w:t>
      </w:r>
      <w:proofErr w:type="spellEnd"/>
      <w:r w:rsidRPr="00906C4D">
        <w:rPr>
          <w:rFonts w:ascii="Arial" w:hAnsi="Arial" w:cs="Arial"/>
          <w:sz w:val="20"/>
          <w:szCs w:val="20"/>
        </w:rPr>
        <w:t xml:space="preserve"> grįžta 14</w:t>
      </w:r>
      <w:r w:rsidR="007B1B51">
        <w:rPr>
          <w:rFonts w:ascii="Arial" w:hAnsi="Arial" w:cs="Arial"/>
          <w:sz w:val="20"/>
          <w:szCs w:val="20"/>
        </w:rPr>
        <w:t xml:space="preserve">:00 </w:t>
      </w:r>
      <w:r w:rsidRPr="00906C4D">
        <w:rPr>
          <w:rFonts w:ascii="Arial" w:hAnsi="Arial" w:cs="Arial"/>
          <w:sz w:val="20"/>
          <w:szCs w:val="20"/>
        </w:rPr>
        <w:t xml:space="preserve">h (turi būti </w:t>
      </w:r>
      <w:r w:rsidR="00487384" w:rsidRPr="00487384">
        <w:rPr>
          <w:rFonts w:ascii="Arial" w:hAnsi="Arial" w:cs="Arial"/>
          <w:sz w:val="20"/>
          <w:szCs w:val="20"/>
        </w:rPr>
        <w:t>užtikrinama galimybė</w:t>
      </w:r>
      <w:r w:rsidRPr="00906C4D">
        <w:rPr>
          <w:rFonts w:ascii="Arial" w:hAnsi="Arial" w:cs="Arial"/>
          <w:sz w:val="20"/>
          <w:szCs w:val="20"/>
        </w:rPr>
        <w:t xml:space="preserve"> koreguoti laiką) į </w:t>
      </w:r>
      <w:r w:rsidR="00196D63">
        <w:rPr>
          <w:rFonts w:ascii="Arial" w:hAnsi="Arial" w:cs="Arial"/>
          <w:sz w:val="20"/>
          <w:szCs w:val="20"/>
        </w:rPr>
        <w:t>Pirkėjo</w:t>
      </w:r>
      <w:r w:rsidRPr="00906C4D">
        <w:rPr>
          <w:rFonts w:ascii="Arial" w:hAnsi="Arial" w:cs="Arial"/>
          <w:sz w:val="20"/>
          <w:szCs w:val="20"/>
        </w:rPr>
        <w:t xml:space="preserve"> gamybos planą;</w:t>
      </w:r>
    </w:p>
    <w:p w14:paraId="21E39B58" w14:textId="3B831F11" w:rsidR="00E04D2C" w:rsidRPr="00906C4D" w:rsidRDefault="00E04D2C" w:rsidP="00C833D1">
      <w:pPr>
        <w:pStyle w:val="ListParagraph"/>
        <w:numPr>
          <w:ilvl w:val="1"/>
          <w:numId w:val="39"/>
        </w:numPr>
        <w:tabs>
          <w:tab w:val="left" w:pos="567"/>
        </w:tabs>
        <w:ind w:left="0" w:firstLine="0"/>
        <w:outlineLvl w:val="0"/>
        <w:rPr>
          <w:rFonts w:ascii="Arial" w:hAnsi="Arial" w:cs="Arial"/>
          <w:b/>
          <w:bCs/>
          <w:sz w:val="20"/>
          <w:szCs w:val="20"/>
        </w:rPr>
      </w:pPr>
      <w:r w:rsidRPr="00906C4D">
        <w:rPr>
          <w:rFonts w:ascii="Arial" w:hAnsi="Arial" w:cs="Arial"/>
          <w:b/>
          <w:bCs/>
          <w:sz w:val="20"/>
          <w:szCs w:val="20"/>
        </w:rPr>
        <w:lastRenderedPageBreak/>
        <w:t xml:space="preserve"> </w:t>
      </w:r>
      <w:r w:rsidR="00AB6C18">
        <w:rPr>
          <w:rFonts w:ascii="Arial" w:hAnsi="Arial" w:cs="Arial"/>
          <w:b/>
          <w:bCs/>
          <w:sz w:val="20"/>
          <w:szCs w:val="20"/>
        </w:rPr>
        <w:t xml:space="preserve">Elektros </w:t>
      </w:r>
      <w:r w:rsidR="0005263B">
        <w:rPr>
          <w:rFonts w:ascii="Arial" w:hAnsi="Arial" w:cs="Arial"/>
          <w:b/>
          <w:bCs/>
          <w:sz w:val="20"/>
          <w:szCs w:val="20"/>
        </w:rPr>
        <w:t>prekyba</w:t>
      </w:r>
      <w:r w:rsidR="00AB6C18">
        <w:rPr>
          <w:rFonts w:ascii="Arial" w:hAnsi="Arial" w:cs="Arial"/>
          <w:b/>
          <w:bCs/>
          <w:sz w:val="20"/>
          <w:szCs w:val="20"/>
        </w:rPr>
        <w:t xml:space="preserve"> </w:t>
      </w:r>
      <w:r w:rsidR="009C4C5B">
        <w:rPr>
          <w:rFonts w:ascii="Arial" w:hAnsi="Arial" w:cs="Arial"/>
          <w:b/>
          <w:bCs/>
          <w:sz w:val="20"/>
          <w:szCs w:val="20"/>
        </w:rPr>
        <w:t>E</w:t>
      </w:r>
      <w:r w:rsidR="00CE4561" w:rsidRPr="00CE4561">
        <w:rPr>
          <w:rFonts w:ascii="Arial" w:hAnsi="Arial" w:cs="Arial"/>
          <w:b/>
          <w:bCs/>
          <w:sz w:val="20"/>
          <w:szCs w:val="20"/>
        </w:rPr>
        <w:t>inamosios paros rink</w:t>
      </w:r>
      <w:r w:rsidR="00AB6C18">
        <w:rPr>
          <w:rFonts w:ascii="Arial" w:hAnsi="Arial" w:cs="Arial"/>
          <w:b/>
          <w:bCs/>
          <w:sz w:val="20"/>
          <w:szCs w:val="20"/>
        </w:rPr>
        <w:t>oje</w:t>
      </w:r>
      <w:r w:rsidR="00CE4561" w:rsidRPr="00CE4561">
        <w:rPr>
          <w:rFonts w:ascii="Arial" w:hAnsi="Arial" w:cs="Arial"/>
          <w:b/>
          <w:bCs/>
          <w:sz w:val="20"/>
          <w:szCs w:val="20"/>
        </w:rPr>
        <w:t xml:space="preserve"> (</w:t>
      </w:r>
      <w:proofErr w:type="spellStart"/>
      <w:r w:rsidR="00CE4561" w:rsidRPr="00CE4561">
        <w:rPr>
          <w:rFonts w:ascii="Arial" w:hAnsi="Arial" w:cs="Arial"/>
          <w:b/>
          <w:bCs/>
          <w:sz w:val="20"/>
          <w:szCs w:val="20"/>
        </w:rPr>
        <w:t>Intraday</w:t>
      </w:r>
      <w:proofErr w:type="spellEnd"/>
      <w:r w:rsidR="00CE4561" w:rsidRPr="00CE4561">
        <w:rPr>
          <w:rFonts w:ascii="Arial" w:hAnsi="Arial" w:cs="Arial"/>
          <w:b/>
          <w:bCs/>
          <w:sz w:val="20"/>
          <w:szCs w:val="20"/>
        </w:rPr>
        <w:t>)</w:t>
      </w:r>
      <w:r w:rsidRPr="00906C4D">
        <w:rPr>
          <w:rFonts w:ascii="Arial" w:hAnsi="Arial" w:cs="Arial"/>
          <w:b/>
          <w:bCs/>
          <w:sz w:val="20"/>
          <w:szCs w:val="20"/>
        </w:rPr>
        <w:t xml:space="preserve"> </w:t>
      </w:r>
      <w:proofErr w:type="spellStart"/>
      <w:r w:rsidRPr="00906C4D">
        <w:rPr>
          <w:rFonts w:ascii="Arial" w:hAnsi="Arial" w:cs="Arial"/>
          <w:b/>
          <w:bCs/>
          <w:sz w:val="20"/>
          <w:szCs w:val="20"/>
        </w:rPr>
        <w:t>Nordpool</w:t>
      </w:r>
      <w:proofErr w:type="spellEnd"/>
      <w:r w:rsidRPr="00906C4D">
        <w:rPr>
          <w:rFonts w:ascii="Arial" w:hAnsi="Arial" w:cs="Arial"/>
          <w:b/>
          <w:bCs/>
          <w:sz w:val="20"/>
          <w:szCs w:val="20"/>
        </w:rPr>
        <w:t xml:space="preserve"> biržoje</w:t>
      </w:r>
    </w:p>
    <w:p w14:paraId="33CB506B" w14:textId="0FAD77FD" w:rsidR="00E04D2C" w:rsidRPr="00906C4D" w:rsidRDefault="00E04D2C" w:rsidP="00C833D1">
      <w:pPr>
        <w:pStyle w:val="ListParagraph"/>
        <w:numPr>
          <w:ilvl w:val="2"/>
          <w:numId w:val="39"/>
        </w:numPr>
        <w:tabs>
          <w:tab w:val="left" w:pos="1418"/>
        </w:tabs>
        <w:ind w:left="567" w:hanging="17"/>
        <w:outlineLvl w:val="0"/>
        <w:rPr>
          <w:rFonts w:ascii="Arial" w:hAnsi="Arial" w:cs="Arial"/>
          <w:b/>
          <w:bCs/>
          <w:sz w:val="20"/>
          <w:szCs w:val="20"/>
        </w:rPr>
      </w:pPr>
      <w:r w:rsidRPr="5DA84EBC">
        <w:rPr>
          <w:rFonts w:ascii="Arial" w:hAnsi="Arial" w:cs="Arial"/>
          <w:sz w:val="20"/>
          <w:szCs w:val="20"/>
        </w:rPr>
        <w:t xml:space="preserve">Prekyba </w:t>
      </w:r>
      <w:proofErr w:type="spellStart"/>
      <w:r w:rsidRPr="5DA84EBC">
        <w:rPr>
          <w:rFonts w:ascii="Arial" w:hAnsi="Arial" w:cs="Arial"/>
          <w:sz w:val="20"/>
          <w:szCs w:val="20"/>
        </w:rPr>
        <w:t>Nordpool</w:t>
      </w:r>
      <w:proofErr w:type="spellEnd"/>
      <w:r w:rsidRPr="5DA84EBC">
        <w:rPr>
          <w:rFonts w:ascii="Arial" w:hAnsi="Arial" w:cs="Arial"/>
          <w:sz w:val="20"/>
          <w:szCs w:val="20"/>
        </w:rPr>
        <w:t xml:space="preserve"> </w:t>
      </w:r>
      <w:r w:rsidR="009C4C5B">
        <w:rPr>
          <w:rFonts w:ascii="Arial" w:hAnsi="Arial" w:cs="Arial"/>
          <w:sz w:val="20"/>
          <w:szCs w:val="20"/>
        </w:rPr>
        <w:t>E</w:t>
      </w:r>
      <w:r w:rsidR="00CE4561">
        <w:rPr>
          <w:rFonts w:ascii="Arial" w:hAnsi="Arial" w:cs="Arial"/>
          <w:sz w:val="20"/>
          <w:szCs w:val="20"/>
        </w:rPr>
        <w:t>inamosios paros (</w:t>
      </w:r>
      <w:proofErr w:type="spellStart"/>
      <w:r w:rsidR="00CE4561">
        <w:rPr>
          <w:rFonts w:ascii="Arial" w:hAnsi="Arial" w:cs="Arial"/>
          <w:sz w:val="20"/>
          <w:szCs w:val="20"/>
        </w:rPr>
        <w:t>I</w:t>
      </w:r>
      <w:r w:rsidRPr="5DA84EBC">
        <w:rPr>
          <w:rFonts w:ascii="Arial" w:hAnsi="Arial" w:cs="Arial"/>
          <w:sz w:val="20"/>
          <w:szCs w:val="20"/>
        </w:rPr>
        <w:t>ntraday</w:t>
      </w:r>
      <w:proofErr w:type="spellEnd"/>
      <w:r w:rsidR="00CE4561">
        <w:rPr>
          <w:rFonts w:ascii="Arial" w:hAnsi="Arial" w:cs="Arial"/>
          <w:sz w:val="20"/>
          <w:szCs w:val="20"/>
        </w:rPr>
        <w:t>)</w:t>
      </w:r>
      <w:r w:rsidRPr="5DA84EBC">
        <w:rPr>
          <w:rFonts w:ascii="Arial" w:hAnsi="Arial" w:cs="Arial"/>
          <w:sz w:val="20"/>
          <w:szCs w:val="20"/>
        </w:rPr>
        <w:t xml:space="preserve"> biržoje vyksta dėl elektros kainų arbitražo, pakitusio šilumos gamybos grafiko, gamybos apribojimų, gamybinio būtinumo, elektros gamybos rampų lyginimui, pasikeitusių oro sąlygų ir/ar kitų aplinkybių. Prekyba vyksta 1-6 valandas į priekį, Prekybos sistema pateikia kiekius ir kainas į </w:t>
      </w:r>
      <w:proofErr w:type="spellStart"/>
      <w:r w:rsidRPr="5DA84EBC">
        <w:rPr>
          <w:rFonts w:ascii="Arial" w:hAnsi="Arial" w:cs="Arial"/>
          <w:sz w:val="20"/>
          <w:szCs w:val="20"/>
        </w:rPr>
        <w:t>Nordpool</w:t>
      </w:r>
      <w:proofErr w:type="spellEnd"/>
      <w:r w:rsidRPr="5DA84EBC">
        <w:rPr>
          <w:rFonts w:ascii="Arial" w:hAnsi="Arial" w:cs="Arial"/>
          <w:sz w:val="20"/>
          <w:szCs w:val="20"/>
        </w:rPr>
        <w:t xml:space="preserve"> biržą (turi būti </w:t>
      </w:r>
      <w:r w:rsidR="0097214D">
        <w:rPr>
          <w:rFonts w:ascii="Arial" w:hAnsi="Arial" w:cs="Arial"/>
          <w:sz w:val="20"/>
          <w:szCs w:val="20"/>
        </w:rPr>
        <w:t>užti</w:t>
      </w:r>
      <w:r w:rsidR="00CB14B8">
        <w:rPr>
          <w:rFonts w:ascii="Arial" w:hAnsi="Arial" w:cs="Arial"/>
          <w:sz w:val="20"/>
          <w:szCs w:val="20"/>
        </w:rPr>
        <w:t>krintas</w:t>
      </w:r>
      <w:r w:rsidRPr="5DA84EBC">
        <w:rPr>
          <w:rFonts w:ascii="Arial" w:hAnsi="Arial" w:cs="Arial"/>
          <w:sz w:val="20"/>
          <w:szCs w:val="20"/>
        </w:rPr>
        <w:t xml:space="preserve"> funkcionalumas, kad jei </w:t>
      </w:r>
      <w:r w:rsidR="00196D63" w:rsidRPr="5DA84EBC">
        <w:rPr>
          <w:rFonts w:ascii="Arial" w:hAnsi="Arial" w:cs="Arial"/>
          <w:sz w:val="20"/>
          <w:szCs w:val="20"/>
        </w:rPr>
        <w:t>Pirkėjas</w:t>
      </w:r>
      <w:r w:rsidRPr="5DA84EBC">
        <w:rPr>
          <w:rFonts w:ascii="Arial" w:hAnsi="Arial" w:cs="Arial"/>
          <w:sz w:val="20"/>
          <w:szCs w:val="20"/>
        </w:rPr>
        <w:t xml:space="preserve"> iki </w:t>
      </w:r>
      <w:r w:rsidR="009601D1">
        <w:rPr>
          <w:rFonts w:ascii="Arial" w:hAnsi="Arial" w:cs="Arial"/>
          <w:sz w:val="20"/>
          <w:szCs w:val="20"/>
        </w:rPr>
        <w:t>sutarto</w:t>
      </w:r>
      <w:r w:rsidRPr="5DA84EBC">
        <w:rPr>
          <w:rFonts w:ascii="Arial" w:hAnsi="Arial" w:cs="Arial"/>
          <w:sz w:val="20"/>
          <w:szCs w:val="20"/>
        </w:rPr>
        <w:t xml:space="preserve"> termino nepatvirtina, sistema </w:t>
      </w:r>
      <w:r w:rsidR="00645D11">
        <w:rPr>
          <w:rFonts w:ascii="Arial" w:hAnsi="Arial" w:cs="Arial"/>
          <w:sz w:val="20"/>
          <w:szCs w:val="20"/>
        </w:rPr>
        <w:t>duomeni</w:t>
      </w:r>
      <w:r w:rsidR="0024485E">
        <w:rPr>
          <w:rFonts w:ascii="Arial" w:hAnsi="Arial" w:cs="Arial"/>
          <w:sz w:val="20"/>
          <w:szCs w:val="20"/>
        </w:rPr>
        <w:t xml:space="preserve">s </w:t>
      </w:r>
      <w:r w:rsidRPr="5DA84EBC">
        <w:rPr>
          <w:rFonts w:ascii="Arial" w:hAnsi="Arial" w:cs="Arial"/>
          <w:sz w:val="20"/>
          <w:szCs w:val="20"/>
        </w:rPr>
        <w:t xml:space="preserve">išsiunčia automatiškai), įvykus prekybai pateikia kiekius </w:t>
      </w:r>
      <w:r w:rsidR="00B81033" w:rsidRPr="5DA84EBC">
        <w:rPr>
          <w:rFonts w:ascii="Arial" w:hAnsi="Arial" w:cs="Arial"/>
          <w:sz w:val="20"/>
          <w:szCs w:val="20"/>
        </w:rPr>
        <w:t>Pirkėjui</w:t>
      </w:r>
      <w:r w:rsidRPr="5DA84EBC">
        <w:rPr>
          <w:rFonts w:ascii="Arial" w:hAnsi="Arial" w:cs="Arial"/>
          <w:sz w:val="20"/>
          <w:szCs w:val="20"/>
        </w:rPr>
        <w:t>;</w:t>
      </w:r>
    </w:p>
    <w:p w14:paraId="19D8DD5C" w14:textId="77777777" w:rsidR="00E04D2C" w:rsidRPr="00906C4D" w:rsidRDefault="00E04D2C" w:rsidP="00C833D1">
      <w:pPr>
        <w:pStyle w:val="ListParagraph"/>
        <w:numPr>
          <w:ilvl w:val="3"/>
          <w:numId w:val="39"/>
        </w:numPr>
        <w:tabs>
          <w:tab w:val="clear" w:pos="0"/>
          <w:tab w:val="left" w:pos="2410"/>
        </w:tabs>
        <w:ind w:left="1418" w:firstLine="0"/>
        <w:outlineLvl w:val="0"/>
        <w:rPr>
          <w:rFonts w:ascii="Arial" w:hAnsi="Arial" w:cs="Arial"/>
          <w:sz w:val="20"/>
          <w:szCs w:val="20"/>
        </w:rPr>
      </w:pPr>
      <w:r w:rsidRPr="00906C4D">
        <w:rPr>
          <w:rFonts w:ascii="Arial" w:hAnsi="Arial" w:cs="Arial"/>
          <w:sz w:val="20"/>
          <w:szCs w:val="20"/>
        </w:rPr>
        <w:t>Kas 15 min perskaičiuojamos šilumos ir elektros energijos gamybos kiekiai 6 valandas į priekį;</w:t>
      </w:r>
    </w:p>
    <w:p w14:paraId="2FB0C6A6" w14:textId="5C8772CB" w:rsidR="00E04D2C" w:rsidRPr="00906C4D" w:rsidRDefault="00196D63" w:rsidP="00C833D1">
      <w:pPr>
        <w:pStyle w:val="ListParagraph"/>
        <w:numPr>
          <w:ilvl w:val="3"/>
          <w:numId w:val="39"/>
        </w:numPr>
        <w:tabs>
          <w:tab w:val="clear" w:pos="0"/>
          <w:tab w:val="left" w:pos="2410"/>
        </w:tabs>
        <w:ind w:left="1418" w:firstLine="0"/>
        <w:outlineLvl w:val="0"/>
        <w:rPr>
          <w:rFonts w:ascii="Arial" w:hAnsi="Arial" w:cs="Arial"/>
          <w:sz w:val="20"/>
          <w:szCs w:val="20"/>
        </w:rPr>
      </w:pPr>
      <w:r>
        <w:rPr>
          <w:rFonts w:ascii="Arial" w:hAnsi="Arial" w:cs="Arial"/>
          <w:sz w:val="20"/>
          <w:szCs w:val="20"/>
        </w:rPr>
        <w:t>Pirkėjas</w:t>
      </w:r>
      <w:r w:rsidR="00E04D2C" w:rsidRPr="00906C4D">
        <w:rPr>
          <w:rFonts w:ascii="Arial" w:hAnsi="Arial" w:cs="Arial"/>
          <w:sz w:val="20"/>
          <w:szCs w:val="20"/>
        </w:rPr>
        <w:t xml:space="preserve"> pateikia kainų ir kiekių, galios didinimo ir mažinimo logiką </w:t>
      </w:r>
      <w:proofErr w:type="spellStart"/>
      <w:r w:rsidR="00E04D2C" w:rsidRPr="00906C4D">
        <w:rPr>
          <w:rFonts w:ascii="Arial" w:hAnsi="Arial" w:cs="Arial"/>
          <w:sz w:val="20"/>
          <w:szCs w:val="20"/>
        </w:rPr>
        <w:t>excel</w:t>
      </w:r>
      <w:proofErr w:type="spellEnd"/>
      <w:r w:rsidR="00E04D2C" w:rsidRPr="00906C4D">
        <w:rPr>
          <w:rFonts w:ascii="Arial" w:hAnsi="Arial" w:cs="Arial"/>
          <w:sz w:val="20"/>
          <w:szCs w:val="20"/>
        </w:rPr>
        <w:t xml:space="preserve"> formatu;</w:t>
      </w:r>
    </w:p>
    <w:p w14:paraId="2BC198EF" w14:textId="600DC5C8" w:rsidR="00E04D2C" w:rsidRPr="00906C4D" w:rsidRDefault="00E04D2C" w:rsidP="00C833D1">
      <w:pPr>
        <w:pStyle w:val="ListParagraph"/>
        <w:numPr>
          <w:ilvl w:val="3"/>
          <w:numId w:val="39"/>
        </w:numPr>
        <w:tabs>
          <w:tab w:val="clear" w:pos="0"/>
          <w:tab w:val="left" w:pos="2410"/>
        </w:tabs>
        <w:ind w:left="1418" w:firstLine="0"/>
        <w:outlineLvl w:val="0"/>
        <w:rPr>
          <w:rFonts w:ascii="Arial" w:hAnsi="Arial" w:cs="Arial"/>
          <w:sz w:val="20"/>
          <w:szCs w:val="20"/>
        </w:rPr>
      </w:pPr>
      <w:r w:rsidRPr="00906C4D">
        <w:rPr>
          <w:rFonts w:ascii="Arial" w:hAnsi="Arial" w:cs="Arial"/>
          <w:sz w:val="20"/>
          <w:szCs w:val="20"/>
        </w:rPr>
        <w:t xml:space="preserve">Palyginami </w:t>
      </w:r>
      <w:r w:rsidR="00467097">
        <w:rPr>
          <w:rFonts w:ascii="Arial" w:hAnsi="Arial" w:cs="Arial"/>
          <w:sz w:val="20"/>
          <w:szCs w:val="20"/>
        </w:rPr>
        <w:t>E</w:t>
      </w:r>
      <w:r w:rsidR="00A5033D" w:rsidRPr="00A5033D">
        <w:rPr>
          <w:rFonts w:ascii="Arial" w:hAnsi="Arial" w:cs="Arial"/>
          <w:sz w:val="20"/>
          <w:szCs w:val="20"/>
        </w:rPr>
        <w:t>inamosios paros rink</w:t>
      </w:r>
      <w:r w:rsidR="00A5033D">
        <w:rPr>
          <w:rFonts w:ascii="Arial" w:hAnsi="Arial" w:cs="Arial"/>
          <w:sz w:val="20"/>
          <w:szCs w:val="20"/>
        </w:rPr>
        <w:t>os</w:t>
      </w:r>
      <w:r w:rsidR="00A5033D" w:rsidRPr="00A5033D">
        <w:rPr>
          <w:rFonts w:ascii="Arial" w:hAnsi="Arial" w:cs="Arial"/>
          <w:sz w:val="20"/>
          <w:szCs w:val="20"/>
        </w:rPr>
        <w:t xml:space="preserve"> </w:t>
      </w:r>
      <w:r w:rsidR="00D15FFE">
        <w:rPr>
          <w:rFonts w:ascii="Arial" w:hAnsi="Arial" w:cs="Arial"/>
          <w:sz w:val="20"/>
          <w:szCs w:val="20"/>
        </w:rPr>
        <w:t>(</w:t>
      </w:r>
      <w:proofErr w:type="spellStart"/>
      <w:r w:rsidRPr="00906C4D">
        <w:rPr>
          <w:rFonts w:ascii="Arial" w:hAnsi="Arial" w:cs="Arial"/>
          <w:sz w:val="20"/>
          <w:szCs w:val="20"/>
        </w:rPr>
        <w:t>Intraday</w:t>
      </w:r>
      <w:proofErr w:type="spellEnd"/>
      <w:r w:rsidR="009A42EA">
        <w:rPr>
          <w:rFonts w:ascii="Arial" w:hAnsi="Arial" w:cs="Arial"/>
          <w:sz w:val="20"/>
          <w:szCs w:val="20"/>
        </w:rPr>
        <w:t>)</w:t>
      </w:r>
      <w:r w:rsidRPr="00906C4D">
        <w:rPr>
          <w:rFonts w:ascii="Arial" w:hAnsi="Arial" w:cs="Arial"/>
          <w:sz w:val="20"/>
          <w:szCs w:val="20"/>
        </w:rPr>
        <w:t xml:space="preserve"> rezultatai su </w:t>
      </w:r>
      <w:r w:rsidR="00467097">
        <w:rPr>
          <w:rFonts w:ascii="Arial" w:hAnsi="Arial" w:cs="Arial"/>
          <w:sz w:val="20"/>
          <w:szCs w:val="20"/>
        </w:rPr>
        <w:t>K</w:t>
      </w:r>
      <w:r w:rsidR="0085772E" w:rsidRPr="00455434">
        <w:rPr>
          <w:rFonts w:ascii="Arial" w:hAnsi="Arial" w:cs="Arial"/>
          <w:sz w:val="20"/>
          <w:szCs w:val="20"/>
        </w:rPr>
        <w:t>itos paros rin</w:t>
      </w:r>
      <w:r w:rsidR="0085772E">
        <w:rPr>
          <w:rFonts w:ascii="Arial" w:hAnsi="Arial" w:cs="Arial"/>
          <w:sz w:val="20"/>
          <w:szCs w:val="20"/>
        </w:rPr>
        <w:t>kos (</w:t>
      </w:r>
      <w:proofErr w:type="spellStart"/>
      <w:r w:rsidRPr="00906C4D">
        <w:rPr>
          <w:rFonts w:ascii="Arial" w:hAnsi="Arial" w:cs="Arial"/>
          <w:sz w:val="20"/>
          <w:szCs w:val="20"/>
        </w:rPr>
        <w:t>Day</w:t>
      </w:r>
      <w:proofErr w:type="spellEnd"/>
      <w:r w:rsidRPr="00906C4D">
        <w:rPr>
          <w:rFonts w:ascii="Arial" w:hAnsi="Arial" w:cs="Arial"/>
          <w:sz w:val="20"/>
          <w:szCs w:val="20"/>
        </w:rPr>
        <w:t xml:space="preserve"> </w:t>
      </w:r>
      <w:proofErr w:type="spellStart"/>
      <w:r w:rsidRPr="00906C4D">
        <w:rPr>
          <w:rFonts w:ascii="Arial" w:hAnsi="Arial" w:cs="Arial"/>
          <w:sz w:val="20"/>
          <w:szCs w:val="20"/>
        </w:rPr>
        <w:t>ahead</w:t>
      </w:r>
      <w:proofErr w:type="spellEnd"/>
      <w:r w:rsidR="0085772E">
        <w:rPr>
          <w:rFonts w:ascii="Arial" w:hAnsi="Arial" w:cs="Arial"/>
          <w:sz w:val="20"/>
          <w:szCs w:val="20"/>
        </w:rPr>
        <w:t>)</w:t>
      </w:r>
      <w:r w:rsidRPr="00906C4D">
        <w:rPr>
          <w:rFonts w:ascii="Arial" w:hAnsi="Arial" w:cs="Arial"/>
          <w:sz w:val="20"/>
          <w:szCs w:val="20"/>
        </w:rPr>
        <w:t xml:space="preserve"> prekybos rezultatais;</w:t>
      </w:r>
    </w:p>
    <w:p w14:paraId="3D14DF5E" w14:textId="04C226D6" w:rsidR="00E04D2C" w:rsidRPr="00906C4D" w:rsidRDefault="00E04D2C" w:rsidP="00C833D1">
      <w:pPr>
        <w:pStyle w:val="ListParagraph"/>
        <w:numPr>
          <w:ilvl w:val="3"/>
          <w:numId w:val="39"/>
        </w:numPr>
        <w:tabs>
          <w:tab w:val="clear" w:pos="0"/>
          <w:tab w:val="left" w:pos="2410"/>
        </w:tabs>
        <w:ind w:left="1418" w:firstLine="0"/>
        <w:outlineLvl w:val="0"/>
        <w:rPr>
          <w:rFonts w:ascii="Arial" w:hAnsi="Arial" w:cs="Arial"/>
          <w:sz w:val="20"/>
          <w:szCs w:val="20"/>
        </w:rPr>
      </w:pPr>
      <w:r w:rsidRPr="00906C4D">
        <w:rPr>
          <w:rFonts w:ascii="Arial" w:hAnsi="Arial" w:cs="Arial"/>
          <w:sz w:val="20"/>
          <w:szCs w:val="20"/>
        </w:rPr>
        <w:t xml:space="preserve">Parengiama lentelė, </w:t>
      </w:r>
      <w:r w:rsidR="00B81033">
        <w:rPr>
          <w:rFonts w:ascii="Arial" w:hAnsi="Arial" w:cs="Arial"/>
          <w:sz w:val="20"/>
          <w:szCs w:val="20"/>
        </w:rPr>
        <w:t>Pirkėjui</w:t>
      </w:r>
      <w:r w:rsidRPr="00906C4D">
        <w:rPr>
          <w:rFonts w:ascii="Arial" w:hAnsi="Arial" w:cs="Arial"/>
          <w:sz w:val="20"/>
          <w:szCs w:val="20"/>
        </w:rPr>
        <w:t xml:space="preserve"> peržiūrėti, redaguoti ir patvirtinti, </w:t>
      </w:r>
      <w:r w:rsidR="00B81033">
        <w:rPr>
          <w:rFonts w:ascii="Arial" w:hAnsi="Arial" w:cs="Arial"/>
          <w:sz w:val="20"/>
          <w:szCs w:val="20"/>
        </w:rPr>
        <w:t>Pirkėjui</w:t>
      </w:r>
      <w:r w:rsidRPr="00906C4D">
        <w:rPr>
          <w:rFonts w:ascii="Arial" w:hAnsi="Arial" w:cs="Arial"/>
          <w:sz w:val="20"/>
          <w:szCs w:val="20"/>
        </w:rPr>
        <w:t xml:space="preserve"> nepatvirtinus iki nustatyto laiko, lentelė automatiškai pateikiama </w:t>
      </w:r>
      <w:proofErr w:type="spellStart"/>
      <w:r w:rsidRPr="00906C4D">
        <w:rPr>
          <w:rFonts w:ascii="Arial" w:hAnsi="Arial" w:cs="Arial"/>
          <w:sz w:val="20"/>
          <w:szCs w:val="20"/>
        </w:rPr>
        <w:t>Nordpool</w:t>
      </w:r>
      <w:proofErr w:type="spellEnd"/>
      <w:r w:rsidRPr="00906C4D">
        <w:rPr>
          <w:rFonts w:ascii="Arial" w:hAnsi="Arial" w:cs="Arial"/>
          <w:sz w:val="20"/>
          <w:szCs w:val="20"/>
        </w:rPr>
        <w:t>;</w:t>
      </w:r>
    </w:p>
    <w:p w14:paraId="64C9EB1E" w14:textId="77777777" w:rsidR="00E04D2C" w:rsidRPr="00906C4D" w:rsidRDefault="00E04D2C" w:rsidP="00C833D1">
      <w:pPr>
        <w:pStyle w:val="ListParagraph"/>
        <w:numPr>
          <w:ilvl w:val="3"/>
          <w:numId w:val="39"/>
        </w:numPr>
        <w:tabs>
          <w:tab w:val="clear" w:pos="0"/>
          <w:tab w:val="left" w:pos="2410"/>
        </w:tabs>
        <w:ind w:left="1418" w:firstLine="0"/>
        <w:outlineLvl w:val="0"/>
        <w:rPr>
          <w:rFonts w:ascii="Arial" w:hAnsi="Arial" w:cs="Arial"/>
          <w:sz w:val="20"/>
          <w:szCs w:val="20"/>
        </w:rPr>
      </w:pPr>
      <w:r w:rsidRPr="00906C4D">
        <w:rPr>
          <w:rFonts w:ascii="Arial" w:hAnsi="Arial" w:cs="Arial"/>
          <w:sz w:val="20"/>
          <w:szCs w:val="20"/>
        </w:rPr>
        <w:t>Kaina apskaičiuojama pagal ribinius kaštus;</w:t>
      </w:r>
    </w:p>
    <w:p w14:paraId="314DD32A" w14:textId="77777777" w:rsidR="00E04D2C" w:rsidRPr="00906C4D" w:rsidRDefault="00E04D2C" w:rsidP="00C833D1">
      <w:pPr>
        <w:pStyle w:val="ListParagraph"/>
        <w:numPr>
          <w:ilvl w:val="3"/>
          <w:numId w:val="39"/>
        </w:numPr>
        <w:tabs>
          <w:tab w:val="clear" w:pos="0"/>
          <w:tab w:val="left" w:pos="2410"/>
        </w:tabs>
        <w:ind w:left="1418" w:firstLine="0"/>
        <w:outlineLvl w:val="0"/>
        <w:rPr>
          <w:rFonts w:ascii="Arial" w:hAnsi="Arial" w:cs="Arial"/>
          <w:sz w:val="20"/>
          <w:szCs w:val="20"/>
        </w:rPr>
      </w:pPr>
      <w:r w:rsidRPr="00906C4D">
        <w:rPr>
          <w:rFonts w:ascii="Arial" w:hAnsi="Arial" w:cs="Arial"/>
          <w:sz w:val="20"/>
          <w:szCs w:val="20"/>
        </w:rPr>
        <w:t xml:space="preserve">Integracija su </w:t>
      </w:r>
      <w:proofErr w:type="spellStart"/>
      <w:r w:rsidRPr="00906C4D">
        <w:rPr>
          <w:rFonts w:ascii="Arial" w:hAnsi="Arial" w:cs="Arial"/>
          <w:sz w:val="20"/>
          <w:szCs w:val="20"/>
        </w:rPr>
        <w:t>NordPool</w:t>
      </w:r>
      <w:proofErr w:type="spellEnd"/>
      <w:r w:rsidRPr="00906C4D">
        <w:rPr>
          <w:rFonts w:ascii="Arial" w:hAnsi="Arial" w:cs="Arial"/>
          <w:sz w:val="20"/>
          <w:szCs w:val="20"/>
        </w:rPr>
        <w:t xml:space="preserve"> per API;</w:t>
      </w:r>
    </w:p>
    <w:p w14:paraId="11AAB000" w14:textId="77777777" w:rsidR="00E04D2C" w:rsidRPr="00906C4D" w:rsidRDefault="00E04D2C" w:rsidP="00C833D1">
      <w:pPr>
        <w:pStyle w:val="ListParagraph"/>
        <w:numPr>
          <w:ilvl w:val="3"/>
          <w:numId w:val="39"/>
        </w:numPr>
        <w:tabs>
          <w:tab w:val="clear" w:pos="0"/>
          <w:tab w:val="left" w:pos="2410"/>
        </w:tabs>
        <w:ind w:left="1418" w:firstLine="0"/>
        <w:outlineLvl w:val="0"/>
        <w:rPr>
          <w:rFonts w:ascii="Arial" w:hAnsi="Arial" w:cs="Arial"/>
          <w:sz w:val="20"/>
          <w:szCs w:val="20"/>
        </w:rPr>
      </w:pPr>
      <w:r w:rsidRPr="00906C4D">
        <w:rPr>
          <w:rFonts w:ascii="Arial" w:hAnsi="Arial" w:cs="Arial"/>
          <w:sz w:val="20"/>
          <w:szCs w:val="20"/>
        </w:rPr>
        <w:t>Integracija su Litgrid per API;</w:t>
      </w:r>
    </w:p>
    <w:p w14:paraId="5C2EBD40" w14:textId="3CABA99C" w:rsidR="00E04D2C" w:rsidRPr="00906C4D" w:rsidRDefault="00E04D2C" w:rsidP="00C833D1">
      <w:pPr>
        <w:pStyle w:val="ListParagraph"/>
        <w:numPr>
          <w:ilvl w:val="3"/>
          <w:numId w:val="39"/>
        </w:numPr>
        <w:tabs>
          <w:tab w:val="clear" w:pos="0"/>
          <w:tab w:val="left" w:pos="2410"/>
        </w:tabs>
        <w:ind w:left="1418" w:firstLine="0"/>
        <w:outlineLvl w:val="0"/>
        <w:rPr>
          <w:rFonts w:ascii="Arial" w:hAnsi="Arial" w:cs="Arial"/>
          <w:sz w:val="20"/>
          <w:szCs w:val="20"/>
        </w:rPr>
      </w:pPr>
      <w:r w:rsidRPr="00906C4D">
        <w:rPr>
          <w:rFonts w:ascii="Arial" w:hAnsi="Arial" w:cs="Arial"/>
          <w:sz w:val="20"/>
          <w:szCs w:val="20"/>
        </w:rPr>
        <w:t xml:space="preserve">Informacijos perdavimas </w:t>
      </w:r>
      <w:r w:rsidR="00B81033">
        <w:rPr>
          <w:rFonts w:ascii="Arial" w:hAnsi="Arial" w:cs="Arial"/>
          <w:sz w:val="20"/>
          <w:szCs w:val="20"/>
        </w:rPr>
        <w:t>Pirkėjui</w:t>
      </w:r>
      <w:r w:rsidRPr="00906C4D">
        <w:rPr>
          <w:rFonts w:ascii="Arial" w:hAnsi="Arial" w:cs="Arial"/>
          <w:sz w:val="20"/>
          <w:szCs w:val="20"/>
        </w:rPr>
        <w:t>, apie suprekiautą faktą;</w:t>
      </w:r>
    </w:p>
    <w:p w14:paraId="081F2482" w14:textId="6A0B6AC1" w:rsidR="00E04D2C" w:rsidRPr="00906C4D" w:rsidRDefault="00E04D2C" w:rsidP="00C833D1">
      <w:pPr>
        <w:pStyle w:val="ListParagraph"/>
        <w:numPr>
          <w:ilvl w:val="3"/>
          <w:numId w:val="39"/>
        </w:numPr>
        <w:tabs>
          <w:tab w:val="clear" w:pos="0"/>
          <w:tab w:val="left" w:pos="2410"/>
        </w:tabs>
        <w:ind w:left="1418" w:firstLine="0"/>
        <w:outlineLvl w:val="0"/>
        <w:rPr>
          <w:rFonts w:ascii="Arial" w:hAnsi="Arial" w:cs="Arial"/>
          <w:sz w:val="20"/>
          <w:szCs w:val="20"/>
        </w:rPr>
      </w:pPr>
      <w:r w:rsidRPr="00906C4D">
        <w:rPr>
          <w:rFonts w:ascii="Arial" w:hAnsi="Arial" w:cs="Arial"/>
          <w:sz w:val="20"/>
          <w:szCs w:val="20"/>
        </w:rPr>
        <w:t xml:space="preserve">Informacija apie suprekiautą faktą iš </w:t>
      </w:r>
      <w:proofErr w:type="spellStart"/>
      <w:r w:rsidRPr="00906C4D">
        <w:rPr>
          <w:rFonts w:ascii="Arial" w:hAnsi="Arial" w:cs="Arial"/>
          <w:sz w:val="20"/>
          <w:szCs w:val="20"/>
        </w:rPr>
        <w:t>NordPool</w:t>
      </w:r>
      <w:proofErr w:type="spellEnd"/>
      <w:r w:rsidRPr="00906C4D">
        <w:rPr>
          <w:rFonts w:ascii="Arial" w:hAnsi="Arial" w:cs="Arial"/>
          <w:sz w:val="20"/>
          <w:szCs w:val="20"/>
        </w:rPr>
        <w:t xml:space="preserve"> grįžta po prekybos fakto į </w:t>
      </w:r>
      <w:r w:rsidR="00196D63">
        <w:rPr>
          <w:rFonts w:ascii="Arial" w:hAnsi="Arial" w:cs="Arial"/>
          <w:sz w:val="20"/>
          <w:szCs w:val="20"/>
        </w:rPr>
        <w:t>Pirkėjo</w:t>
      </w:r>
      <w:r w:rsidRPr="00906C4D">
        <w:rPr>
          <w:rFonts w:ascii="Arial" w:hAnsi="Arial" w:cs="Arial"/>
          <w:sz w:val="20"/>
          <w:szCs w:val="20"/>
        </w:rPr>
        <w:t xml:space="preserve"> gamybos planą;</w:t>
      </w:r>
    </w:p>
    <w:p w14:paraId="739DD168" w14:textId="7660B48D" w:rsidR="4E339505" w:rsidRPr="00906C4D" w:rsidRDefault="4E339505" w:rsidP="009574F9">
      <w:pPr>
        <w:pStyle w:val="ListParagraph"/>
        <w:ind w:left="1560" w:firstLine="0"/>
        <w:outlineLvl w:val="0"/>
        <w:rPr>
          <w:rFonts w:ascii="Arial" w:hAnsi="Arial" w:cs="Arial"/>
          <w:sz w:val="20"/>
          <w:szCs w:val="20"/>
        </w:rPr>
      </w:pPr>
    </w:p>
    <w:p w14:paraId="2DC8440D" w14:textId="43DA8557" w:rsidR="00E04D2C" w:rsidRPr="00906C4D" w:rsidRDefault="00E04D2C" w:rsidP="00C833D1">
      <w:pPr>
        <w:pStyle w:val="ListParagraph"/>
        <w:numPr>
          <w:ilvl w:val="1"/>
          <w:numId w:val="39"/>
        </w:numPr>
        <w:tabs>
          <w:tab w:val="left" w:pos="567"/>
        </w:tabs>
        <w:ind w:left="0" w:firstLine="0"/>
        <w:outlineLvl w:val="0"/>
        <w:rPr>
          <w:rFonts w:ascii="Arial" w:hAnsi="Arial" w:cs="Arial"/>
          <w:b/>
          <w:bCs/>
          <w:sz w:val="20"/>
          <w:szCs w:val="20"/>
        </w:rPr>
      </w:pPr>
      <w:r w:rsidRPr="5DA84EBC">
        <w:rPr>
          <w:rFonts w:ascii="Arial" w:hAnsi="Arial" w:cs="Arial"/>
          <w:b/>
          <w:bCs/>
          <w:sz w:val="20"/>
          <w:szCs w:val="20"/>
        </w:rPr>
        <w:t xml:space="preserve"> FCR balansavimo paslaugos prekyba:</w:t>
      </w:r>
    </w:p>
    <w:p w14:paraId="76E782BB" w14:textId="092F0207" w:rsidR="00E04D2C" w:rsidRPr="00906C4D" w:rsidRDefault="00E04D2C" w:rsidP="00C833D1">
      <w:pPr>
        <w:pStyle w:val="ListParagraph"/>
        <w:numPr>
          <w:ilvl w:val="2"/>
          <w:numId w:val="39"/>
        </w:numPr>
        <w:tabs>
          <w:tab w:val="left" w:pos="1418"/>
        </w:tabs>
        <w:ind w:left="567" w:hanging="17"/>
        <w:outlineLvl w:val="0"/>
        <w:rPr>
          <w:rFonts w:ascii="Arial" w:hAnsi="Arial" w:cs="Arial"/>
          <w:sz w:val="20"/>
          <w:szCs w:val="20"/>
        </w:rPr>
      </w:pPr>
      <w:r w:rsidRPr="00906C4D">
        <w:rPr>
          <w:rFonts w:ascii="Arial" w:hAnsi="Arial" w:cs="Arial"/>
          <w:sz w:val="20"/>
          <w:szCs w:val="20"/>
        </w:rPr>
        <w:t xml:space="preserve">Automatizuotai apskaičiuoti ateinančios paros FCR paslaugos savikainą (pagal </w:t>
      </w:r>
      <w:r w:rsidR="00196D63">
        <w:rPr>
          <w:rFonts w:ascii="Arial" w:hAnsi="Arial" w:cs="Arial"/>
          <w:sz w:val="20"/>
          <w:szCs w:val="20"/>
        </w:rPr>
        <w:t>Pirkėjo</w:t>
      </w:r>
      <w:r w:rsidRPr="00906C4D">
        <w:rPr>
          <w:rFonts w:ascii="Arial" w:hAnsi="Arial" w:cs="Arial"/>
          <w:sz w:val="20"/>
          <w:szCs w:val="20"/>
        </w:rPr>
        <w:t xml:space="preserve"> pateiktą skaičiuoklę), pateikti pasiūlymus Litgrid, po prekybos sesijos pateikia pardavimo rezultatą į </w:t>
      </w:r>
      <w:r w:rsidR="00196D63">
        <w:rPr>
          <w:rFonts w:ascii="Arial" w:hAnsi="Arial" w:cs="Arial"/>
          <w:sz w:val="20"/>
          <w:szCs w:val="20"/>
        </w:rPr>
        <w:t>Pirkėjo</w:t>
      </w:r>
      <w:r w:rsidRPr="00906C4D">
        <w:rPr>
          <w:rFonts w:ascii="Arial" w:hAnsi="Arial" w:cs="Arial"/>
          <w:sz w:val="20"/>
          <w:szCs w:val="20"/>
        </w:rPr>
        <w:t xml:space="preserve"> gamybos planą;</w:t>
      </w:r>
    </w:p>
    <w:p w14:paraId="2A8F423C" w14:textId="1C959CE5" w:rsidR="00E04D2C" w:rsidRPr="00906C4D" w:rsidRDefault="00196D63" w:rsidP="00C833D1">
      <w:pPr>
        <w:pStyle w:val="ListParagraph"/>
        <w:numPr>
          <w:ilvl w:val="3"/>
          <w:numId w:val="39"/>
        </w:numPr>
        <w:tabs>
          <w:tab w:val="clear" w:pos="0"/>
          <w:tab w:val="left" w:pos="2410"/>
        </w:tabs>
        <w:ind w:left="1418" w:firstLine="0"/>
        <w:outlineLvl w:val="0"/>
        <w:rPr>
          <w:rFonts w:ascii="Arial" w:hAnsi="Arial" w:cs="Arial"/>
          <w:sz w:val="20"/>
          <w:szCs w:val="20"/>
        </w:rPr>
      </w:pPr>
      <w:r>
        <w:rPr>
          <w:rFonts w:ascii="Arial" w:hAnsi="Arial" w:cs="Arial"/>
          <w:sz w:val="20"/>
          <w:szCs w:val="20"/>
        </w:rPr>
        <w:t>Pirkėjas</w:t>
      </w:r>
      <w:r w:rsidR="00E04D2C" w:rsidRPr="00906C4D">
        <w:rPr>
          <w:rFonts w:ascii="Arial" w:hAnsi="Arial" w:cs="Arial"/>
          <w:sz w:val="20"/>
          <w:szCs w:val="20"/>
        </w:rPr>
        <w:t xml:space="preserve"> pateikia FCR kiekio ir savikainos skaičiavimo kainos logiką;</w:t>
      </w:r>
    </w:p>
    <w:p w14:paraId="54ECCCD7" w14:textId="4A83F804" w:rsidR="00E04D2C" w:rsidRPr="00906C4D" w:rsidRDefault="00E04D2C" w:rsidP="00C833D1">
      <w:pPr>
        <w:pStyle w:val="ListParagraph"/>
        <w:numPr>
          <w:ilvl w:val="3"/>
          <w:numId w:val="39"/>
        </w:numPr>
        <w:tabs>
          <w:tab w:val="clear" w:pos="0"/>
          <w:tab w:val="left" w:pos="2410"/>
        </w:tabs>
        <w:ind w:left="1418" w:firstLine="0"/>
        <w:outlineLvl w:val="0"/>
        <w:rPr>
          <w:rFonts w:ascii="Arial" w:hAnsi="Arial" w:cs="Arial"/>
          <w:sz w:val="20"/>
          <w:szCs w:val="20"/>
        </w:rPr>
      </w:pPr>
      <w:r w:rsidRPr="00906C4D">
        <w:rPr>
          <w:rFonts w:ascii="Arial" w:hAnsi="Arial" w:cs="Arial"/>
          <w:sz w:val="20"/>
          <w:szCs w:val="20"/>
        </w:rPr>
        <w:t xml:space="preserve">Parengiama lentelė, </w:t>
      </w:r>
      <w:r w:rsidR="00B81033">
        <w:rPr>
          <w:rFonts w:ascii="Arial" w:hAnsi="Arial" w:cs="Arial"/>
          <w:sz w:val="20"/>
          <w:szCs w:val="20"/>
        </w:rPr>
        <w:t>Pirkėjui</w:t>
      </w:r>
      <w:r w:rsidRPr="00906C4D">
        <w:rPr>
          <w:rFonts w:ascii="Arial" w:hAnsi="Arial" w:cs="Arial"/>
          <w:sz w:val="20"/>
          <w:szCs w:val="20"/>
        </w:rPr>
        <w:t xml:space="preserve"> peržiūrėti, redaguoti ir patvirtinti;</w:t>
      </w:r>
    </w:p>
    <w:p w14:paraId="1B7B342B" w14:textId="77777777" w:rsidR="00E04D2C" w:rsidRPr="00906C4D" w:rsidRDefault="00E04D2C" w:rsidP="00C833D1">
      <w:pPr>
        <w:pStyle w:val="ListParagraph"/>
        <w:numPr>
          <w:ilvl w:val="3"/>
          <w:numId w:val="39"/>
        </w:numPr>
        <w:tabs>
          <w:tab w:val="clear" w:pos="0"/>
          <w:tab w:val="left" w:pos="2410"/>
        </w:tabs>
        <w:ind w:left="1418" w:firstLine="0"/>
        <w:outlineLvl w:val="0"/>
        <w:rPr>
          <w:rFonts w:ascii="Arial" w:hAnsi="Arial" w:cs="Arial"/>
          <w:sz w:val="20"/>
          <w:szCs w:val="20"/>
        </w:rPr>
      </w:pPr>
      <w:r w:rsidRPr="00906C4D">
        <w:rPr>
          <w:rFonts w:ascii="Arial" w:hAnsi="Arial" w:cs="Arial"/>
          <w:sz w:val="20"/>
          <w:szCs w:val="20"/>
        </w:rPr>
        <w:t>Pateikiamas pasiūlymas į Litgrid LMMS sistemą;</w:t>
      </w:r>
    </w:p>
    <w:p w14:paraId="608D03DA" w14:textId="65E7EC3C" w:rsidR="00E04D2C" w:rsidRPr="00906C4D" w:rsidRDefault="00E04D2C" w:rsidP="00C833D1">
      <w:pPr>
        <w:pStyle w:val="ListParagraph"/>
        <w:numPr>
          <w:ilvl w:val="3"/>
          <w:numId w:val="39"/>
        </w:numPr>
        <w:tabs>
          <w:tab w:val="clear" w:pos="0"/>
          <w:tab w:val="left" w:pos="2410"/>
        </w:tabs>
        <w:ind w:left="1418" w:firstLine="0"/>
        <w:outlineLvl w:val="0"/>
        <w:rPr>
          <w:rFonts w:ascii="Arial" w:hAnsi="Arial" w:cs="Arial"/>
          <w:sz w:val="20"/>
          <w:szCs w:val="20"/>
        </w:rPr>
      </w:pPr>
      <w:r w:rsidRPr="00906C4D">
        <w:rPr>
          <w:rFonts w:ascii="Arial" w:hAnsi="Arial" w:cs="Arial"/>
          <w:sz w:val="20"/>
          <w:szCs w:val="20"/>
        </w:rPr>
        <w:t xml:space="preserve">Informacijos perdavimas </w:t>
      </w:r>
      <w:r w:rsidR="00B81033">
        <w:rPr>
          <w:rFonts w:ascii="Arial" w:hAnsi="Arial" w:cs="Arial"/>
          <w:sz w:val="20"/>
          <w:szCs w:val="20"/>
        </w:rPr>
        <w:t>Pirkėjui</w:t>
      </w:r>
      <w:r w:rsidRPr="00906C4D">
        <w:rPr>
          <w:rFonts w:ascii="Arial" w:hAnsi="Arial" w:cs="Arial"/>
          <w:sz w:val="20"/>
          <w:szCs w:val="20"/>
        </w:rPr>
        <w:t>, apie suprekiautą faktą;</w:t>
      </w:r>
    </w:p>
    <w:p w14:paraId="1CD99ECF" w14:textId="6C02F3E5" w:rsidR="00E04D2C" w:rsidRPr="00906C4D" w:rsidRDefault="00E04D2C" w:rsidP="00C833D1">
      <w:pPr>
        <w:pStyle w:val="ListParagraph"/>
        <w:numPr>
          <w:ilvl w:val="3"/>
          <w:numId w:val="39"/>
        </w:numPr>
        <w:tabs>
          <w:tab w:val="clear" w:pos="0"/>
          <w:tab w:val="left" w:pos="2410"/>
        </w:tabs>
        <w:ind w:left="1418" w:firstLine="0"/>
        <w:outlineLvl w:val="0"/>
        <w:rPr>
          <w:rFonts w:ascii="Arial" w:hAnsi="Arial" w:cs="Arial"/>
          <w:sz w:val="20"/>
          <w:szCs w:val="20"/>
        </w:rPr>
      </w:pPr>
      <w:r w:rsidRPr="00906C4D">
        <w:rPr>
          <w:rFonts w:ascii="Arial" w:hAnsi="Arial" w:cs="Arial"/>
          <w:sz w:val="20"/>
          <w:szCs w:val="20"/>
        </w:rPr>
        <w:t>Informacija apie suprekiautą faktą iš Litgrid grįžta po prekybos fakto ir suk</w:t>
      </w:r>
      <w:r w:rsidR="008E2242">
        <w:rPr>
          <w:rFonts w:ascii="Arial" w:hAnsi="Arial" w:cs="Arial"/>
          <w:sz w:val="20"/>
          <w:szCs w:val="20"/>
        </w:rPr>
        <w:t>e</w:t>
      </w:r>
      <w:r w:rsidRPr="00906C4D">
        <w:rPr>
          <w:rFonts w:ascii="Arial" w:hAnsi="Arial" w:cs="Arial"/>
          <w:sz w:val="20"/>
          <w:szCs w:val="20"/>
        </w:rPr>
        <w:t>li</w:t>
      </w:r>
      <w:r w:rsidR="008E2242">
        <w:rPr>
          <w:rFonts w:ascii="Arial" w:hAnsi="Arial" w:cs="Arial"/>
          <w:sz w:val="20"/>
          <w:szCs w:val="20"/>
        </w:rPr>
        <w:t>a</w:t>
      </w:r>
      <w:r w:rsidRPr="00906C4D">
        <w:rPr>
          <w:rFonts w:ascii="Arial" w:hAnsi="Arial" w:cs="Arial"/>
          <w:sz w:val="20"/>
          <w:szCs w:val="20"/>
        </w:rPr>
        <w:t xml:space="preserve">mas į </w:t>
      </w:r>
      <w:r w:rsidR="00196D63">
        <w:rPr>
          <w:rFonts w:ascii="Arial" w:hAnsi="Arial" w:cs="Arial"/>
          <w:sz w:val="20"/>
          <w:szCs w:val="20"/>
        </w:rPr>
        <w:t>Pirkėjo</w:t>
      </w:r>
      <w:r w:rsidRPr="00906C4D">
        <w:rPr>
          <w:rFonts w:ascii="Arial" w:hAnsi="Arial" w:cs="Arial"/>
          <w:sz w:val="20"/>
          <w:szCs w:val="20"/>
        </w:rPr>
        <w:t xml:space="preserve"> gamybos planą;</w:t>
      </w:r>
    </w:p>
    <w:p w14:paraId="5A1329C9" w14:textId="7333443B" w:rsidR="4E339505" w:rsidRPr="00906C4D" w:rsidRDefault="4E339505" w:rsidP="000B72CE">
      <w:pPr>
        <w:tabs>
          <w:tab w:val="left" w:pos="567"/>
        </w:tabs>
        <w:ind w:left="0" w:firstLine="0"/>
        <w:outlineLvl w:val="0"/>
        <w:rPr>
          <w:rFonts w:ascii="Arial" w:hAnsi="Arial" w:cs="Arial"/>
          <w:sz w:val="20"/>
          <w:szCs w:val="20"/>
        </w:rPr>
      </w:pPr>
    </w:p>
    <w:p w14:paraId="56F3408D" w14:textId="53AC1AD2" w:rsidR="003051CB" w:rsidRDefault="003051CB" w:rsidP="00C833D1">
      <w:pPr>
        <w:pStyle w:val="ListParagraph"/>
        <w:numPr>
          <w:ilvl w:val="1"/>
          <w:numId w:val="39"/>
        </w:numPr>
        <w:tabs>
          <w:tab w:val="left" w:pos="567"/>
        </w:tabs>
        <w:ind w:left="0" w:firstLine="0"/>
        <w:outlineLvl w:val="0"/>
        <w:rPr>
          <w:rFonts w:ascii="Arial" w:hAnsi="Arial" w:cs="Arial"/>
          <w:b/>
          <w:bCs/>
          <w:sz w:val="20"/>
          <w:szCs w:val="20"/>
        </w:rPr>
      </w:pPr>
      <w:r>
        <w:rPr>
          <w:rFonts w:ascii="Arial" w:hAnsi="Arial" w:cs="Arial"/>
          <w:b/>
          <w:bCs/>
          <w:sz w:val="20"/>
          <w:szCs w:val="20"/>
        </w:rPr>
        <w:t xml:space="preserve"> </w:t>
      </w:r>
      <w:r w:rsidR="00F73EFB" w:rsidRPr="00F73EFB">
        <w:rPr>
          <w:rFonts w:ascii="Arial" w:hAnsi="Arial" w:cs="Arial"/>
          <w:b/>
          <w:bCs/>
          <w:sz w:val="20"/>
          <w:szCs w:val="20"/>
        </w:rPr>
        <w:t xml:space="preserve">Arbitražinė </w:t>
      </w:r>
      <w:r w:rsidR="008052ED">
        <w:rPr>
          <w:rFonts w:ascii="Arial" w:hAnsi="Arial" w:cs="Arial"/>
          <w:b/>
          <w:bCs/>
          <w:sz w:val="20"/>
          <w:szCs w:val="20"/>
        </w:rPr>
        <w:t>e</w:t>
      </w:r>
      <w:r w:rsidR="00BB614E">
        <w:rPr>
          <w:rFonts w:ascii="Arial" w:hAnsi="Arial" w:cs="Arial"/>
          <w:b/>
          <w:bCs/>
          <w:sz w:val="20"/>
          <w:szCs w:val="20"/>
        </w:rPr>
        <w:t xml:space="preserve">lektros </w:t>
      </w:r>
      <w:r w:rsidR="00F73EFB" w:rsidRPr="00F73EFB">
        <w:rPr>
          <w:rFonts w:ascii="Arial" w:hAnsi="Arial" w:cs="Arial"/>
          <w:b/>
          <w:bCs/>
          <w:sz w:val="20"/>
          <w:szCs w:val="20"/>
        </w:rPr>
        <w:t xml:space="preserve">prekyba </w:t>
      </w:r>
      <w:r w:rsidR="008052ED">
        <w:rPr>
          <w:rFonts w:ascii="Arial" w:hAnsi="Arial" w:cs="Arial"/>
          <w:b/>
          <w:bCs/>
          <w:sz w:val="20"/>
          <w:szCs w:val="20"/>
        </w:rPr>
        <w:t>e</w:t>
      </w:r>
      <w:r w:rsidR="008052ED" w:rsidRPr="00CE4561">
        <w:rPr>
          <w:rFonts w:ascii="Arial" w:hAnsi="Arial" w:cs="Arial"/>
          <w:b/>
          <w:bCs/>
          <w:sz w:val="20"/>
          <w:szCs w:val="20"/>
        </w:rPr>
        <w:t>inamosios paros rink</w:t>
      </w:r>
      <w:r w:rsidR="008052ED">
        <w:rPr>
          <w:rFonts w:ascii="Arial" w:hAnsi="Arial" w:cs="Arial"/>
          <w:b/>
          <w:bCs/>
          <w:sz w:val="20"/>
          <w:szCs w:val="20"/>
        </w:rPr>
        <w:t>oje</w:t>
      </w:r>
      <w:r w:rsidR="008052ED" w:rsidRPr="00CE4561">
        <w:rPr>
          <w:rFonts w:ascii="Arial" w:hAnsi="Arial" w:cs="Arial"/>
          <w:b/>
          <w:bCs/>
          <w:sz w:val="20"/>
          <w:szCs w:val="20"/>
        </w:rPr>
        <w:t xml:space="preserve"> (</w:t>
      </w:r>
      <w:proofErr w:type="spellStart"/>
      <w:r w:rsidR="008052ED" w:rsidRPr="00CE4561">
        <w:rPr>
          <w:rFonts w:ascii="Arial" w:hAnsi="Arial" w:cs="Arial"/>
          <w:b/>
          <w:bCs/>
          <w:sz w:val="20"/>
          <w:szCs w:val="20"/>
        </w:rPr>
        <w:t>Intraday</w:t>
      </w:r>
      <w:proofErr w:type="spellEnd"/>
      <w:r w:rsidR="008052ED" w:rsidRPr="00CE4561">
        <w:rPr>
          <w:rFonts w:ascii="Arial" w:hAnsi="Arial" w:cs="Arial"/>
          <w:b/>
          <w:bCs/>
          <w:sz w:val="20"/>
          <w:szCs w:val="20"/>
        </w:rPr>
        <w:t>)</w:t>
      </w:r>
      <w:r w:rsidR="008052ED" w:rsidRPr="00906C4D">
        <w:rPr>
          <w:rFonts w:ascii="Arial" w:hAnsi="Arial" w:cs="Arial"/>
          <w:b/>
          <w:bCs/>
          <w:sz w:val="20"/>
          <w:szCs w:val="20"/>
        </w:rPr>
        <w:t xml:space="preserve"> </w:t>
      </w:r>
      <w:proofErr w:type="spellStart"/>
      <w:r w:rsidR="008052ED" w:rsidRPr="00906C4D">
        <w:rPr>
          <w:rFonts w:ascii="Arial" w:hAnsi="Arial" w:cs="Arial"/>
          <w:b/>
          <w:bCs/>
          <w:sz w:val="20"/>
          <w:szCs w:val="20"/>
        </w:rPr>
        <w:t>Nordpool</w:t>
      </w:r>
      <w:proofErr w:type="spellEnd"/>
      <w:r w:rsidR="008052ED" w:rsidRPr="00906C4D">
        <w:rPr>
          <w:rFonts w:ascii="Arial" w:hAnsi="Arial" w:cs="Arial"/>
          <w:b/>
          <w:bCs/>
          <w:sz w:val="20"/>
          <w:szCs w:val="20"/>
        </w:rPr>
        <w:t xml:space="preserve"> biržoje</w:t>
      </w:r>
    </w:p>
    <w:p w14:paraId="1EF9AAB1" w14:textId="06FA2167" w:rsidR="008052ED" w:rsidRPr="00AD3365" w:rsidRDefault="006C5CBE" w:rsidP="008052ED">
      <w:pPr>
        <w:pStyle w:val="ListParagraph"/>
        <w:numPr>
          <w:ilvl w:val="2"/>
          <w:numId w:val="39"/>
        </w:numPr>
        <w:tabs>
          <w:tab w:val="left" w:pos="1418"/>
        </w:tabs>
        <w:ind w:left="567" w:hanging="17"/>
        <w:outlineLvl w:val="0"/>
        <w:rPr>
          <w:rFonts w:ascii="Arial" w:hAnsi="Arial" w:cs="Arial"/>
          <w:b/>
          <w:bCs/>
          <w:sz w:val="20"/>
          <w:szCs w:val="20"/>
        </w:rPr>
      </w:pPr>
      <w:r w:rsidRPr="006C5CBE">
        <w:rPr>
          <w:rFonts w:ascii="Arial" w:hAnsi="Arial" w:cs="Arial"/>
          <w:sz w:val="20"/>
          <w:szCs w:val="20"/>
        </w:rPr>
        <w:t>Arbitražinė prekyba</w:t>
      </w:r>
      <w:r w:rsidR="008052ED" w:rsidRPr="5DA84EBC">
        <w:rPr>
          <w:rFonts w:ascii="Arial" w:hAnsi="Arial" w:cs="Arial"/>
          <w:sz w:val="20"/>
          <w:szCs w:val="20"/>
        </w:rPr>
        <w:t xml:space="preserve"> </w:t>
      </w:r>
      <w:proofErr w:type="spellStart"/>
      <w:r w:rsidR="008052ED" w:rsidRPr="5DA84EBC">
        <w:rPr>
          <w:rFonts w:ascii="Arial" w:hAnsi="Arial" w:cs="Arial"/>
          <w:sz w:val="20"/>
          <w:szCs w:val="20"/>
        </w:rPr>
        <w:t>Nordpool</w:t>
      </w:r>
      <w:proofErr w:type="spellEnd"/>
      <w:r w:rsidR="008052ED" w:rsidRPr="5DA84EBC">
        <w:rPr>
          <w:rFonts w:ascii="Arial" w:hAnsi="Arial" w:cs="Arial"/>
          <w:sz w:val="20"/>
          <w:szCs w:val="20"/>
        </w:rPr>
        <w:t xml:space="preserve"> </w:t>
      </w:r>
      <w:r w:rsidR="008052ED">
        <w:rPr>
          <w:rFonts w:ascii="Arial" w:hAnsi="Arial" w:cs="Arial"/>
          <w:sz w:val="20"/>
          <w:szCs w:val="20"/>
        </w:rPr>
        <w:t>einamosios paros (</w:t>
      </w:r>
      <w:proofErr w:type="spellStart"/>
      <w:r w:rsidR="008052ED">
        <w:rPr>
          <w:rFonts w:ascii="Arial" w:hAnsi="Arial" w:cs="Arial"/>
          <w:sz w:val="20"/>
          <w:szCs w:val="20"/>
        </w:rPr>
        <w:t>I</w:t>
      </w:r>
      <w:r w:rsidR="008052ED" w:rsidRPr="5DA84EBC">
        <w:rPr>
          <w:rFonts w:ascii="Arial" w:hAnsi="Arial" w:cs="Arial"/>
          <w:sz w:val="20"/>
          <w:szCs w:val="20"/>
        </w:rPr>
        <w:t>ntraday</w:t>
      </w:r>
      <w:proofErr w:type="spellEnd"/>
      <w:r w:rsidR="008052ED">
        <w:rPr>
          <w:rFonts w:ascii="Arial" w:hAnsi="Arial" w:cs="Arial"/>
          <w:sz w:val="20"/>
          <w:szCs w:val="20"/>
        </w:rPr>
        <w:t>)</w:t>
      </w:r>
      <w:r w:rsidR="008052ED" w:rsidRPr="5DA84EBC">
        <w:rPr>
          <w:rFonts w:ascii="Arial" w:hAnsi="Arial" w:cs="Arial"/>
          <w:sz w:val="20"/>
          <w:szCs w:val="20"/>
        </w:rPr>
        <w:t xml:space="preserve"> biržoje </w:t>
      </w:r>
      <w:r>
        <w:rPr>
          <w:rFonts w:ascii="Arial" w:hAnsi="Arial" w:cs="Arial"/>
          <w:sz w:val="20"/>
          <w:szCs w:val="20"/>
        </w:rPr>
        <w:t>a</w:t>
      </w:r>
      <w:r w:rsidRPr="006C5CBE">
        <w:rPr>
          <w:rFonts w:ascii="Arial" w:hAnsi="Arial" w:cs="Arial"/>
          <w:sz w:val="20"/>
          <w:szCs w:val="20"/>
        </w:rPr>
        <w:t>pima prekybinių pavedimų vykdymą, su tikslu išnaudoti Jėgainės lankstumą, atperkant parduotus kiekius pigiau ir parduodant juos brangiau</w:t>
      </w:r>
      <w:r>
        <w:rPr>
          <w:rFonts w:ascii="Arial" w:hAnsi="Arial" w:cs="Arial"/>
          <w:sz w:val="20"/>
          <w:szCs w:val="20"/>
        </w:rPr>
        <w:t>.</w:t>
      </w:r>
      <w:r w:rsidR="008052ED" w:rsidRPr="5DA84EBC">
        <w:rPr>
          <w:rFonts w:ascii="Arial" w:hAnsi="Arial" w:cs="Arial"/>
          <w:sz w:val="20"/>
          <w:szCs w:val="20"/>
        </w:rPr>
        <w:t xml:space="preserve"> Prekyba vyksta 1-6 valandas į priekį, Prekybos sistema pateikia kiekius ir kainas į </w:t>
      </w:r>
      <w:proofErr w:type="spellStart"/>
      <w:r w:rsidR="008052ED" w:rsidRPr="5DA84EBC">
        <w:rPr>
          <w:rFonts w:ascii="Arial" w:hAnsi="Arial" w:cs="Arial"/>
          <w:sz w:val="20"/>
          <w:szCs w:val="20"/>
        </w:rPr>
        <w:t>Nordpool</w:t>
      </w:r>
      <w:proofErr w:type="spellEnd"/>
      <w:r w:rsidR="008052ED" w:rsidRPr="5DA84EBC">
        <w:rPr>
          <w:rFonts w:ascii="Arial" w:hAnsi="Arial" w:cs="Arial"/>
          <w:sz w:val="20"/>
          <w:szCs w:val="20"/>
        </w:rPr>
        <w:t xml:space="preserve"> biržą (turi būti </w:t>
      </w:r>
      <w:r w:rsidR="008052ED">
        <w:rPr>
          <w:rFonts w:ascii="Arial" w:hAnsi="Arial" w:cs="Arial"/>
          <w:sz w:val="20"/>
          <w:szCs w:val="20"/>
        </w:rPr>
        <w:t>užtikrintas</w:t>
      </w:r>
      <w:r w:rsidR="008052ED" w:rsidRPr="5DA84EBC">
        <w:rPr>
          <w:rFonts w:ascii="Arial" w:hAnsi="Arial" w:cs="Arial"/>
          <w:sz w:val="20"/>
          <w:szCs w:val="20"/>
        </w:rPr>
        <w:t xml:space="preserve"> funkcionalumas, kad jei Pirkėjas iki </w:t>
      </w:r>
      <w:r w:rsidR="00A72E58">
        <w:rPr>
          <w:rFonts w:ascii="Arial" w:hAnsi="Arial" w:cs="Arial"/>
          <w:sz w:val="20"/>
          <w:szCs w:val="20"/>
        </w:rPr>
        <w:t>tarp šalių sutarto</w:t>
      </w:r>
      <w:r w:rsidR="00A72E58" w:rsidRPr="5DA84EBC">
        <w:rPr>
          <w:rFonts w:ascii="Arial" w:hAnsi="Arial" w:cs="Arial"/>
          <w:sz w:val="20"/>
          <w:szCs w:val="20"/>
        </w:rPr>
        <w:t xml:space="preserve"> </w:t>
      </w:r>
      <w:r w:rsidR="008052ED" w:rsidRPr="5DA84EBC">
        <w:rPr>
          <w:rFonts w:ascii="Arial" w:hAnsi="Arial" w:cs="Arial"/>
          <w:sz w:val="20"/>
          <w:szCs w:val="20"/>
        </w:rPr>
        <w:t xml:space="preserve">termino nepatvirtina, sistema </w:t>
      </w:r>
      <w:r w:rsidR="008052ED">
        <w:rPr>
          <w:rFonts w:ascii="Arial" w:hAnsi="Arial" w:cs="Arial"/>
          <w:sz w:val="20"/>
          <w:szCs w:val="20"/>
        </w:rPr>
        <w:t xml:space="preserve">duomenis </w:t>
      </w:r>
      <w:r w:rsidR="008052ED" w:rsidRPr="5DA84EBC">
        <w:rPr>
          <w:rFonts w:ascii="Arial" w:hAnsi="Arial" w:cs="Arial"/>
          <w:sz w:val="20"/>
          <w:szCs w:val="20"/>
        </w:rPr>
        <w:t>išsiunčia automatiškai), įvykus prekybai pateikia kiekius Pirkėjui;</w:t>
      </w:r>
    </w:p>
    <w:p w14:paraId="624F6008" w14:textId="77777777" w:rsidR="00F26455" w:rsidRDefault="00F26455" w:rsidP="00F26455">
      <w:pPr>
        <w:pStyle w:val="ListParagraph"/>
        <w:numPr>
          <w:ilvl w:val="3"/>
          <w:numId w:val="39"/>
        </w:numPr>
        <w:tabs>
          <w:tab w:val="clear" w:pos="0"/>
          <w:tab w:val="left" w:pos="2410"/>
        </w:tabs>
        <w:ind w:left="1418" w:firstLine="0"/>
        <w:outlineLvl w:val="0"/>
        <w:rPr>
          <w:rFonts w:ascii="Arial" w:hAnsi="Arial" w:cs="Arial"/>
          <w:sz w:val="20"/>
          <w:szCs w:val="20"/>
        </w:rPr>
      </w:pPr>
      <w:r>
        <w:rPr>
          <w:rFonts w:ascii="Arial" w:hAnsi="Arial" w:cs="Arial"/>
          <w:sz w:val="20"/>
          <w:szCs w:val="20"/>
        </w:rPr>
        <w:t>Pirkėjas</w:t>
      </w:r>
      <w:r w:rsidRPr="00906C4D">
        <w:rPr>
          <w:rFonts w:ascii="Arial" w:hAnsi="Arial" w:cs="Arial"/>
          <w:sz w:val="20"/>
          <w:szCs w:val="20"/>
        </w:rPr>
        <w:t xml:space="preserve"> pateikia kainų ir kiekių, galios didinimo ir mažinimo logiką </w:t>
      </w:r>
      <w:proofErr w:type="spellStart"/>
      <w:r w:rsidRPr="00906C4D">
        <w:rPr>
          <w:rFonts w:ascii="Arial" w:hAnsi="Arial" w:cs="Arial"/>
          <w:sz w:val="20"/>
          <w:szCs w:val="20"/>
        </w:rPr>
        <w:t>excel</w:t>
      </w:r>
      <w:proofErr w:type="spellEnd"/>
      <w:r w:rsidRPr="00906C4D">
        <w:rPr>
          <w:rFonts w:ascii="Arial" w:hAnsi="Arial" w:cs="Arial"/>
          <w:sz w:val="20"/>
          <w:szCs w:val="20"/>
        </w:rPr>
        <w:t xml:space="preserve"> formatu;</w:t>
      </w:r>
    </w:p>
    <w:p w14:paraId="73CFD92B" w14:textId="77777777" w:rsidR="00BB33E9" w:rsidRPr="00906C4D" w:rsidRDefault="00BB33E9" w:rsidP="00BB33E9">
      <w:pPr>
        <w:pStyle w:val="ListParagraph"/>
        <w:numPr>
          <w:ilvl w:val="3"/>
          <w:numId w:val="39"/>
        </w:numPr>
        <w:tabs>
          <w:tab w:val="clear" w:pos="0"/>
          <w:tab w:val="left" w:pos="2410"/>
        </w:tabs>
        <w:ind w:left="1418" w:firstLine="0"/>
        <w:outlineLvl w:val="0"/>
        <w:rPr>
          <w:rFonts w:ascii="Arial" w:hAnsi="Arial" w:cs="Arial"/>
          <w:sz w:val="20"/>
          <w:szCs w:val="20"/>
        </w:rPr>
      </w:pPr>
      <w:r w:rsidRPr="00906C4D">
        <w:rPr>
          <w:rFonts w:ascii="Arial" w:hAnsi="Arial" w:cs="Arial"/>
          <w:sz w:val="20"/>
          <w:szCs w:val="20"/>
        </w:rPr>
        <w:t xml:space="preserve">Parengiama lentelė, </w:t>
      </w:r>
      <w:r>
        <w:rPr>
          <w:rFonts w:ascii="Arial" w:hAnsi="Arial" w:cs="Arial"/>
          <w:sz w:val="20"/>
          <w:szCs w:val="20"/>
        </w:rPr>
        <w:t>Pirkėjui</w:t>
      </w:r>
      <w:r w:rsidRPr="00906C4D">
        <w:rPr>
          <w:rFonts w:ascii="Arial" w:hAnsi="Arial" w:cs="Arial"/>
          <w:sz w:val="20"/>
          <w:szCs w:val="20"/>
        </w:rPr>
        <w:t xml:space="preserve"> peržiūrėti, redaguoti ir patvirtinti, </w:t>
      </w:r>
      <w:r>
        <w:rPr>
          <w:rFonts w:ascii="Arial" w:hAnsi="Arial" w:cs="Arial"/>
          <w:sz w:val="20"/>
          <w:szCs w:val="20"/>
        </w:rPr>
        <w:t>Pirkėjui</w:t>
      </w:r>
      <w:r w:rsidRPr="00906C4D">
        <w:rPr>
          <w:rFonts w:ascii="Arial" w:hAnsi="Arial" w:cs="Arial"/>
          <w:sz w:val="20"/>
          <w:szCs w:val="20"/>
        </w:rPr>
        <w:t xml:space="preserve"> nepatvirtinus iki nustatyto laiko, lentelė automatiškai pateikiama </w:t>
      </w:r>
      <w:proofErr w:type="spellStart"/>
      <w:r w:rsidRPr="00906C4D">
        <w:rPr>
          <w:rFonts w:ascii="Arial" w:hAnsi="Arial" w:cs="Arial"/>
          <w:sz w:val="20"/>
          <w:szCs w:val="20"/>
        </w:rPr>
        <w:t>Nordpool</w:t>
      </w:r>
      <w:proofErr w:type="spellEnd"/>
      <w:r w:rsidRPr="00906C4D">
        <w:rPr>
          <w:rFonts w:ascii="Arial" w:hAnsi="Arial" w:cs="Arial"/>
          <w:sz w:val="20"/>
          <w:szCs w:val="20"/>
        </w:rPr>
        <w:t>;</w:t>
      </w:r>
    </w:p>
    <w:p w14:paraId="07CB3046" w14:textId="77777777" w:rsidR="00BB33E9" w:rsidRPr="00906C4D" w:rsidRDefault="00BB33E9" w:rsidP="00BB33E9">
      <w:pPr>
        <w:pStyle w:val="ListParagraph"/>
        <w:numPr>
          <w:ilvl w:val="3"/>
          <w:numId w:val="39"/>
        </w:numPr>
        <w:tabs>
          <w:tab w:val="clear" w:pos="0"/>
          <w:tab w:val="left" w:pos="2410"/>
        </w:tabs>
        <w:ind w:left="1418" w:firstLine="0"/>
        <w:outlineLvl w:val="0"/>
        <w:rPr>
          <w:rFonts w:ascii="Arial" w:hAnsi="Arial" w:cs="Arial"/>
          <w:sz w:val="20"/>
          <w:szCs w:val="20"/>
        </w:rPr>
      </w:pPr>
      <w:r w:rsidRPr="00906C4D">
        <w:rPr>
          <w:rFonts w:ascii="Arial" w:hAnsi="Arial" w:cs="Arial"/>
          <w:sz w:val="20"/>
          <w:szCs w:val="20"/>
        </w:rPr>
        <w:t>Kaina apskaičiuojama pagal ribinius kaštus;</w:t>
      </w:r>
    </w:p>
    <w:p w14:paraId="1907A567" w14:textId="77777777" w:rsidR="00BB33E9" w:rsidRPr="00906C4D" w:rsidRDefault="00BB33E9" w:rsidP="00BB33E9">
      <w:pPr>
        <w:pStyle w:val="ListParagraph"/>
        <w:numPr>
          <w:ilvl w:val="3"/>
          <w:numId w:val="39"/>
        </w:numPr>
        <w:tabs>
          <w:tab w:val="clear" w:pos="0"/>
          <w:tab w:val="left" w:pos="2410"/>
        </w:tabs>
        <w:ind w:left="1418" w:firstLine="0"/>
        <w:outlineLvl w:val="0"/>
        <w:rPr>
          <w:rFonts w:ascii="Arial" w:hAnsi="Arial" w:cs="Arial"/>
          <w:sz w:val="20"/>
          <w:szCs w:val="20"/>
        </w:rPr>
      </w:pPr>
      <w:r w:rsidRPr="00906C4D">
        <w:rPr>
          <w:rFonts w:ascii="Arial" w:hAnsi="Arial" w:cs="Arial"/>
          <w:sz w:val="20"/>
          <w:szCs w:val="20"/>
        </w:rPr>
        <w:t xml:space="preserve">Integracija su </w:t>
      </w:r>
      <w:proofErr w:type="spellStart"/>
      <w:r w:rsidRPr="00906C4D">
        <w:rPr>
          <w:rFonts w:ascii="Arial" w:hAnsi="Arial" w:cs="Arial"/>
          <w:sz w:val="20"/>
          <w:szCs w:val="20"/>
        </w:rPr>
        <w:t>NordPool</w:t>
      </w:r>
      <w:proofErr w:type="spellEnd"/>
      <w:r w:rsidRPr="00906C4D">
        <w:rPr>
          <w:rFonts w:ascii="Arial" w:hAnsi="Arial" w:cs="Arial"/>
          <w:sz w:val="20"/>
          <w:szCs w:val="20"/>
        </w:rPr>
        <w:t xml:space="preserve"> per API;</w:t>
      </w:r>
    </w:p>
    <w:p w14:paraId="55612E31" w14:textId="77777777" w:rsidR="00BB33E9" w:rsidRPr="00906C4D" w:rsidRDefault="00BB33E9" w:rsidP="00BB33E9">
      <w:pPr>
        <w:pStyle w:val="ListParagraph"/>
        <w:numPr>
          <w:ilvl w:val="3"/>
          <w:numId w:val="39"/>
        </w:numPr>
        <w:tabs>
          <w:tab w:val="clear" w:pos="0"/>
          <w:tab w:val="left" w:pos="2410"/>
        </w:tabs>
        <w:ind w:left="1418" w:firstLine="0"/>
        <w:outlineLvl w:val="0"/>
        <w:rPr>
          <w:rFonts w:ascii="Arial" w:hAnsi="Arial" w:cs="Arial"/>
          <w:sz w:val="20"/>
          <w:szCs w:val="20"/>
        </w:rPr>
      </w:pPr>
      <w:r w:rsidRPr="00906C4D">
        <w:rPr>
          <w:rFonts w:ascii="Arial" w:hAnsi="Arial" w:cs="Arial"/>
          <w:sz w:val="20"/>
          <w:szCs w:val="20"/>
        </w:rPr>
        <w:t>Integracija su Litgrid per API;</w:t>
      </w:r>
    </w:p>
    <w:p w14:paraId="0C35FC79" w14:textId="77777777" w:rsidR="00BB33E9" w:rsidRPr="00906C4D" w:rsidRDefault="00BB33E9" w:rsidP="00BB33E9">
      <w:pPr>
        <w:pStyle w:val="ListParagraph"/>
        <w:numPr>
          <w:ilvl w:val="3"/>
          <w:numId w:val="39"/>
        </w:numPr>
        <w:tabs>
          <w:tab w:val="clear" w:pos="0"/>
          <w:tab w:val="left" w:pos="2410"/>
        </w:tabs>
        <w:ind w:left="1418" w:firstLine="0"/>
        <w:outlineLvl w:val="0"/>
        <w:rPr>
          <w:rFonts w:ascii="Arial" w:hAnsi="Arial" w:cs="Arial"/>
          <w:sz w:val="20"/>
          <w:szCs w:val="20"/>
        </w:rPr>
      </w:pPr>
      <w:r w:rsidRPr="00906C4D">
        <w:rPr>
          <w:rFonts w:ascii="Arial" w:hAnsi="Arial" w:cs="Arial"/>
          <w:sz w:val="20"/>
          <w:szCs w:val="20"/>
        </w:rPr>
        <w:t xml:space="preserve">Informacijos perdavimas </w:t>
      </w:r>
      <w:r>
        <w:rPr>
          <w:rFonts w:ascii="Arial" w:hAnsi="Arial" w:cs="Arial"/>
          <w:sz w:val="20"/>
          <w:szCs w:val="20"/>
        </w:rPr>
        <w:t>Pirkėjui</w:t>
      </w:r>
      <w:r w:rsidRPr="00906C4D">
        <w:rPr>
          <w:rFonts w:ascii="Arial" w:hAnsi="Arial" w:cs="Arial"/>
          <w:sz w:val="20"/>
          <w:szCs w:val="20"/>
        </w:rPr>
        <w:t>, apie suprekiautą faktą;</w:t>
      </w:r>
    </w:p>
    <w:p w14:paraId="5665F3DD" w14:textId="0D4045C6" w:rsidR="00F26455" w:rsidRPr="00906C4D" w:rsidRDefault="00BB33E9" w:rsidP="00BB33E9">
      <w:pPr>
        <w:pStyle w:val="ListParagraph"/>
        <w:numPr>
          <w:ilvl w:val="3"/>
          <w:numId w:val="39"/>
        </w:numPr>
        <w:tabs>
          <w:tab w:val="clear" w:pos="0"/>
          <w:tab w:val="left" w:pos="2410"/>
        </w:tabs>
        <w:ind w:left="1418" w:firstLine="0"/>
        <w:outlineLvl w:val="0"/>
        <w:rPr>
          <w:rFonts w:ascii="Arial" w:hAnsi="Arial" w:cs="Arial"/>
          <w:sz w:val="20"/>
          <w:szCs w:val="20"/>
        </w:rPr>
      </w:pPr>
      <w:r w:rsidRPr="00906C4D">
        <w:rPr>
          <w:rFonts w:ascii="Arial" w:hAnsi="Arial" w:cs="Arial"/>
          <w:sz w:val="20"/>
          <w:szCs w:val="20"/>
        </w:rPr>
        <w:t xml:space="preserve">Informacija apie suprekiautą faktą iš </w:t>
      </w:r>
      <w:proofErr w:type="spellStart"/>
      <w:r w:rsidRPr="00906C4D">
        <w:rPr>
          <w:rFonts w:ascii="Arial" w:hAnsi="Arial" w:cs="Arial"/>
          <w:sz w:val="20"/>
          <w:szCs w:val="20"/>
        </w:rPr>
        <w:t>NordPool</w:t>
      </w:r>
      <w:proofErr w:type="spellEnd"/>
      <w:r w:rsidRPr="00906C4D">
        <w:rPr>
          <w:rFonts w:ascii="Arial" w:hAnsi="Arial" w:cs="Arial"/>
          <w:sz w:val="20"/>
          <w:szCs w:val="20"/>
        </w:rPr>
        <w:t xml:space="preserve"> grįžta po prekybos fakto į </w:t>
      </w:r>
      <w:r>
        <w:rPr>
          <w:rFonts w:ascii="Arial" w:hAnsi="Arial" w:cs="Arial"/>
          <w:sz w:val="20"/>
          <w:szCs w:val="20"/>
        </w:rPr>
        <w:t>Pirkėjo</w:t>
      </w:r>
      <w:r w:rsidRPr="00906C4D">
        <w:rPr>
          <w:rFonts w:ascii="Arial" w:hAnsi="Arial" w:cs="Arial"/>
          <w:sz w:val="20"/>
          <w:szCs w:val="20"/>
        </w:rPr>
        <w:t xml:space="preserve"> gamybos planą;</w:t>
      </w:r>
    </w:p>
    <w:p w14:paraId="17A67B67" w14:textId="77777777" w:rsidR="00C26C45" w:rsidRDefault="00C26C45" w:rsidP="00A60982">
      <w:pPr>
        <w:tabs>
          <w:tab w:val="left" w:pos="567"/>
        </w:tabs>
        <w:outlineLvl w:val="0"/>
        <w:rPr>
          <w:rFonts w:ascii="Arial" w:hAnsi="Arial" w:cs="Arial"/>
          <w:b/>
          <w:bCs/>
          <w:sz w:val="20"/>
          <w:szCs w:val="20"/>
        </w:rPr>
      </w:pPr>
    </w:p>
    <w:p w14:paraId="63AE3228" w14:textId="4B5A015E" w:rsidR="00E04D2C" w:rsidRPr="00906C4D" w:rsidRDefault="00E04D2C" w:rsidP="00C833D1">
      <w:pPr>
        <w:pStyle w:val="ListParagraph"/>
        <w:numPr>
          <w:ilvl w:val="1"/>
          <w:numId w:val="39"/>
        </w:numPr>
        <w:tabs>
          <w:tab w:val="left" w:pos="567"/>
        </w:tabs>
        <w:ind w:left="0" w:firstLine="0"/>
        <w:outlineLvl w:val="0"/>
        <w:rPr>
          <w:rFonts w:ascii="Arial" w:hAnsi="Arial" w:cs="Arial"/>
          <w:b/>
          <w:bCs/>
          <w:sz w:val="20"/>
          <w:szCs w:val="20"/>
        </w:rPr>
      </w:pPr>
      <w:r w:rsidRPr="00906C4D">
        <w:rPr>
          <w:rFonts w:ascii="Arial" w:hAnsi="Arial" w:cs="Arial"/>
          <w:b/>
          <w:bCs/>
          <w:sz w:val="20"/>
          <w:szCs w:val="20"/>
        </w:rPr>
        <w:t>Elektros kiekių ir kainų duomenys:</w:t>
      </w:r>
    </w:p>
    <w:p w14:paraId="2CC702E5" w14:textId="77777777" w:rsidR="00E04D2C" w:rsidRPr="00906C4D" w:rsidRDefault="00E04D2C" w:rsidP="00C833D1">
      <w:pPr>
        <w:pStyle w:val="ListParagraph"/>
        <w:numPr>
          <w:ilvl w:val="2"/>
          <w:numId w:val="39"/>
        </w:numPr>
        <w:tabs>
          <w:tab w:val="left" w:pos="567"/>
        </w:tabs>
        <w:ind w:left="567" w:hanging="11"/>
        <w:outlineLvl w:val="0"/>
        <w:rPr>
          <w:rFonts w:ascii="Arial" w:hAnsi="Arial" w:cs="Arial"/>
          <w:sz w:val="20"/>
          <w:szCs w:val="20"/>
        </w:rPr>
      </w:pPr>
      <w:r w:rsidRPr="00906C4D">
        <w:rPr>
          <w:rFonts w:ascii="Arial" w:hAnsi="Arial" w:cs="Arial"/>
          <w:sz w:val="20"/>
          <w:szCs w:val="20"/>
        </w:rPr>
        <w:t>Kaupti ir atvaizduoti istorinius elektros prekybinius duomenis;</w:t>
      </w:r>
    </w:p>
    <w:p w14:paraId="69C6E747" w14:textId="1C824FDE" w:rsidR="00E04D2C" w:rsidRPr="00906C4D" w:rsidRDefault="00E04D2C" w:rsidP="00C833D1">
      <w:pPr>
        <w:pStyle w:val="ListParagraph"/>
        <w:numPr>
          <w:ilvl w:val="3"/>
          <w:numId w:val="39"/>
        </w:numPr>
        <w:tabs>
          <w:tab w:val="clear" w:pos="0"/>
          <w:tab w:val="left" w:pos="2410"/>
        </w:tabs>
        <w:ind w:left="1276" w:firstLine="0"/>
        <w:outlineLvl w:val="0"/>
        <w:rPr>
          <w:rFonts w:ascii="Arial" w:hAnsi="Arial" w:cs="Arial"/>
          <w:sz w:val="20"/>
          <w:szCs w:val="20"/>
        </w:rPr>
      </w:pPr>
      <w:r w:rsidRPr="00906C4D">
        <w:rPr>
          <w:rFonts w:ascii="Arial" w:hAnsi="Arial" w:cs="Arial"/>
          <w:sz w:val="20"/>
          <w:szCs w:val="20"/>
        </w:rPr>
        <w:t xml:space="preserve">Parduoti ir pirkti elektros kiekiai ir kainos </w:t>
      </w:r>
      <w:proofErr w:type="spellStart"/>
      <w:r w:rsidRPr="00906C4D">
        <w:rPr>
          <w:rFonts w:ascii="Arial" w:hAnsi="Arial" w:cs="Arial"/>
          <w:sz w:val="20"/>
          <w:szCs w:val="20"/>
        </w:rPr>
        <w:t>Nordpool</w:t>
      </w:r>
      <w:proofErr w:type="spellEnd"/>
      <w:r w:rsidRPr="00906C4D">
        <w:rPr>
          <w:rFonts w:ascii="Arial" w:hAnsi="Arial" w:cs="Arial"/>
          <w:sz w:val="20"/>
          <w:szCs w:val="20"/>
        </w:rPr>
        <w:t xml:space="preserve"> </w:t>
      </w:r>
      <w:r w:rsidR="005158C3">
        <w:rPr>
          <w:rFonts w:ascii="Arial" w:hAnsi="Arial" w:cs="Arial"/>
          <w:sz w:val="20"/>
          <w:szCs w:val="20"/>
        </w:rPr>
        <w:t>K</w:t>
      </w:r>
      <w:r w:rsidR="00583DAC" w:rsidRPr="00583DAC">
        <w:rPr>
          <w:rFonts w:ascii="Arial" w:hAnsi="Arial" w:cs="Arial"/>
          <w:sz w:val="20"/>
          <w:szCs w:val="20"/>
        </w:rPr>
        <w:t xml:space="preserve">itos paros </w:t>
      </w:r>
      <w:r w:rsidR="00583DAC">
        <w:rPr>
          <w:rFonts w:ascii="Arial" w:hAnsi="Arial" w:cs="Arial"/>
          <w:sz w:val="20"/>
          <w:szCs w:val="20"/>
        </w:rPr>
        <w:t>(</w:t>
      </w:r>
      <w:proofErr w:type="spellStart"/>
      <w:r w:rsidR="00583DAC">
        <w:rPr>
          <w:rFonts w:ascii="Arial" w:hAnsi="Arial" w:cs="Arial"/>
          <w:sz w:val="20"/>
          <w:szCs w:val="20"/>
        </w:rPr>
        <w:t>D</w:t>
      </w:r>
      <w:r w:rsidRPr="00906C4D">
        <w:rPr>
          <w:rFonts w:ascii="Arial" w:hAnsi="Arial" w:cs="Arial"/>
          <w:sz w:val="20"/>
          <w:szCs w:val="20"/>
        </w:rPr>
        <w:t>ay</w:t>
      </w:r>
      <w:proofErr w:type="spellEnd"/>
      <w:r w:rsidRPr="00906C4D">
        <w:rPr>
          <w:rFonts w:ascii="Arial" w:hAnsi="Arial" w:cs="Arial"/>
          <w:sz w:val="20"/>
          <w:szCs w:val="20"/>
        </w:rPr>
        <w:t xml:space="preserve"> </w:t>
      </w:r>
      <w:proofErr w:type="spellStart"/>
      <w:r w:rsidRPr="00906C4D">
        <w:rPr>
          <w:rFonts w:ascii="Arial" w:hAnsi="Arial" w:cs="Arial"/>
          <w:sz w:val="20"/>
          <w:szCs w:val="20"/>
        </w:rPr>
        <w:t>ahead</w:t>
      </w:r>
      <w:proofErr w:type="spellEnd"/>
      <w:r w:rsidR="00583DAC">
        <w:rPr>
          <w:rFonts w:ascii="Arial" w:hAnsi="Arial" w:cs="Arial"/>
          <w:sz w:val="20"/>
          <w:szCs w:val="20"/>
        </w:rPr>
        <w:t>)</w:t>
      </w:r>
      <w:r w:rsidRPr="00906C4D">
        <w:rPr>
          <w:rFonts w:ascii="Arial" w:hAnsi="Arial" w:cs="Arial"/>
          <w:sz w:val="20"/>
          <w:szCs w:val="20"/>
        </w:rPr>
        <w:t xml:space="preserve"> ir </w:t>
      </w:r>
      <w:r w:rsidR="005158C3">
        <w:rPr>
          <w:rFonts w:ascii="Arial" w:hAnsi="Arial" w:cs="Arial"/>
          <w:sz w:val="20"/>
          <w:szCs w:val="20"/>
        </w:rPr>
        <w:t>E</w:t>
      </w:r>
      <w:r w:rsidR="008F6508" w:rsidRPr="008F6508">
        <w:rPr>
          <w:rFonts w:ascii="Arial" w:hAnsi="Arial" w:cs="Arial"/>
          <w:sz w:val="20"/>
          <w:szCs w:val="20"/>
        </w:rPr>
        <w:t xml:space="preserve">inamosios paros </w:t>
      </w:r>
      <w:r w:rsidR="008F6508">
        <w:rPr>
          <w:rFonts w:ascii="Arial" w:hAnsi="Arial" w:cs="Arial"/>
          <w:sz w:val="20"/>
          <w:szCs w:val="20"/>
        </w:rPr>
        <w:t>(</w:t>
      </w:r>
      <w:proofErr w:type="spellStart"/>
      <w:r w:rsidR="008F6508">
        <w:rPr>
          <w:rFonts w:ascii="Arial" w:hAnsi="Arial" w:cs="Arial"/>
          <w:sz w:val="20"/>
          <w:szCs w:val="20"/>
        </w:rPr>
        <w:t>I</w:t>
      </w:r>
      <w:r w:rsidRPr="00906C4D">
        <w:rPr>
          <w:rFonts w:ascii="Arial" w:hAnsi="Arial" w:cs="Arial"/>
          <w:sz w:val="20"/>
          <w:szCs w:val="20"/>
        </w:rPr>
        <w:t>ntraday</w:t>
      </w:r>
      <w:proofErr w:type="spellEnd"/>
      <w:r w:rsidR="008F6508">
        <w:rPr>
          <w:rFonts w:ascii="Arial" w:hAnsi="Arial" w:cs="Arial"/>
          <w:sz w:val="20"/>
          <w:szCs w:val="20"/>
        </w:rPr>
        <w:t>)</w:t>
      </w:r>
      <w:r w:rsidRPr="00906C4D">
        <w:rPr>
          <w:rFonts w:ascii="Arial" w:hAnsi="Arial" w:cs="Arial"/>
          <w:sz w:val="20"/>
          <w:szCs w:val="20"/>
        </w:rPr>
        <w:t xml:space="preserve"> biržose;</w:t>
      </w:r>
    </w:p>
    <w:p w14:paraId="0EA371B4" w14:textId="77777777" w:rsidR="00E04D2C" w:rsidRPr="00906C4D" w:rsidRDefault="00E04D2C" w:rsidP="00C833D1">
      <w:pPr>
        <w:pStyle w:val="ListParagraph"/>
        <w:numPr>
          <w:ilvl w:val="3"/>
          <w:numId w:val="39"/>
        </w:numPr>
        <w:tabs>
          <w:tab w:val="clear" w:pos="0"/>
          <w:tab w:val="left" w:pos="2410"/>
        </w:tabs>
        <w:ind w:left="1276" w:firstLine="0"/>
        <w:outlineLvl w:val="0"/>
        <w:rPr>
          <w:rFonts w:ascii="Arial" w:hAnsi="Arial" w:cs="Arial"/>
          <w:sz w:val="20"/>
          <w:szCs w:val="20"/>
        </w:rPr>
      </w:pPr>
      <w:r w:rsidRPr="00906C4D">
        <w:rPr>
          <w:rFonts w:ascii="Arial" w:hAnsi="Arial" w:cs="Arial"/>
          <w:sz w:val="20"/>
          <w:szCs w:val="20"/>
        </w:rPr>
        <w:t>Elektros disbalanso kiekiai ir kainos;</w:t>
      </w:r>
    </w:p>
    <w:p w14:paraId="2F4DB0E0" w14:textId="77777777" w:rsidR="00E04D2C" w:rsidRPr="00906C4D" w:rsidRDefault="00E04D2C" w:rsidP="00C833D1">
      <w:pPr>
        <w:pStyle w:val="ListParagraph"/>
        <w:numPr>
          <w:ilvl w:val="3"/>
          <w:numId w:val="39"/>
        </w:numPr>
        <w:tabs>
          <w:tab w:val="clear" w:pos="0"/>
          <w:tab w:val="left" w:pos="2410"/>
        </w:tabs>
        <w:ind w:left="1276" w:firstLine="0"/>
        <w:outlineLvl w:val="0"/>
        <w:rPr>
          <w:rFonts w:ascii="Arial" w:hAnsi="Arial" w:cs="Arial"/>
          <w:sz w:val="20"/>
          <w:szCs w:val="20"/>
        </w:rPr>
      </w:pPr>
      <w:r w:rsidRPr="00906C4D">
        <w:rPr>
          <w:rFonts w:ascii="Arial" w:hAnsi="Arial" w:cs="Arial"/>
          <w:sz w:val="20"/>
          <w:szCs w:val="20"/>
        </w:rPr>
        <w:t>FCR balansavimo prekybos kiekiai ir kainos;</w:t>
      </w:r>
    </w:p>
    <w:p w14:paraId="28903ADB" w14:textId="72DB52C7" w:rsidR="002F0CFD" w:rsidRPr="00906C4D" w:rsidRDefault="002F0CFD" w:rsidP="00C833D1">
      <w:pPr>
        <w:pStyle w:val="ListParagraph"/>
        <w:numPr>
          <w:ilvl w:val="3"/>
          <w:numId w:val="39"/>
        </w:numPr>
        <w:tabs>
          <w:tab w:val="clear" w:pos="0"/>
          <w:tab w:val="left" w:pos="2410"/>
        </w:tabs>
        <w:ind w:left="1276" w:firstLine="0"/>
        <w:outlineLvl w:val="0"/>
        <w:rPr>
          <w:rFonts w:ascii="Arial" w:hAnsi="Arial" w:cs="Arial"/>
          <w:sz w:val="20"/>
          <w:szCs w:val="20"/>
        </w:rPr>
      </w:pPr>
      <w:r w:rsidRPr="004538CB">
        <w:rPr>
          <w:rFonts w:ascii="Arial" w:hAnsi="Arial" w:cs="Arial"/>
          <w:sz w:val="20"/>
          <w:szCs w:val="20"/>
        </w:rPr>
        <w:t>Arbitražinė elektros prekyba einamosios paros rinkoje (</w:t>
      </w:r>
      <w:proofErr w:type="spellStart"/>
      <w:r w:rsidRPr="004538CB">
        <w:rPr>
          <w:rFonts w:ascii="Arial" w:hAnsi="Arial" w:cs="Arial"/>
          <w:sz w:val="20"/>
          <w:szCs w:val="20"/>
        </w:rPr>
        <w:t>Intraday</w:t>
      </w:r>
      <w:proofErr w:type="spellEnd"/>
      <w:r w:rsidRPr="004538CB">
        <w:rPr>
          <w:rFonts w:ascii="Arial" w:hAnsi="Arial" w:cs="Arial"/>
          <w:sz w:val="20"/>
          <w:szCs w:val="20"/>
        </w:rPr>
        <w:t xml:space="preserve">) </w:t>
      </w:r>
      <w:proofErr w:type="spellStart"/>
      <w:r w:rsidRPr="004538CB">
        <w:rPr>
          <w:rFonts w:ascii="Arial" w:hAnsi="Arial" w:cs="Arial"/>
          <w:sz w:val="20"/>
          <w:szCs w:val="20"/>
        </w:rPr>
        <w:t>Nordpool</w:t>
      </w:r>
      <w:proofErr w:type="spellEnd"/>
      <w:r w:rsidRPr="004538CB">
        <w:rPr>
          <w:rFonts w:ascii="Arial" w:hAnsi="Arial" w:cs="Arial"/>
          <w:sz w:val="20"/>
          <w:szCs w:val="20"/>
        </w:rPr>
        <w:t xml:space="preserve"> biržoje</w:t>
      </w:r>
      <w:r>
        <w:rPr>
          <w:rFonts w:ascii="Arial" w:hAnsi="Arial" w:cs="Arial"/>
          <w:sz w:val="20"/>
          <w:szCs w:val="20"/>
        </w:rPr>
        <w:t xml:space="preserve"> kiekiai ir kainos</w:t>
      </w:r>
      <w:r w:rsidR="009C5049">
        <w:rPr>
          <w:rFonts w:ascii="Arial" w:hAnsi="Arial" w:cs="Arial"/>
          <w:sz w:val="20"/>
          <w:szCs w:val="20"/>
        </w:rPr>
        <w:t>.</w:t>
      </w:r>
    </w:p>
    <w:p w14:paraId="52875AD7" w14:textId="376F1CB5" w:rsidR="00E04D2C" w:rsidRPr="00906C4D" w:rsidRDefault="00E04D2C" w:rsidP="00C833D1">
      <w:pPr>
        <w:pStyle w:val="ListParagraph"/>
        <w:numPr>
          <w:ilvl w:val="3"/>
          <w:numId w:val="39"/>
        </w:numPr>
        <w:tabs>
          <w:tab w:val="clear" w:pos="0"/>
          <w:tab w:val="left" w:pos="2410"/>
        </w:tabs>
        <w:ind w:left="1276" w:firstLine="0"/>
        <w:outlineLvl w:val="0"/>
        <w:rPr>
          <w:rFonts w:ascii="Arial" w:hAnsi="Arial" w:cs="Arial"/>
          <w:sz w:val="20"/>
          <w:szCs w:val="20"/>
        </w:rPr>
      </w:pPr>
      <w:r w:rsidRPr="00906C4D">
        <w:rPr>
          <w:rFonts w:ascii="Arial" w:hAnsi="Arial" w:cs="Arial"/>
          <w:sz w:val="20"/>
          <w:szCs w:val="20"/>
        </w:rPr>
        <w:t>Duomenų pateikimas paros/savaitės/mėnesio/metų pjūviais;</w:t>
      </w:r>
    </w:p>
    <w:p w14:paraId="5718D9AB" w14:textId="7A0F6C12" w:rsidR="4E339505" w:rsidRPr="00906C4D" w:rsidRDefault="4E339505" w:rsidP="4E339505">
      <w:pPr>
        <w:pStyle w:val="ListParagraph"/>
        <w:tabs>
          <w:tab w:val="left" w:pos="567"/>
        </w:tabs>
        <w:ind w:left="2217"/>
        <w:outlineLvl w:val="0"/>
        <w:rPr>
          <w:rFonts w:ascii="Arial" w:hAnsi="Arial" w:cs="Arial"/>
          <w:sz w:val="20"/>
          <w:szCs w:val="20"/>
        </w:rPr>
      </w:pPr>
    </w:p>
    <w:p w14:paraId="2DB4BF4D" w14:textId="70A9783D" w:rsidR="00E04D2C" w:rsidRPr="00906C4D" w:rsidRDefault="00E04D2C" w:rsidP="00CC4C4B">
      <w:pPr>
        <w:pStyle w:val="ListParagraph"/>
        <w:numPr>
          <w:ilvl w:val="1"/>
          <w:numId w:val="39"/>
        </w:numPr>
        <w:tabs>
          <w:tab w:val="left" w:pos="567"/>
        </w:tabs>
        <w:ind w:left="0" w:firstLine="0"/>
        <w:outlineLvl w:val="0"/>
        <w:rPr>
          <w:rFonts w:ascii="Arial" w:hAnsi="Arial" w:cs="Arial"/>
          <w:b/>
          <w:bCs/>
          <w:sz w:val="20"/>
          <w:szCs w:val="20"/>
        </w:rPr>
      </w:pPr>
      <w:r w:rsidRPr="5DA84EBC">
        <w:rPr>
          <w:rFonts w:ascii="Arial" w:hAnsi="Arial" w:cs="Arial"/>
          <w:b/>
          <w:bCs/>
          <w:sz w:val="20"/>
          <w:szCs w:val="20"/>
        </w:rPr>
        <w:t xml:space="preserve">Apskaita </w:t>
      </w:r>
      <w:r w:rsidR="00804683">
        <w:rPr>
          <w:rFonts w:ascii="Arial" w:hAnsi="Arial" w:cs="Arial"/>
          <w:b/>
          <w:bCs/>
          <w:sz w:val="20"/>
          <w:szCs w:val="20"/>
        </w:rPr>
        <w:t>Prekybos sistemos</w:t>
      </w:r>
      <w:r w:rsidRPr="5DA84EBC">
        <w:rPr>
          <w:rFonts w:ascii="Arial" w:hAnsi="Arial" w:cs="Arial"/>
          <w:b/>
          <w:bCs/>
          <w:sz w:val="20"/>
          <w:szCs w:val="20"/>
        </w:rPr>
        <w:t xml:space="preserve"> sąskaitoms:</w:t>
      </w:r>
    </w:p>
    <w:p w14:paraId="0A1BB49C" w14:textId="56888C6B" w:rsidR="00E04D2C" w:rsidRPr="00906C4D" w:rsidRDefault="00E04D2C" w:rsidP="00CC4C4B">
      <w:pPr>
        <w:pStyle w:val="ListParagraph"/>
        <w:numPr>
          <w:ilvl w:val="2"/>
          <w:numId w:val="39"/>
        </w:numPr>
        <w:tabs>
          <w:tab w:val="clear" w:pos="420"/>
        </w:tabs>
        <w:ind w:left="567" w:firstLine="0"/>
        <w:outlineLvl w:val="0"/>
        <w:rPr>
          <w:rFonts w:ascii="Arial" w:hAnsi="Arial" w:cs="Arial"/>
          <w:sz w:val="20"/>
          <w:szCs w:val="20"/>
        </w:rPr>
      </w:pPr>
      <w:r w:rsidRPr="00906C4D">
        <w:rPr>
          <w:rFonts w:ascii="Arial" w:hAnsi="Arial" w:cs="Arial"/>
          <w:sz w:val="20"/>
          <w:szCs w:val="20"/>
        </w:rPr>
        <w:t>Pateikti susistemintus duomenis elektros prekybos sąskaitoms išrašyti;</w:t>
      </w:r>
    </w:p>
    <w:p w14:paraId="63EC6AA9" w14:textId="0B071540" w:rsidR="00E04D2C" w:rsidRPr="00906C4D" w:rsidRDefault="00E04D2C" w:rsidP="00CC4C4B">
      <w:pPr>
        <w:pStyle w:val="ListParagraph"/>
        <w:numPr>
          <w:ilvl w:val="3"/>
          <w:numId w:val="39"/>
        </w:numPr>
        <w:tabs>
          <w:tab w:val="left" w:pos="567"/>
          <w:tab w:val="left" w:pos="2410"/>
        </w:tabs>
        <w:ind w:left="1276" w:firstLine="0"/>
        <w:outlineLvl w:val="0"/>
        <w:rPr>
          <w:rFonts w:ascii="Arial" w:hAnsi="Arial" w:cs="Arial"/>
          <w:sz w:val="20"/>
          <w:szCs w:val="20"/>
        </w:rPr>
      </w:pPr>
      <w:proofErr w:type="spellStart"/>
      <w:r w:rsidRPr="00906C4D">
        <w:rPr>
          <w:rFonts w:ascii="Arial" w:hAnsi="Arial" w:cs="Arial"/>
          <w:sz w:val="20"/>
          <w:szCs w:val="20"/>
        </w:rPr>
        <w:lastRenderedPageBreak/>
        <w:t>Nordpool</w:t>
      </w:r>
      <w:proofErr w:type="spellEnd"/>
      <w:r w:rsidRPr="00906C4D">
        <w:rPr>
          <w:rFonts w:ascii="Arial" w:hAnsi="Arial" w:cs="Arial"/>
          <w:sz w:val="20"/>
          <w:szCs w:val="20"/>
        </w:rPr>
        <w:t xml:space="preserve"> </w:t>
      </w:r>
      <w:r w:rsidR="00E32869">
        <w:rPr>
          <w:rFonts w:ascii="Arial" w:hAnsi="Arial" w:cs="Arial"/>
          <w:sz w:val="20"/>
          <w:szCs w:val="20"/>
        </w:rPr>
        <w:t>K</w:t>
      </w:r>
      <w:r w:rsidR="00F81F98" w:rsidRPr="00583DAC">
        <w:rPr>
          <w:rFonts w:ascii="Arial" w:hAnsi="Arial" w:cs="Arial"/>
          <w:sz w:val="20"/>
          <w:szCs w:val="20"/>
        </w:rPr>
        <w:t xml:space="preserve">itos paros </w:t>
      </w:r>
      <w:r w:rsidR="00F81F98">
        <w:rPr>
          <w:rFonts w:ascii="Arial" w:hAnsi="Arial" w:cs="Arial"/>
          <w:sz w:val="20"/>
          <w:szCs w:val="20"/>
        </w:rPr>
        <w:t>(</w:t>
      </w:r>
      <w:proofErr w:type="spellStart"/>
      <w:r w:rsidRPr="00906C4D">
        <w:rPr>
          <w:rFonts w:ascii="Arial" w:hAnsi="Arial" w:cs="Arial"/>
          <w:sz w:val="20"/>
          <w:szCs w:val="20"/>
        </w:rPr>
        <w:t>Day</w:t>
      </w:r>
      <w:proofErr w:type="spellEnd"/>
      <w:r w:rsidRPr="00906C4D">
        <w:rPr>
          <w:rFonts w:ascii="Arial" w:hAnsi="Arial" w:cs="Arial"/>
          <w:sz w:val="20"/>
          <w:szCs w:val="20"/>
        </w:rPr>
        <w:t xml:space="preserve"> </w:t>
      </w:r>
      <w:proofErr w:type="spellStart"/>
      <w:r w:rsidRPr="00906C4D">
        <w:rPr>
          <w:rFonts w:ascii="Arial" w:hAnsi="Arial" w:cs="Arial"/>
          <w:sz w:val="20"/>
          <w:szCs w:val="20"/>
        </w:rPr>
        <w:t>ahead</w:t>
      </w:r>
      <w:proofErr w:type="spellEnd"/>
      <w:r w:rsidR="00F81F98">
        <w:rPr>
          <w:rFonts w:ascii="Arial" w:hAnsi="Arial" w:cs="Arial"/>
          <w:sz w:val="20"/>
          <w:szCs w:val="20"/>
        </w:rPr>
        <w:t>)</w:t>
      </w:r>
      <w:r w:rsidRPr="00906C4D">
        <w:rPr>
          <w:rFonts w:ascii="Arial" w:hAnsi="Arial" w:cs="Arial"/>
          <w:sz w:val="20"/>
          <w:szCs w:val="20"/>
        </w:rPr>
        <w:t xml:space="preserve"> ir </w:t>
      </w:r>
      <w:r w:rsidR="00E32869">
        <w:rPr>
          <w:rFonts w:ascii="Arial" w:hAnsi="Arial" w:cs="Arial"/>
          <w:sz w:val="20"/>
          <w:szCs w:val="20"/>
        </w:rPr>
        <w:t>E</w:t>
      </w:r>
      <w:r w:rsidR="00F81F98" w:rsidRPr="008F6508">
        <w:rPr>
          <w:rFonts w:ascii="Arial" w:hAnsi="Arial" w:cs="Arial"/>
          <w:sz w:val="20"/>
          <w:szCs w:val="20"/>
        </w:rPr>
        <w:t xml:space="preserve">inamosios paros </w:t>
      </w:r>
      <w:r w:rsidR="00F81F98">
        <w:rPr>
          <w:rFonts w:ascii="Arial" w:hAnsi="Arial" w:cs="Arial"/>
          <w:sz w:val="20"/>
          <w:szCs w:val="20"/>
        </w:rPr>
        <w:t>(</w:t>
      </w:r>
      <w:proofErr w:type="spellStart"/>
      <w:r w:rsidRPr="00906C4D">
        <w:rPr>
          <w:rFonts w:ascii="Arial" w:hAnsi="Arial" w:cs="Arial"/>
          <w:sz w:val="20"/>
          <w:szCs w:val="20"/>
        </w:rPr>
        <w:t>Intraday</w:t>
      </w:r>
      <w:proofErr w:type="spellEnd"/>
      <w:r w:rsidR="00F81F98">
        <w:rPr>
          <w:rFonts w:ascii="Arial" w:hAnsi="Arial" w:cs="Arial"/>
          <w:sz w:val="20"/>
          <w:szCs w:val="20"/>
        </w:rPr>
        <w:t>)</w:t>
      </w:r>
      <w:r w:rsidRPr="00906C4D">
        <w:rPr>
          <w:rFonts w:ascii="Arial" w:hAnsi="Arial" w:cs="Arial"/>
          <w:sz w:val="20"/>
          <w:szCs w:val="20"/>
        </w:rPr>
        <w:t xml:space="preserve"> parduoti kiekiai ir kainos pagal jėgaines;</w:t>
      </w:r>
    </w:p>
    <w:p w14:paraId="56CA9EE3" w14:textId="1FE21782" w:rsidR="00E04D2C" w:rsidRPr="00906C4D" w:rsidRDefault="00E04D2C" w:rsidP="00CC4C4B">
      <w:pPr>
        <w:pStyle w:val="ListParagraph"/>
        <w:numPr>
          <w:ilvl w:val="3"/>
          <w:numId w:val="39"/>
        </w:numPr>
        <w:tabs>
          <w:tab w:val="left" w:pos="567"/>
          <w:tab w:val="left" w:pos="2410"/>
        </w:tabs>
        <w:suppressAutoHyphens w:val="0"/>
        <w:spacing w:after="4" w:line="264" w:lineRule="auto"/>
        <w:ind w:left="1276" w:firstLine="0"/>
        <w:outlineLvl w:val="0"/>
        <w:rPr>
          <w:rFonts w:ascii="Arial" w:hAnsi="Arial" w:cs="Arial"/>
          <w:sz w:val="20"/>
          <w:szCs w:val="20"/>
        </w:rPr>
      </w:pPr>
      <w:r w:rsidRPr="00906C4D">
        <w:rPr>
          <w:rFonts w:ascii="Arial" w:hAnsi="Arial" w:cs="Arial"/>
          <w:sz w:val="20"/>
          <w:szCs w:val="20"/>
        </w:rPr>
        <w:t>FCR parduoti kiekiai ir kainos pagal jėgaines;</w:t>
      </w:r>
    </w:p>
    <w:p w14:paraId="20900F0E" w14:textId="1F5E66A3" w:rsidR="4E339505" w:rsidRPr="00906C4D" w:rsidRDefault="4E339505" w:rsidP="4E339505">
      <w:pPr>
        <w:pStyle w:val="ListParagraph"/>
        <w:tabs>
          <w:tab w:val="left" w:pos="567"/>
        </w:tabs>
        <w:ind w:left="2217"/>
        <w:outlineLvl w:val="0"/>
        <w:rPr>
          <w:rFonts w:ascii="Arial" w:hAnsi="Arial" w:cs="Arial"/>
          <w:sz w:val="20"/>
          <w:szCs w:val="20"/>
        </w:rPr>
      </w:pPr>
    </w:p>
    <w:p w14:paraId="3F333C0F" w14:textId="46F5DC80" w:rsidR="004A6A7F" w:rsidRPr="00906C4D" w:rsidRDefault="001353F4" w:rsidP="00CC4C4B">
      <w:pPr>
        <w:pStyle w:val="ListParagraph"/>
        <w:numPr>
          <w:ilvl w:val="1"/>
          <w:numId w:val="39"/>
        </w:numPr>
        <w:tabs>
          <w:tab w:val="left" w:pos="567"/>
        </w:tabs>
        <w:suppressAutoHyphens w:val="0"/>
        <w:spacing w:after="4" w:line="264" w:lineRule="auto"/>
        <w:ind w:left="0" w:firstLine="0"/>
        <w:outlineLvl w:val="0"/>
        <w:rPr>
          <w:rFonts w:ascii="Arial" w:hAnsi="Arial" w:cs="Arial"/>
          <w:b/>
          <w:bCs/>
          <w:sz w:val="20"/>
          <w:szCs w:val="20"/>
        </w:rPr>
      </w:pPr>
      <w:r w:rsidRPr="0D966DBE">
        <w:rPr>
          <w:rFonts w:ascii="Arial" w:hAnsi="Arial" w:cs="Arial"/>
          <w:b/>
          <w:bCs/>
          <w:sz w:val="20"/>
          <w:szCs w:val="20"/>
        </w:rPr>
        <w:t xml:space="preserve">Pirkimo </w:t>
      </w:r>
      <w:r w:rsidR="009016D2" w:rsidRPr="0D966DBE">
        <w:rPr>
          <w:rFonts w:ascii="Arial" w:hAnsi="Arial" w:cs="Arial"/>
          <w:b/>
          <w:bCs/>
          <w:sz w:val="20"/>
          <w:szCs w:val="20"/>
        </w:rPr>
        <w:t xml:space="preserve">objekto </w:t>
      </w:r>
      <w:r w:rsidR="007B0A13" w:rsidRPr="0D966DBE">
        <w:rPr>
          <w:rFonts w:ascii="Arial" w:hAnsi="Arial" w:cs="Arial"/>
          <w:b/>
          <w:bCs/>
          <w:sz w:val="20"/>
          <w:szCs w:val="20"/>
        </w:rPr>
        <w:t xml:space="preserve">etapai </w:t>
      </w:r>
      <w:r w:rsidR="004A6A7F" w:rsidRPr="0D966DBE">
        <w:rPr>
          <w:rFonts w:ascii="Arial" w:hAnsi="Arial" w:cs="Arial"/>
          <w:b/>
          <w:bCs/>
          <w:sz w:val="20"/>
          <w:szCs w:val="20"/>
        </w:rPr>
        <w:t xml:space="preserve">ir kiekiai </w:t>
      </w:r>
      <w:r w:rsidR="007B0A13" w:rsidRPr="0D966DBE">
        <w:rPr>
          <w:rFonts w:ascii="Arial" w:hAnsi="Arial" w:cs="Arial"/>
          <w:b/>
          <w:bCs/>
          <w:sz w:val="20"/>
          <w:szCs w:val="20"/>
        </w:rPr>
        <w:t xml:space="preserve">pateikiami </w:t>
      </w:r>
      <w:r w:rsidR="00796769" w:rsidRPr="0D966DBE">
        <w:rPr>
          <w:rFonts w:ascii="Arial" w:hAnsi="Arial" w:cs="Arial"/>
          <w:b/>
          <w:bCs/>
          <w:sz w:val="20"/>
          <w:szCs w:val="20"/>
        </w:rPr>
        <w:t>Techninės specifikacijos priede</w:t>
      </w:r>
      <w:r w:rsidR="00A9565D" w:rsidRPr="0D966DBE">
        <w:rPr>
          <w:rFonts w:ascii="Arial" w:hAnsi="Arial" w:cs="Arial"/>
          <w:b/>
          <w:bCs/>
          <w:sz w:val="20"/>
          <w:szCs w:val="20"/>
        </w:rPr>
        <w:t xml:space="preserve"> </w:t>
      </w:r>
      <w:r w:rsidR="00E2014F" w:rsidRPr="0D966DBE">
        <w:rPr>
          <w:rFonts w:ascii="Arial" w:hAnsi="Arial" w:cs="Arial"/>
          <w:b/>
          <w:bCs/>
          <w:sz w:val="20"/>
          <w:szCs w:val="20"/>
        </w:rPr>
        <w:t>Nr.1</w:t>
      </w:r>
    </w:p>
    <w:p w14:paraId="5F1ADFF0" w14:textId="77777777" w:rsidR="00E2014F" w:rsidRPr="00906C4D" w:rsidRDefault="00E2014F" w:rsidP="00E2014F">
      <w:pPr>
        <w:pStyle w:val="ListParagraph"/>
        <w:suppressAutoHyphens w:val="0"/>
        <w:spacing w:after="4" w:line="264" w:lineRule="auto"/>
        <w:ind w:left="859" w:firstLine="0"/>
        <w:outlineLvl w:val="0"/>
        <w:rPr>
          <w:rFonts w:ascii="Arial" w:hAnsi="Arial" w:cs="Arial"/>
          <w:b/>
          <w:bCs/>
          <w:sz w:val="20"/>
          <w:szCs w:val="20"/>
        </w:rPr>
      </w:pPr>
    </w:p>
    <w:p w14:paraId="67153648" w14:textId="77777777" w:rsidR="00A451D9" w:rsidRPr="00906C4D" w:rsidRDefault="00B56534" w:rsidP="00E11D3C">
      <w:pPr>
        <w:pStyle w:val="ListParagraph"/>
        <w:numPr>
          <w:ilvl w:val="0"/>
          <w:numId w:val="39"/>
        </w:numPr>
        <w:tabs>
          <w:tab w:val="clear" w:pos="0"/>
          <w:tab w:val="left" w:pos="567"/>
        </w:tabs>
        <w:suppressAutoHyphens w:val="0"/>
        <w:spacing w:after="4" w:line="264" w:lineRule="auto"/>
        <w:ind w:left="0" w:firstLine="0"/>
        <w:outlineLvl w:val="0"/>
        <w:rPr>
          <w:rFonts w:ascii="Arial" w:hAnsi="Arial" w:cs="Arial"/>
          <w:sz w:val="20"/>
          <w:szCs w:val="20"/>
        </w:rPr>
      </w:pPr>
      <w:r w:rsidRPr="00906C4D">
        <w:rPr>
          <w:rFonts w:ascii="Arial" w:hAnsi="Arial" w:cs="Arial"/>
          <w:b/>
          <w:bCs/>
          <w:sz w:val="20"/>
          <w:szCs w:val="20"/>
        </w:rPr>
        <w:t>Reikalavimai duomenų apdorojimui:</w:t>
      </w:r>
    </w:p>
    <w:p w14:paraId="71483E54" w14:textId="633ADC37" w:rsidR="00A451D9" w:rsidRPr="00906C4D" w:rsidRDefault="7AC61D77" w:rsidP="00E11D3C">
      <w:pPr>
        <w:pStyle w:val="ListParagraph"/>
        <w:numPr>
          <w:ilvl w:val="1"/>
          <w:numId w:val="39"/>
        </w:numPr>
        <w:tabs>
          <w:tab w:val="left" w:pos="567"/>
        </w:tabs>
        <w:suppressAutoHyphens w:val="0"/>
        <w:spacing w:after="4" w:line="264" w:lineRule="auto"/>
        <w:ind w:left="0" w:firstLine="0"/>
        <w:outlineLvl w:val="0"/>
        <w:rPr>
          <w:rFonts w:ascii="Arial" w:hAnsi="Arial" w:cs="Arial"/>
          <w:sz w:val="20"/>
          <w:szCs w:val="20"/>
        </w:rPr>
      </w:pPr>
      <w:r w:rsidRPr="5DA84EBC">
        <w:rPr>
          <w:rFonts w:ascii="Arial" w:hAnsi="Arial" w:cs="Arial"/>
          <w:sz w:val="20"/>
          <w:szCs w:val="20"/>
        </w:rPr>
        <w:t xml:space="preserve">Skaičiavimuose ir ataskaitose </w:t>
      </w:r>
      <w:r w:rsidR="2ADD03C5" w:rsidRPr="5DA84EBC">
        <w:rPr>
          <w:rFonts w:ascii="Arial" w:hAnsi="Arial" w:cs="Arial"/>
          <w:sz w:val="20"/>
          <w:szCs w:val="20"/>
        </w:rPr>
        <w:t>a</w:t>
      </w:r>
      <w:r w:rsidR="00B56534" w:rsidRPr="5DA84EBC">
        <w:rPr>
          <w:rFonts w:ascii="Arial" w:hAnsi="Arial" w:cs="Arial"/>
          <w:sz w:val="20"/>
          <w:szCs w:val="20"/>
        </w:rPr>
        <w:t>pjungi</w:t>
      </w:r>
      <w:r w:rsidR="003062DD" w:rsidRPr="5DA84EBC">
        <w:rPr>
          <w:rFonts w:ascii="Arial" w:hAnsi="Arial" w:cs="Arial"/>
          <w:sz w:val="20"/>
          <w:szCs w:val="20"/>
        </w:rPr>
        <w:t>ami</w:t>
      </w:r>
      <w:r w:rsidR="35425BA0" w:rsidRPr="5DA84EBC">
        <w:rPr>
          <w:rFonts w:ascii="Arial" w:hAnsi="Arial" w:cs="Arial"/>
          <w:sz w:val="20"/>
          <w:szCs w:val="20"/>
        </w:rPr>
        <w:t xml:space="preserve"> duomenys iš </w:t>
      </w:r>
      <w:r w:rsidR="00B56534" w:rsidRPr="5DA84EBC">
        <w:rPr>
          <w:rFonts w:ascii="Arial" w:hAnsi="Arial" w:cs="Arial"/>
          <w:sz w:val="20"/>
          <w:szCs w:val="20"/>
        </w:rPr>
        <w:t>skirting</w:t>
      </w:r>
      <w:r w:rsidR="1535FD6C" w:rsidRPr="5DA84EBC">
        <w:rPr>
          <w:rFonts w:ascii="Arial" w:hAnsi="Arial" w:cs="Arial"/>
          <w:sz w:val="20"/>
          <w:szCs w:val="20"/>
        </w:rPr>
        <w:t>ų</w:t>
      </w:r>
      <w:r w:rsidR="00B56534" w:rsidRPr="5DA84EBC">
        <w:rPr>
          <w:rFonts w:ascii="Arial" w:hAnsi="Arial" w:cs="Arial"/>
          <w:sz w:val="20"/>
          <w:szCs w:val="20"/>
        </w:rPr>
        <w:t xml:space="preserve"> IT sistem</w:t>
      </w:r>
      <w:r w:rsidR="3A23ED2F" w:rsidRPr="5DA84EBC">
        <w:rPr>
          <w:rFonts w:ascii="Arial" w:hAnsi="Arial" w:cs="Arial"/>
          <w:sz w:val="20"/>
          <w:szCs w:val="20"/>
        </w:rPr>
        <w:t>ų</w:t>
      </w:r>
      <w:r w:rsidR="00B56534" w:rsidRPr="5DA84EBC">
        <w:rPr>
          <w:rFonts w:ascii="Arial" w:hAnsi="Arial" w:cs="Arial"/>
          <w:sz w:val="20"/>
          <w:szCs w:val="20"/>
        </w:rPr>
        <w:t>:</w:t>
      </w:r>
    </w:p>
    <w:p w14:paraId="0E4B5DEF" w14:textId="77777777" w:rsidR="00A451D9" w:rsidRPr="00906C4D" w:rsidRDefault="00FF2C16" w:rsidP="001D5A8B">
      <w:pPr>
        <w:pStyle w:val="ListParagraph"/>
        <w:numPr>
          <w:ilvl w:val="2"/>
          <w:numId w:val="39"/>
        </w:numPr>
        <w:tabs>
          <w:tab w:val="clear" w:pos="420"/>
          <w:tab w:val="left" w:pos="1276"/>
        </w:tabs>
        <w:suppressAutoHyphens w:val="0"/>
        <w:spacing w:after="4" w:line="264" w:lineRule="auto"/>
        <w:ind w:left="567" w:hanging="11"/>
        <w:outlineLvl w:val="0"/>
        <w:rPr>
          <w:rFonts w:ascii="Arial" w:hAnsi="Arial" w:cs="Arial"/>
          <w:sz w:val="20"/>
          <w:szCs w:val="20"/>
        </w:rPr>
      </w:pPr>
      <w:r w:rsidRPr="00906C4D">
        <w:rPr>
          <w:rFonts w:ascii="Arial" w:hAnsi="Arial" w:cs="Arial"/>
          <w:sz w:val="20"/>
          <w:szCs w:val="20"/>
        </w:rPr>
        <w:t xml:space="preserve">Jėgainės </w:t>
      </w:r>
      <w:r w:rsidR="00B56534" w:rsidRPr="00906C4D">
        <w:rPr>
          <w:rFonts w:ascii="Arial" w:hAnsi="Arial" w:cs="Arial"/>
          <w:sz w:val="20"/>
          <w:szCs w:val="20"/>
        </w:rPr>
        <w:t>valdymo sistem</w:t>
      </w:r>
      <w:r w:rsidR="006676A8" w:rsidRPr="00906C4D">
        <w:rPr>
          <w:rFonts w:ascii="Arial" w:hAnsi="Arial" w:cs="Arial"/>
          <w:sz w:val="20"/>
          <w:szCs w:val="20"/>
        </w:rPr>
        <w:t xml:space="preserve">a </w:t>
      </w:r>
      <w:r w:rsidR="00FB16E8" w:rsidRPr="00906C4D">
        <w:rPr>
          <w:rFonts w:ascii="Arial" w:hAnsi="Arial" w:cs="Arial"/>
          <w:sz w:val="20"/>
          <w:szCs w:val="20"/>
        </w:rPr>
        <w:t>(DCS)</w:t>
      </w:r>
      <w:r w:rsidR="006676A8" w:rsidRPr="00906C4D">
        <w:rPr>
          <w:rFonts w:ascii="Arial" w:hAnsi="Arial" w:cs="Arial"/>
          <w:sz w:val="20"/>
          <w:szCs w:val="20"/>
        </w:rPr>
        <w:t xml:space="preserve"> </w:t>
      </w:r>
      <w:proofErr w:type="spellStart"/>
      <w:r w:rsidR="006676A8" w:rsidRPr="00906C4D">
        <w:rPr>
          <w:rFonts w:ascii="Arial" w:hAnsi="Arial" w:cs="Arial"/>
          <w:sz w:val="20"/>
          <w:szCs w:val="20"/>
        </w:rPr>
        <w:t>Valmet</w:t>
      </w:r>
      <w:proofErr w:type="spellEnd"/>
      <w:r w:rsidR="006676A8" w:rsidRPr="00906C4D">
        <w:rPr>
          <w:rFonts w:ascii="Arial" w:hAnsi="Arial" w:cs="Arial"/>
          <w:sz w:val="20"/>
          <w:szCs w:val="20"/>
        </w:rPr>
        <w:t xml:space="preserve"> DNA;</w:t>
      </w:r>
    </w:p>
    <w:p w14:paraId="28AB9AAC" w14:textId="5328D0F8" w:rsidR="00A451D9" w:rsidRPr="00906C4D" w:rsidRDefault="00B56534" w:rsidP="001D5A8B">
      <w:pPr>
        <w:pStyle w:val="ListParagraph"/>
        <w:numPr>
          <w:ilvl w:val="2"/>
          <w:numId w:val="39"/>
        </w:numPr>
        <w:tabs>
          <w:tab w:val="clear" w:pos="420"/>
          <w:tab w:val="left" w:pos="1276"/>
        </w:tabs>
        <w:suppressAutoHyphens w:val="0"/>
        <w:spacing w:after="4" w:line="264" w:lineRule="auto"/>
        <w:ind w:left="567" w:hanging="11"/>
        <w:outlineLvl w:val="0"/>
        <w:rPr>
          <w:rFonts w:ascii="Arial" w:hAnsi="Arial" w:cs="Arial"/>
          <w:sz w:val="20"/>
          <w:szCs w:val="20"/>
        </w:rPr>
      </w:pPr>
      <w:r w:rsidRPr="00906C4D">
        <w:rPr>
          <w:rFonts w:ascii="Arial" w:hAnsi="Arial" w:cs="Arial"/>
          <w:sz w:val="20"/>
          <w:szCs w:val="20"/>
        </w:rPr>
        <w:t>pamainų darbo grafikas</w:t>
      </w:r>
      <w:r w:rsidR="00FB16E8" w:rsidRPr="00906C4D">
        <w:rPr>
          <w:rFonts w:ascii="Arial" w:hAnsi="Arial" w:cs="Arial"/>
          <w:sz w:val="20"/>
          <w:szCs w:val="20"/>
        </w:rPr>
        <w:t xml:space="preserve"> (</w:t>
      </w:r>
      <w:proofErr w:type="spellStart"/>
      <w:r w:rsidR="00FB16E8" w:rsidRPr="00906C4D">
        <w:rPr>
          <w:rFonts w:ascii="Arial" w:hAnsi="Arial" w:cs="Arial"/>
          <w:sz w:val="20"/>
          <w:szCs w:val="20"/>
        </w:rPr>
        <w:t>xls</w:t>
      </w:r>
      <w:proofErr w:type="spellEnd"/>
      <w:r w:rsidR="00FB16E8" w:rsidRPr="00906C4D">
        <w:rPr>
          <w:rFonts w:ascii="Arial" w:hAnsi="Arial" w:cs="Arial"/>
          <w:sz w:val="20"/>
          <w:szCs w:val="20"/>
        </w:rPr>
        <w:t xml:space="preserve"> MS </w:t>
      </w:r>
      <w:proofErr w:type="spellStart"/>
      <w:r w:rsidR="00FB16E8" w:rsidRPr="00906C4D">
        <w:rPr>
          <w:rFonts w:ascii="Arial" w:hAnsi="Arial" w:cs="Arial"/>
          <w:sz w:val="20"/>
          <w:szCs w:val="20"/>
        </w:rPr>
        <w:t>Sharepoint</w:t>
      </w:r>
      <w:proofErr w:type="spellEnd"/>
      <w:r w:rsidR="00BD310A" w:rsidRPr="00906C4D">
        <w:rPr>
          <w:rFonts w:ascii="Arial" w:hAnsi="Arial" w:cs="Arial"/>
          <w:sz w:val="20"/>
          <w:szCs w:val="20"/>
        </w:rPr>
        <w:t xml:space="preserve"> veikiantis </w:t>
      </w:r>
      <w:proofErr w:type="spellStart"/>
      <w:r w:rsidR="00BD310A" w:rsidRPr="00906C4D">
        <w:rPr>
          <w:rFonts w:ascii="Arial" w:hAnsi="Arial" w:cs="Arial"/>
          <w:sz w:val="20"/>
          <w:szCs w:val="20"/>
        </w:rPr>
        <w:t>Ignitis</w:t>
      </w:r>
      <w:proofErr w:type="spellEnd"/>
      <w:r w:rsidR="00BD310A" w:rsidRPr="00906C4D">
        <w:rPr>
          <w:rFonts w:ascii="Arial" w:hAnsi="Arial" w:cs="Arial"/>
          <w:sz w:val="20"/>
          <w:szCs w:val="20"/>
        </w:rPr>
        <w:t xml:space="preserve"> vidiniame tinkle</w:t>
      </w:r>
      <w:r w:rsidR="00FB16E8" w:rsidRPr="00906C4D">
        <w:rPr>
          <w:rFonts w:ascii="Arial" w:hAnsi="Arial" w:cs="Arial"/>
          <w:sz w:val="20"/>
          <w:szCs w:val="20"/>
        </w:rPr>
        <w:t>)</w:t>
      </w:r>
      <w:r w:rsidR="006676A8" w:rsidRPr="00906C4D">
        <w:rPr>
          <w:rFonts w:ascii="Arial" w:hAnsi="Arial" w:cs="Arial"/>
          <w:sz w:val="20"/>
          <w:szCs w:val="20"/>
        </w:rPr>
        <w:t>;</w:t>
      </w:r>
    </w:p>
    <w:p w14:paraId="452AEEAF" w14:textId="4070CB15" w:rsidR="00A451D9" w:rsidRPr="00906C4D" w:rsidRDefault="00B56534" w:rsidP="001D5A8B">
      <w:pPr>
        <w:pStyle w:val="ListParagraph"/>
        <w:numPr>
          <w:ilvl w:val="2"/>
          <w:numId w:val="39"/>
        </w:numPr>
        <w:tabs>
          <w:tab w:val="clear" w:pos="420"/>
          <w:tab w:val="left" w:pos="1276"/>
        </w:tabs>
        <w:suppressAutoHyphens w:val="0"/>
        <w:spacing w:after="4" w:line="264" w:lineRule="auto"/>
        <w:ind w:left="567" w:hanging="11"/>
        <w:outlineLvl w:val="0"/>
        <w:rPr>
          <w:rFonts w:ascii="Arial" w:hAnsi="Arial" w:cs="Arial"/>
          <w:sz w:val="20"/>
          <w:szCs w:val="20"/>
        </w:rPr>
      </w:pPr>
      <w:proofErr w:type="spellStart"/>
      <w:r w:rsidRPr="00906C4D">
        <w:rPr>
          <w:rFonts w:ascii="Arial" w:hAnsi="Arial" w:cs="Arial"/>
          <w:sz w:val="20"/>
          <w:szCs w:val="20"/>
        </w:rPr>
        <w:t>NordPool</w:t>
      </w:r>
      <w:proofErr w:type="spellEnd"/>
      <w:r w:rsidRPr="00906C4D">
        <w:rPr>
          <w:rFonts w:ascii="Arial" w:hAnsi="Arial" w:cs="Arial"/>
          <w:sz w:val="20"/>
          <w:szCs w:val="20"/>
        </w:rPr>
        <w:t xml:space="preserve"> sistema</w:t>
      </w:r>
      <w:r w:rsidR="00AF71EC" w:rsidRPr="00906C4D">
        <w:rPr>
          <w:rFonts w:ascii="Arial" w:hAnsi="Arial" w:cs="Arial"/>
          <w:sz w:val="20"/>
          <w:szCs w:val="20"/>
        </w:rPr>
        <w:t xml:space="preserve">, 15 min. elektros kainų nuskaitymui </w:t>
      </w:r>
      <w:r w:rsidR="00FB16E8" w:rsidRPr="00906C4D">
        <w:rPr>
          <w:rFonts w:ascii="Arial" w:hAnsi="Arial" w:cs="Arial"/>
          <w:sz w:val="20"/>
          <w:szCs w:val="20"/>
        </w:rPr>
        <w:t>(</w:t>
      </w:r>
      <w:r w:rsidR="00AF71EC" w:rsidRPr="00906C4D">
        <w:rPr>
          <w:rFonts w:ascii="Arial" w:hAnsi="Arial" w:cs="Arial"/>
          <w:sz w:val="20"/>
          <w:szCs w:val="20"/>
        </w:rPr>
        <w:t>Interneto prieiga:</w:t>
      </w:r>
      <w:r w:rsidR="00A04A7B" w:rsidRPr="00906C4D">
        <w:rPr>
          <w:rFonts w:ascii="Arial" w:hAnsi="Arial" w:cs="Arial"/>
          <w:sz w:val="20"/>
          <w:szCs w:val="20"/>
        </w:rPr>
        <w:t xml:space="preserve"> </w:t>
      </w:r>
      <w:hyperlink r:id="rId10" w:history="1">
        <w:r w:rsidR="00A04A7B" w:rsidRPr="00906C4D">
          <w:rPr>
            <w:rStyle w:val="Hyperlink"/>
            <w:rFonts w:ascii="Arial" w:hAnsi="Arial" w:cs="Arial"/>
            <w:sz w:val="20"/>
            <w:szCs w:val="20"/>
          </w:rPr>
          <w:t>https://data.nordpoolgroup.com/</w:t>
        </w:r>
      </w:hyperlink>
      <w:r w:rsidR="00FB16E8" w:rsidRPr="00906C4D">
        <w:rPr>
          <w:rFonts w:ascii="Arial" w:hAnsi="Arial" w:cs="Arial"/>
          <w:sz w:val="20"/>
          <w:szCs w:val="20"/>
        </w:rPr>
        <w:t>)</w:t>
      </w:r>
      <w:r w:rsidR="006676A8" w:rsidRPr="00906C4D">
        <w:rPr>
          <w:rFonts w:ascii="Arial" w:hAnsi="Arial" w:cs="Arial"/>
          <w:sz w:val="20"/>
          <w:szCs w:val="20"/>
        </w:rPr>
        <w:t>;</w:t>
      </w:r>
    </w:p>
    <w:p w14:paraId="152E22A8" w14:textId="2F882B6A" w:rsidR="00A451D9" w:rsidRPr="00906C4D" w:rsidRDefault="006676A8" w:rsidP="001D5A8B">
      <w:pPr>
        <w:pStyle w:val="ListParagraph"/>
        <w:numPr>
          <w:ilvl w:val="2"/>
          <w:numId w:val="39"/>
        </w:numPr>
        <w:tabs>
          <w:tab w:val="clear" w:pos="420"/>
          <w:tab w:val="left" w:pos="1276"/>
        </w:tabs>
        <w:suppressAutoHyphens w:val="0"/>
        <w:spacing w:after="4" w:line="264" w:lineRule="auto"/>
        <w:ind w:left="567" w:hanging="11"/>
        <w:outlineLvl w:val="0"/>
        <w:rPr>
          <w:rFonts w:ascii="Arial" w:hAnsi="Arial" w:cs="Arial"/>
          <w:sz w:val="20"/>
          <w:szCs w:val="20"/>
        </w:rPr>
      </w:pPr>
      <w:proofErr w:type="spellStart"/>
      <w:r w:rsidRPr="00906C4D">
        <w:rPr>
          <w:rFonts w:ascii="Arial" w:hAnsi="Arial" w:cs="Arial"/>
          <w:sz w:val="20"/>
          <w:szCs w:val="20"/>
        </w:rPr>
        <w:t>Baltpool</w:t>
      </w:r>
      <w:proofErr w:type="spellEnd"/>
      <w:r w:rsidRPr="00906C4D">
        <w:rPr>
          <w:rFonts w:ascii="Arial" w:hAnsi="Arial" w:cs="Arial"/>
          <w:sz w:val="20"/>
          <w:szCs w:val="20"/>
        </w:rPr>
        <w:t xml:space="preserve"> </w:t>
      </w:r>
      <w:r w:rsidR="00B56534" w:rsidRPr="00906C4D">
        <w:rPr>
          <w:rFonts w:ascii="Arial" w:hAnsi="Arial" w:cs="Arial"/>
          <w:sz w:val="20"/>
          <w:szCs w:val="20"/>
        </w:rPr>
        <w:t>šilumos aukcionų sistema</w:t>
      </w:r>
      <w:r w:rsidR="00AF71EC" w:rsidRPr="00906C4D">
        <w:rPr>
          <w:rFonts w:ascii="Arial" w:hAnsi="Arial" w:cs="Arial"/>
          <w:sz w:val="20"/>
          <w:szCs w:val="20"/>
        </w:rPr>
        <w:t>, mėnesio</w:t>
      </w:r>
      <w:r w:rsidR="00055778" w:rsidRPr="00906C4D">
        <w:rPr>
          <w:rFonts w:ascii="Arial" w:hAnsi="Arial" w:cs="Arial"/>
          <w:sz w:val="20"/>
          <w:szCs w:val="20"/>
        </w:rPr>
        <w:t xml:space="preserve">, paros ir valandos </w:t>
      </w:r>
      <w:r w:rsidR="00AF71EC" w:rsidRPr="00906C4D">
        <w:rPr>
          <w:rFonts w:ascii="Arial" w:hAnsi="Arial" w:cs="Arial"/>
          <w:sz w:val="20"/>
          <w:szCs w:val="20"/>
        </w:rPr>
        <w:t xml:space="preserve">šilumos kiekio ir kainos nuskaitymui </w:t>
      </w:r>
      <w:r w:rsidR="00CC1FE4" w:rsidRPr="00906C4D">
        <w:rPr>
          <w:rFonts w:ascii="Arial" w:hAnsi="Arial" w:cs="Arial"/>
          <w:sz w:val="20"/>
          <w:szCs w:val="20"/>
        </w:rPr>
        <w:t>(</w:t>
      </w:r>
      <w:r w:rsidR="00055778" w:rsidRPr="00906C4D">
        <w:rPr>
          <w:rFonts w:ascii="Arial" w:hAnsi="Arial" w:cs="Arial"/>
          <w:sz w:val="20"/>
          <w:szCs w:val="20"/>
        </w:rPr>
        <w:t>Interneto prieiga</w:t>
      </w:r>
      <w:r w:rsidR="00FB2092" w:rsidRPr="00906C4D">
        <w:rPr>
          <w:rFonts w:ascii="Arial" w:hAnsi="Arial" w:cs="Arial"/>
          <w:sz w:val="20"/>
          <w:szCs w:val="20"/>
        </w:rPr>
        <w:t xml:space="preserve">: </w:t>
      </w:r>
      <w:hyperlink r:id="rId11" w:history="1">
        <w:r w:rsidR="00FB2092" w:rsidRPr="00906C4D">
          <w:rPr>
            <w:rStyle w:val="Hyperlink"/>
            <w:rFonts w:ascii="Arial" w:hAnsi="Arial" w:cs="Arial"/>
            <w:sz w:val="20"/>
            <w:szCs w:val="20"/>
          </w:rPr>
          <w:t>https://e.baltpool.eu/heat/?ti=2813679&amp;bp=h_results</w:t>
        </w:r>
      </w:hyperlink>
      <w:r w:rsidR="00CC1FE4" w:rsidRPr="00906C4D">
        <w:rPr>
          <w:rFonts w:ascii="Arial" w:hAnsi="Arial" w:cs="Arial"/>
          <w:sz w:val="20"/>
          <w:szCs w:val="20"/>
        </w:rPr>
        <w:t>)</w:t>
      </w:r>
      <w:r w:rsidR="0094138C" w:rsidRPr="00906C4D">
        <w:rPr>
          <w:rFonts w:ascii="Arial" w:hAnsi="Arial" w:cs="Arial"/>
          <w:sz w:val="20"/>
          <w:szCs w:val="20"/>
        </w:rPr>
        <w:t>.</w:t>
      </w:r>
    </w:p>
    <w:p w14:paraId="5F5AF03C" w14:textId="004BC5A6" w:rsidR="00DE0731" w:rsidRDefault="461052B5" w:rsidP="001D5A8B">
      <w:pPr>
        <w:pStyle w:val="ListParagraph"/>
        <w:numPr>
          <w:ilvl w:val="1"/>
          <w:numId w:val="39"/>
        </w:numPr>
        <w:tabs>
          <w:tab w:val="left" w:pos="567"/>
        </w:tabs>
        <w:suppressAutoHyphens w:val="0"/>
        <w:spacing w:after="4" w:line="264" w:lineRule="auto"/>
        <w:ind w:left="0" w:firstLine="0"/>
        <w:outlineLvl w:val="0"/>
        <w:rPr>
          <w:rFonts w:ascii="Arial" w:hAnsi="Arial" w:cs="Arial"/>
          <w:sz w:val="20"/>
          <w:szCs w:val="20"/>
        </w:rPr>
      </w:pPr>
      <w:r w:rsidRPr="00906C4D">
        <w:rPr>
          <w:rFonts w:ascii="Arial" w:hAnsi="Arial" w:cs="Arial"/>
          <w:sz w:val="20"/>
          <w:szCs w:val="20"/>
        </w:rPr>
        <w:t xml:space="preserve"> </w:t>
      </w:r>
      <w:r w:rsidR="47504B92" w:rsidRPr="00906C4D">
        <w:rPr>
          <w:rFonts w:ascii="Arial" w:hAnsi="Arial" w:cs="Arial"/>
          <w:sz w:val="20"/>
          <w:szCs w:val="20"/>
        </w:rPr>
        <w:t xml:space="preserve">Duomenys </w:t>
      </w:r>
      <w:r w:rsidR="008B1AFA" w:rsidRPr="00906C4D">
        <w:rPr>
          <w:rFonts w:ascii="Arial" w:hAnsi="Arial" w:cs="Arial"/>
          <w:sz w:val="20"/>
          <w:szCs w:val="20"/>
        </w:rPr>
        <w:t xml:space="preserve">iš </w:t>
      </w:r>
      <w:proofErr w:type="spellStart"/>
      <w:r w:rsidR="008B1AFA" w:rsidRPr="00906C4D">
        <w:rPr>
          <w:rFonts w:ascii="Arial" w:hAnsi="Arial" w:cs="Arial"/>
          <w:sz w:val="20"/>
          <w:szCs w:val="20"/>
        </w:rPr>
        <w:t>Valmet</w:t>
      </w:r>
      <w:proofErr w:type="spellEnd"/>
      <w:r w:rsidR="008B1AFA" w:rsidRPr="00906C4D">
        <w:rPr>
          <w:rFonts w:ascii="Arial" w:hAnsi="Arial" w:cs="Arial"/>
          <w:sz w:val="20"/>
          <w:szCs w:val="20"/>
        </w:rPr>
        <w:t xml:space="preserve"> DNA sistemos bei kitų duomenų sistemų </w:t>
      </w:r>
      <w:r w:rsidR="47504B92" w:rsidRPr="00906C4D">
        <w:rPr>
          <w:rFonts w:ascii="Arial" w:hAnsi="Arial" w:cs="Arial"/>
          <w:sz w:val="20"/>
          <w:szCs w:val="20"/>
        </w:rPr>
        <w:t xml:space="preserve">nuskaitomi naudojantis standartiniais atvirais protokolais. Nuskaitomų sistemų kiekis ir proceso duomenų kiekis turi būti toks, kad būtų galimybė įgyvendinti iškeltus funkcinius ir nefunkcinius reikalavimus. </w:t>
      </w:r>
      <w:r w:rsidR="0073649A" w:rsidRPr="00906C4D">
        <w:rPr>
          <w:rFonts w:ascii="Arial" w:hAnsi="Arial" w:cs="Arial"/>
          <w:sz w:val="20"/>
          <w:szCs w:val="20"/>
        </w:rPr>
        <w:t xml:space="preserve">Preliminariai reikia nuskaityti apie </w:t>
      </w:r>
      <w:r w:rsidR="0007278B" w:rsidRPr="00906C4D">
        <w:rPr>
          <w:rFonts w:ascii="Arial" w:hAnsi="Arial" w:cs="Arial"/>
          <w:sz w:val="20"/>
          <w:szCs w:val="20"/>
        </w:rPr>
        <w:t>2</w:t>
      </w:r>
      <w:r w:rsidR="001E16F7" w:rsidRPr="00906C4D">
        <w:rPr>
          <w:rFonts w:ascii="Arial" w:hAnsi="Arial" w:cs="Arial"/>
          <w:sz w:val="20"/>
          <w:szCs w:val="20"/>
        </w:rPr>
        <w:t>000 parametrų</w:t>
      </w:r>
      <w:r w:rsidR="00F80A22" w:rsidRPr="00906C4D">
        <w:rPr>
          <w:rFonts w:ascii="Arial" w:hAnsi="Arial" w:cs="Arial"/>
          <w:sz w:val="20"/>
          <w:szCs w:val="20"/>
        </w:rPr>
        <w:t>, 5 sekundžių dažnumu.</w:t>
      </w:r>
      <w:r w:rsidR="003E05D6" w:rsidRPr="00906C4D">
        <w:rPr>
          <w:rFonts w:ascii="Arial" w:hAnsi="Arial" w:cs="Arial"/>
          <w:sz w:val="20"/>
          <w:szCs w:val="20"/>
        </w:rPr>
        <w:t xml:space="preserve"> </w:t>
      </w:r>
    </w:p>
    <w:p w14:paraId="791E4C07" w14:textId="46FF31A6" w:rsidR="0007278B" w:rsidRDefault="00B879C5" w:rsidP="001D5A8B">
      <w:pPr>
        <w:pStyle w:val="ListParagraph"/>
        <w:numPr>
          <w:ilvl w:val="1"/>
          <w:numId w:val="39"/>
        </w:numPr>
        <w:tabs>
          <w:tab w:val="left" w:pos="567"/>
        </w:tabs>
        <w:suppressAutoHyphens w:val="0"/>
        <w:spacing w:after="4" w:line="264" w:lineRule="auto"/>
        <w:ind w:left="0" w:firstLine="0"/>
        <w:outlineLvl w:val="0"/>
        <w:rPr>
          <w:rFonts w:ascii="Arial" w:hAnsi="Arial" w:cs="Arial"/>
          <w:sz w:val="20"/>
          <w:szCs w:val="20"/>
        </w:rPr>
      </w:pPr>
      <w:r w:rsidRPr="5DA84EBC">
        <w:rPr>
          <w:rFonts w:ascii="Arial" w:hAnsi="Arial" w:cs="Arial"/>
          <w:sz w:val="20"/>
          <w:szCs w:val="20"/>
        </w:rPr>
        <w:t>P</w:t>
      </w:r>
      <w:r w:rsidR="003E05D6" w:rsidRPr="5DA84EBC">
        <w:rPr>
          <w:rFonts w:ascii="Arial" w:hAnsi="Arial" w:cs="Arial"/>
          <w:sz w:val="20"/>
          <w:szCs w:val="20"/>
        </w:rPr>
        <w:t>apildom</w:t>
      </w:r>
      <w:r w:rsidRPr="5DA84EBC">
        <w:rPr>
          <w:rFonts w:ascii="Arial" w:hAnsi="Arial" w:cs="Arial"/>
          <w:sz w:val="20"/>
          <w:szCs w:val="20"/>
        </w:rPr>
        <w:t>i</w:t>
      </w:r>
      <w:r w:rsidR="003E05D6" w:rsidRPr="5DA84EBC">
        <w:rPr>
          <w:rFonts w:ascii="Arial" w:hAnsi="Arial" w:cs="Arial"/>
          <w:sz w:val="20"/>
          <w:szCs w:val="20"/>
        </w:rPr>
        <w:t xml:space="preserve"> darb</w:t>
      </w:r>
      <w:r w:rsidRPr="5DA84EBC">
        <w:rPr>
          <w:rFonts w:ascii="Arial" w:hAnsi="Arial" w:cs="Arial"/>
          <w:sz w:val="20"/>
          <w:szCs w:val="20"/>
        </w:rPr>
        <w:t>ai dėl</w:t>
      </w:r>
      <w:r w:rsidR="003E05D6" w:rsidRPr="5DA84EBC">
        <w:rPr>
          <w:rFonts w:ascii="Arial" w:hAnsi="Arial" w:cs="Arial"/>
          <w:sz w:val="20"/>
          <w:szCs w:val="20"/>
        </w:rPr>
        <w:t xml:space="preserve"> duomen</w:t>
      </w:r>
      <w:r w:rsidRPr="5DA84EBC">
        <w:rPr>
          <w:rFonts w:ascii="Arial" w:hAnsi="Arial" w:cs="Arial"/>
          <w:sz w:val="20"/>
          <w:szCs w:val="20"/>
        </w:rPr>
        <w:t>ų</w:t>
      </w:r>
      <w:r w:rsidR="003E05D6" w:rsidRPr="5DA84EBC">
        <w:rPr>
          <w:rFonts w:ascii="Arial" w:hAnsi="Arial" w:cs="Arial"/>
          <w:sz w:val="20"/>
          <w:szCs w:val="20"/>
        </w:rPr>
        <w:t xml:space="preserve"> paėmim</w:t>
      </w:r>
      <w:r w:rsidRPr="5DA84EBC">
        <w:rPr>
          <w:rFonts w:ascii="Arial" w:hAnsi="Arial" w:cs="Arial"/>
          <w:sz w:val="20"/>
          <w:szCs w:val="20"/>
        </w:rPr>
        <w:t>o</w:t>
      </w:r>
      <w:r w:rsidR="3997A512" w:rsidRPr="5DA84EBC">
        <w:rPr>
          <w:rFonts w:ascii="Arial" w:hAnsi="Arial" w:cs="Arial"/>
          <w:sz w:val="20"/>
          <w:szCs w:val="20"/>
        </w:rPr>
        <w:t xml:space="preserve"> iš IT sistemų</w:t>
      </w:r>
      <w:r w:rsidRPr="5DA84EBC">
        <w:rPr>
          <w:rFonts w:ascii="Arial" w:hAnsi="Arial" w:cs="Arial"/>
          <w:sz w:val="20"/>
          <w:szCs w:val="20"/>
        </w:rPr>
        <w:t xml:space="preserve"> įeina į </w:t>
      </w:r>
      <w:r w:rsidR="0007278B" w:rsidRPr="5DA84EBC">
        <w:rPr>
          <w:rFonts w:ascii="Arial" w:hAnsi="Arial" w:cs="Arial"/>
          <w:sz w:val="20"/>
          <w:szCs w:val="20"/>
        </w:rPr>
        <w:t>Į</w:t>
      </w:r>
      <w:r w:rsidRPr="5DA84EBC">
        <w:rPr>
          <w:rFonts w:ascii="Arial" w:hAnsi="Arial" w:cs="Arial"/>
          <w:sz w:val="20"/>
          <w:szCs w:val="20"/>
        </w:rPr>
        <w:t xml:space="preserve">rankio įdiegimo </w:t>
      </w:r>
      <w:r w:rsidR="00BF5187" w:rsidRPr="5DA84EBC">
        <w:rPr>
          <w:rFonts w:ascii="Arial" w:hAnsi="Arial" w:cs="Arial"/>
          <w:sz w:val="20"/>
          <w:szCs w:val="20"/>
        </w:rPr>
        <w:t>apimtį.</w:t>
      </w:r>
    </w:p>
    <w:p w14:paraId="21518A7E" w14:textId="15124391" w:rsidR="00B56534" w:rsidRDefault="00B56534" w:rsidP="001D5A8B">
      <w:pPr>
        <w:pStyle w:val="ListParagraph"/>
        <w:numPr>
          <w:ilvl w:val="1"/>
          <w:numId w:val="39"/>
        </w:numPr>
        <w:tabs>
          <w:tab w:val="left" w:pos="567"/>
        </w:tabs>
        <w:suppressAutoHyphens w:val="0"/>
        <w:spacing w:after="4" w:line="264" w:lineRule="auto"/>
        <w:ind w:left="0" w:firstLine="0"/>
        <w:outlineLvl w:val="0"/>
        <w:rPr>
          <w:rFonts w:ascii="Arial" w:hAnsi="Arial" w:cs="Arial"/>
          <w:sz w:val="20"/>
          <w:szCs w:val="20"/>
        </w:rPr>
      </w:pPr>
      <w:r w:rsidRPr="001D5A8B">
        <w:rPr>
          <w:rFonts w:ascii="Arial" w:hAnsi="Arial" w:cs="Arial"/>
          <w:sz w:val="20"/>
          <w:szCs w:val="20"/>
        </w:rPr>
        <w:t xml:space="preserve">Netiesioginiais metodais apskaičiuojami dydžiai </w:t>
      </w:r>
      <w:r w:rsidR="00F80A22" w:rsidRPr="001D5A8B">
        <w:rPr>
          <w:rFonts w:ascii="Arial" w:hAnsi="Arial" w:cs="Arial"/>
          <w:sz w:val="20"/>
          <w:szCs w:val="20"/>
        </w:rPr>
        <w:t>yra</w:t>
      </w:r>
      <w:r w:rsidRPr="001D5A8B">
        <w:rPr>
          <w:rFonts w:ascii="Arial" w:hAnsi="Arial" w:cs="Arial"/>
          <w:sz w:val="20"/>
          <w:szCs w:val="20"/>
        </w:rPr>
        <w:t xml:space="preserve"> palyginami su </w:t>
      </w:r>
      <w:r w:rsidR="00F80A22" w:rsidRPr="001D5A8B">
        <w:rPr>
          <w:rFonts w:ascii="Arial" w:hAnsi="Arial" w:cs="Arial"/>
          <w:sz w:val="20"/>
          <w:szCs w:val="20"/>
        </w:rPr>
        <w:t>realiai</w:t>
      </w:r>
      <w:r w:rsidR="00483703" w:rsidRPr="001D5A8B">
        <w:rPr>
          <w:rFonts w:ascii="Arial" w:hAnsi="Arial" w:cs="Arial"/>
          <w:sz w:val="20"/>
          <w:szCs w:val="20"/>
        </w:rPr>
        <w:t>s</w:t>
      </w:r>
      <w:r w:rsidR="00F80A22" w:rsidRPr="001D5A8B">
        <w:rPr>
          <w:rFonts w:ascii="Arial" w:hAnsi="Arial" w:cs="Arial"/>
          <w:sz w:val="20"/>
          <w:szCs w:val="20"/>
        </w:rPr>
        <w:t xml:space="preserve"> </w:t>
      </w:r>
      <w:r w:rsidRPr="001D5A8B">
        <w:rPr>
          <w:rFonts w:ascii="Arial" w:hAnsi="Arial" w:cs="Arial"/>
          <w:sz w:val="20"/>
          <w:szCs w:val="20"/>
        </w:rPr>
        <w:t>matavimais</w:t>
      </w:r>
      <w:r w:rsidR="00DE0731" w:rsidRPr="001D5A8B">
        <w:rPr>
          <w:rFonts w:ascii="Arial" w:hAnsi="Arial" w:cs="Arial"/>
          <w:sz w:val="20"/>
          <w:szCs w:val="20"/>
        </w:rPr>
        <w:t xml:space="preserve"> ir pateikiamos rekomendacijos dėl </w:t>
      </w:r>
      <w:r w:rsidR="0080456D" w:rsidRPr="001D5A8B">
        <w:rPr>
          <w:rFonts w:ascii="Arial" w:hAnsi="Arial" w:cs="Arial"/>
          <w:sz w:val="20"/>
          <w:szCs w:val="20"/>
        </w:rPr>
        <w:t xml:space="preserve">jėgainės </w:t>
      </w:r>
      <w:r w:rsidR="00DE0731" w:rsidRPr="001D5A8B">
        <w:rPr>
          <w:rFonts w:ascii="Arial" w:hAnsi="Arial" w:cs="Arial"/>
          <w:sz w:val="20"/>
          <w:szCs w:val="20"/>
        </w:rPr>
        <w:t>valdymo</w:t>
      </w:r>
      <w:r w:rsidR="0080456D" w:rsidRPr="001D5A8B">
        <w:rPr>
          <w:rFonts w:ascii="Arial" w:hAnsi="Arial" w:cs="Arial"/>
          <w:sz w:val="20"/>
          <w:szCs w:val="20"/>
        </w:rPr>
        <w:t xml:space="preserve"> ir efektyvumo didinimo</w:t>
      </w:r>
      <w:r w:rsidRPr="001D5A8B">
        <w:rPr>
          <w:rFonts w:ascii="Arial" w:hAnsi="Arial" w:cs="Arial"/>
          <w:sz w:val="20"/>
          <w:szCs w:val="20"/>
        </w:rPr>
        <w:t>;</w:t>
      </w:r>
    </w:p>
    <w:p w14:paraId="503ABB4B" w14:textId="4CEE402F" w:rsidR="00B56534" w:rsidRDefault="00B56534" w:rsidP="001D5A8B">
      <w:pPr>
        <w:pStyle w:val="ListParagraph"/>
        <w:numPr>
          <w:ilvl w:val="1"/>
          <w:numId w:val="39"/>
        </w:numPr>
        <w:tabs>
          <w:tab w:val="left" w:pos="567"/>
        </w:tabs>
        <w:suppressAutoHyphens w:val="0"/>
        <w:spacing w:after="4" w:line="264" w:lineRule="auto"/>
        <w:ind w:left="0" w:firstLine="0"/>
        <w:outlineLvl w:val="0"/>
        <w:rPr>
          <w:rFonts w:ascii="Arial" w:hAnsi="Arial" w:cs="Arial"/>
          <w:sz w:val="20"/>
          <w:szCs w:val="20"/>
        </w:rPr>
      </w:pPr>
      <w:r w:rsidRPr="001D5A8B">
        <w:rPr>
          <w:rFonts w:ascii="Arial" w:hAnsi="Arial" w:cs="Arial"/>
          <w:sz w:val="20"/>
          <w:szCs w:val="20"/>
        </w:rPr>
        <w:t>Kryžminis masės ir energijos balanso patikrinimas</w:t>
      </w:r>
      <w:r w:rsidR="007A7038" w:rsidRPr="001D5A8B">
        <w:rPr>
          <w:rFonts w:ascii="Arial" w:hAnsi="Arial" w:cs="Arial"/>
          <w:sz w:val="20"/>
          <w:szCs w:val="20"/>
        </w:rPr>
        <w:t xml:space="preserve"> ir teikiamos rekomendacijos</w:t>
      </w:r>
      <w:r w:rsidRPr="001D5A8B">
        <w:rPr>
          <w:rFonts w:ascii="Arial" w:hAnsi="Arial" w:cs="Arial"/>
          <w:sz w:val="20"/>
          <w:szCs w:val="20"/>
        </w:rPr>
        <w:t xml:space="preserve">; </w:t>
      </w:r>
    </w:p>
    <w:p w14:paraId="78301CEF" w14:textId="50CB88B4" w:rsidR="00B56534" w:rsidRDefault="00B56534" w:rsidP="001D5A8B">
      <w:pPr>
        <w:pStyle w:val="ListParagraph"/>
        <w:numPr>
          <w:ilvl w:val="1"/>
          <w:numId w:val="39"/>
        </w:numPr>
        <w:tabs>
          <w:tab w:val="left" w:pos="567"/>
        </w:tabs>
        <w:suppressAutoHyphens w:val="0"/>
        <w:spacing w:after="4" w:line="264" w:lineRule="auto"/>
        <w:ind w:left="0" w:firstLine="0"/>
        <w:outlineLvl w:val="0"/>
        <w:rPr>
          <w:rFonts w:ascii="Arial" w:hAnsi="Arial" w:cs="Arial"/>
          <w:sz w:val="20"/>
          <w:szCs w:val="20"/>
        </w:rPr>
      </w:pPr>
      <w:r w:rsidRPr="001D5A8B">
        <w:rPr>
          <w:rFonts w:ascii="Arial" w:hAnsi="Arial" w:cs="Arial"/>
          <w:sz w:val="20"/>
          <w:szCs w:val="20"/>
        </w:rPr>
        <w:t>Kranų svorio matavimo paklaidos įvertinimas</w:t>
      </w:r>
      <w:r w:rsidR="007A7038" w:rsidRPr="001D5A8B">
        <w:rPr>
          <w:rFonts w:ascii="Arial" w:hAnsi="Arial" w:cs="Arial"/>
          <w:sz w:val="20"/>
          <w:szCs w:val="20"/>
        </w:rPr>
        <w:t xml:space="preserve"> ir teikiamos rekomendacijos</w:t>
      </w:r>
      <w:r w:rsidR="7508DFBC" w:rsidRPr="001D5A8B">
        <w:rPr>
          <w:rFonts w:ascii="Arial" w:hAnsi="Arial" w:cs="Arial"/>
          <w:sz w:val="20"/>
          <w:szCs w:val="20"/>
        </w:rPr>
        <w:t xml:space="preserve"> užfiksavus nuokrypius</w:t>
      </w:r>
      <w:r w:rsidRPr="001D5A8B">
        <w:rPr>
          <w:rFonts w:ascii="Arial" w:hAnsi="Arial" w:cs="Arial"/>
          <w:sz w:val="20"/>
          <w:szCs w:val="20"/>
        </w:rPr>
        <w:t>;</w:t>
      </w:r>
    </w:p>
    <w:p w14:paraId="68D30438" w14:textId="21F3B490" w:rsidR="00B56534" w:rsidRDefault="00B56534" w:rsidP="001D5A8B">
      <w:pPr>
        <w:pStyle w:val="ListParagraph"/>
        <w:numPr>
          <w:ilvl w:val="1"/>
          <w:numId w:val="39"/>
        </w:numPr>
        <w:tabs>
          <w:tab w:val="left" w:pos="567"/>
        </w:tabs>
        <w:suppressAutoHyphens w:val="0"/>
        <w:spacing w:after="4" w:line="264" w:lineRule="auto"/>
        <w:ind w:left="0" w:firstLine="0"/>
        <w:outlineLvl w:val="0"/>
        <w:rPr>
          <w:rFonts w:ascii="Arial" w:hAnsi="Arial" w:cs="Arial"/>
          <w:sz w:val="20"/>
          <w:szCs w:val="20"/>
        </w:rPr>
      </w:pPr>
      <w:r w:rsidRPr="001D5A8B">
        <w:rPr>
          <w:rFonts w:ascii="Arial" w:hAnsi="Arial" w:cs="Arial"/>
          <w:sz w:val="20"/>
          <w:szCs w:val="20"/>
        </w:rPr>
        <w:t>Pranešimai apie nuokrypius nuo normalaus veikimo siunčiami el. laiškais;</w:t>
      </w:r>
    </w:p>
    <w:p w14:paraId="6AAC16CB" w14:textId="177E5F57" w:rsidR="00BD310A" w:rsidRDefault="00B56534" w:rsidP="001D5A8B">
      <w:pPr>
        <w:pStyle w:val="ListParagraph"/>
        <w:numPr>
          <w:ilvl w:val="1"/>
          <w:numId w:val="39"/>
        </w:numPr>
        <w:tabs>
          <w:tab w:val="left" w:pos="567"/>
        </w:tabs>
        <w:suppressAutoHyphens w:val="0"/>
        <w:spacing w:after="4" w:line="264" w:lineRule="auto"/>
        <w:ind w:left="0" w:firstLine="0"/>
        <w:outlineLvl w:val="0"/>
        <w:rPr>
          <w:rFonts w:ascii="Arial" w:hAnsi="Arial" w:cs="Arial"/>
          <w:sz w:val="20"/>
          <w:szCs w:val="20"/>
        </w:rPr>
      </w:pPr>
      <w:r w:rsidRPr="001D5A8B">
        <w:rPr>
          <w:rFonts w:ascii="Arial" w:hAnsi="Arial" w:cs="Arial"/>
          <w:sz w:val="20"/>
          <w:szCs w:val="20"/>
        </w:rPr>
        <w:t>Visi apskaičiuoti rodikliai pateikiami atskir</w:t>
      </w:r>
      <w:r w:rsidR="005E65B0" w:rsidRPr="001D5A8B">
        <w:rPr>
          <w:rFonts w:ascii="Arial" w:hAnsi="Arial" w:cs="Arial"/>
          <w:sz w:val="20"/>
          <w:szCs w:val="20"/>
        </w:rPr>
        <w:t xml:space="preserve">oje </w:t>
      </w:r>
      <w:r w:rsidR="007A7038" w:rsidRPr="001D5A8B">
        <w:rPr>
          <w:rFonts w:ascii="Arial" w:hAnsi="Arial" w:cs="Arial"/>
          <w:sz w:val="20"/>
          <w:szCs w:val="20"/>
        </w:rPr>
        <w:t xml:space="preserve">vizualioje </w:t>
      </w:r>
      <w:r w:rsidR="005E65B0" w:rsidRPr="001D5A8B">
        <w:rPr>
          <w:rFonts w:ascii="Arial" w:hAnsi="Arial" w:cs="Arial"/>
          <w:sz w:val="20"/>
          <w:szCs w:val="20"/>
        </w:rPr>
        <w:t>ataskaitoje</w:t>
      </w:r>
      <w:r w:rsidRPr="001D5A8B">
        <w:rPr>
          <w:rFonts w:ascii="Arial" w:hAnsi="Arial" w:cs="Arial"/>
          <w:sz w:val="20"/>
          <w:szCs w:val="20"/>
        </w:rPr>
        <w:t xml:space="preserve"> </w:t>
      </w:r>
      <w:r w:rsidR="005E65B0" w:rsidRPr="001D5A8B">
        <w:rPr>
          <w:rFonts w:ascii="Arial" w:hAnsi="Arial" w:cs="Arial"/>
          <w:sz w:val="20"/>
          <w:szCs w:val="20"/>
        </w:rPr>
        <w:t>(</w:t>
      </w:r>
      <w:proofErr w:type="spellStart"/>
      <w:r w:rsidRPr="001D5A8B">
        <w:rPr>
          <w:rFonts w:ascii="Arial" w:hAnsi="Arial" w:cs="Arial"/>
          <w:sz w:val="20"/>
          <w:szCs w:val="20"/>
        </w:rPr>
        <w:t>Dashboard</w:t>
      </w:r>
      <w:proofErr w:type="spellEnd"/>
      <w:r w:rsidR="005E65B0" w:rsidRPr="001D5A8B">
        <w:rPr>
          <w:rFonts w:ascii="Arial" w:hAnsi="Arial" w:cs="Arial"/>
          <w:sz w:val="20"/>
          <w:szCs w:val="20"/>
        </w:rPr>
        <w:t>)</w:t>
      </w:r>
      <w:r w:rsidR="001D5A8B">
        <w:rPr>
          <w:rFonts w:ascii="Arial" w:hAnsi="Arial" w:cs="Arial"/>
          <w:sz w:val="20"/>
          <w:szCs w:val="20"/>
        </w:rPr>
        <w:t>;</w:t>
      </w:r>
    </w:p>
    <w:p w14:paraId="0255BAE1" w14:textId="44BA6FA7" w:rsidR="00B56534" w:rsidRPr="00D004A8" w:rsidRDefault="00BD310A" w:rsidP="00D004A8">
      <w:pPr>
        <w:pStyle w:val="ListParagraph"/>
        <w:numPr>
          <w:ilvl w:val="1"/>
          <w:numId w:val="39"/>
        </w:numPr>
        <w:tabs>
          <w:tab w:val="left" w:pos="567"/>
        </w:tabs>
        <w:suppressAutoHyphens w:val="0"/>
        <w:spacing w:after="4" w:line="264" w:lineRule="auto"/>
        <w:ind w:left="0" w:firstLine="0"/>
        <w:outlineLvl w:val="0"/>
        <w:rPr>
          <w:rFonts w:ascii="Arial" w:hAnsi="Arial" w:cs="Arial"/>
          <w:sz w:val="20"/>
          <w:szCs w:val="20"/>
        </w:rPr>
      </w:pPr>
      <w:r w:rsidRPr="00D004A8">
        <w:rPr>
          <w:rFonts w:ascii="Arial" w:hAnsi="Arial" w:cs="Arial"/>
          <w:sz w:val="20"/>
          <w:szCs w:val="20"/>
        </w:rPr>
        <w:t>S</w:t>
      </w:r>
      <w:r w:rsidR="00B56534" w:rsidRPr="00D004A8">
        <w:rPr>
          <w:rFonts w:ascii="Arial" w:hAnsi="Arial" w:cs="Arial"/>
          <w:sz w:val="20"/>
          <w:szCs w:val="20"/>
        </w:rPr>
        <w:t xml:space="preserve">uskaičiuojamas </w:t>
      </w:r>
      <w:r w:rsidRPr="00D004A8">
        <w:rPr>
          <w:rFonts w:ascii="Arial" w:hAnsi="Arial" w:cs="Arial"/>
          <w:sz w:val="20"/>
          <w:szCs w:val="20"/>
        </w:rPr>
        <w:t xml:space="preserve">jėgainės </w:t>
      </w:r>
      <w:r w:rsidR="00B56534" w:rsidRPr="00D004A8">
        <w:rPr>
          <w:rFonts w:ascii="Arial" w:hAnsi="Arial" w:cs="Arial"/>
          <w:sz w:val="20"/>
          <w:szCs w:val="20"/>
        </w:rPr>
        <w:t>dienos</w:t>
      </w:r>
      <w:r w:rsidR="00025840" w:rsidRPr="00D004A8">
        <w:rPr>
          <w:rFonts w:ascii="Arial" w:hAnsi="Arial" w:cs="Arial"/>
          <w:sz w:val="20"/>
          <w:szCs w:val="20"/>
        </w:rPr>
        <w:t xml:space="preserve"> ar pamainos</w:t>
      </w:r>
      <w:r w:rsidR="00B56534" w:rsidRPr="00D004A8">
        <w:rPr>
          <w:rFonts w:ascii="Arial" w:hAnsi="Arial" w:cs="Arial"/>
          <w:sz w:val="20"/>
          <w:szCs w:val="20"/>
        </w:rPr>
        <w:t xml:space="preserve"> </w:t>
      </w:r>
      <w:r w:rsidRPr="00D004A8">
        <w:rPr>
          <w:rFonts w:ascii="Arial" w:hAnsi="Arial" w:cs="Arial"/>
          <w:sz w:val="20"/>
          <w:szCs w:val="20"/>
        </w:rPr>
        <w:t xml:space="preserve">ekonominis </w:t>
      </w:r>
      <w:r w:rsidR="00B56534" w:rsidRPr="00D004A8">
        <w:rPr>
          <w:rFonts w:ascii="Arial" w:hAnsi="Arial" w:cs="Arial"/>
          <w:sz w:val="20"/>
          <w:szCs w:val="20"/>
        </w:rPr>
        <w:t>balansas pinigine išraiška.</w:t>
      </w:r>
    </w:p>
    <w:p w14:paraId="11648A23" w14:textId="56A5BE12" w:rsidR="4E339505" w:rsidRPr="00906C4D" w:rsidRDefault="4E339505" w:rsidP="4E339505">
      <w:pPr>
        <w:pStyle w:val="ListParagraph"/>
        <w:spacing w:after="4" w:line="264" w:lineRule="auto"/>
        <w:ind w:left="859"/>
        <w:outlineLvl w:val="0"/>
        <w:rPr>
          <w:rFonts w:ascii="Arial" w:hAnsi="Arial" w:cs="Arial"/>
          <w:sz w:val="20"/>
          <w:szCs w:val="20"/>
        </w:rPr>
      </w:pPr>
    </w:p>
    <w:p w14:paraId="2E66F3AE" w14:textId="77777777" w:rsidR="00483703" w:rsidRPr="00906C4D" w:rsidRDefault="00A32416" w:rsidP="00D004A8">
      <w:pPr>
        <w:pStyle w:val="ListParagraph"/>
        <w:numPr>
          <w:ilvl w:val="0"/>
          <w:numId w:val="39"/>
        </w:numPr>
        <w:tabs>
          <w:tab w:val="clear" w:pos="0"/>
          <w:tab w:val="left" w:pos="567"/>
        </w:tabs>
        <w:suppressAutoHyphens w:val="0"/>
        <w:spacing w:after="4" w:line="264" w:lineRule="auto"/>
        <w:ind w:left="0" w:firstLine="0"/>
        <w:outlineLvl w:val="0"/>
        <w:rPr>
          <w:rFonts w:ascii="Arial" w:hAnsi="Arial" w:cs="Arial"/>
          <w:b/>
          <w:bCs/>
          <w:sz w:val="20"/>
          <w:szCs w:val="20"/>
        </w:rPr>
      </w:pPr>
      <w:r w:rsidRPr="00906C4D">
        <w:rPr>
          <w:rFonts w:ascii="Arial" w:hAnsi="Arial" w:cs="Arial"/>
          <w:b/>
          <w:bCs/>
          <w:sz w:val="20"/>
          <w:szCs w:val="20"/>
        </w:rPr>
        <w:t xml:space="preserve"> Reikalavimai dokumentacijai: </w:t>
      </w:r>
    </w:p>
    <w:p w14:paraId="18AF9D86" w14:textId="1331AC21" w:rsidR="005209AF" w:rsidRPr="00906C4D" w:rsidRDefault="00A32416" w:rsidP="00D004A8">
      <w:pPr>
        <w:pStyle w:val="ListParagraph"/>
        <w:numPr>
          <w:ilvl w:val="1"/>
          <w:numId w:val="39"/>
        </w:numPr>
        <w:tabs>
          <w:tab w:val="left" w:pos="567"/>
        </w:tabs>
        <w:suppressAutoHyphens w:val="0"/>
        <w:spacing w:after="4" w:line="264" w:lineRule="auto"/>
        <w:ind w:left="0" w:firstLine="0"/>
        <w:outlineLvl w:val="0"/>
        <w:rPr>
          <w:rFonts w:ascii="Arial" w:hAnsi="Arial" w:cs="Arial"/>
          <w:sz w:val="20"/>
          <w:szCs w:val="20"/>
        </w:rPr>
      </w:pPr>
      <w:r w:rsidRPr="00906C4D">
        <w:rPr>
          <w:rFonts w:ascii="Arial" w:hAnsi="Arial" w:cs="Arial"/>
          <w:sz w:val="20"/>
          <w:szCs w:val="20"/>
        </w:rPr>
        <w:t>Įrankio diegimo laikotarpiu atliekama įrenginių ir darbo</w:t>
      </w:r>
      <w:r w:rsidR="00483703" w:rsidRPr="00906C4D">
        <w:rPr>
          <w:rFonts w:ascii="Arial" w:hAnsi="Arial" w:cs="Arial"/>
          <w:sz w:val="20"/>
          <w:szCs w:val="20"/>
        </w:rPr>
        <w:t xml:space="preserve"> režimų</w:t>
      </w:r>
      <w:r w:rsidRPr="00906C4D">
        <w:rPr>
          <w:rFonts w:ascii="Arial" w:hAnsi="Arial" w:cs="Arial"/>
          <w:sz w:val="20"/>
          <w:szCs w:val="20"/>
        </w:rPr>
        <w:t xml:space="preserve"> inventorizacija. Parengiama ataskaita, kuri apima:</w:t>
      </w:r>
    </w:p>
    <w:p w14:paraId="10BAB313" w14:textId="77777777" w:rsidR="005209AF" w:rsidRPr="00906C4D" w:rsidRDefault="00A32416" w:rsidP="00C70849">
      <w:pPr>
        <w:pStyle w:val="ListParagraph"/>
        <w:numPr>
          <w:ilvl w:val="2"/>
          <w:numId w:val="39"/>
        </w:numPr>
        <w:tabs>
          <w:tab w:val="clear" w:pos="420"/>
          <w:tab w:val="left" w:pos="1276"/>
        </w:tabs>
        <w:suppressAutoHyphens w:val="0"/>
        <w:spacing w:after="4" w:line="264" w:lineRule="auto"/>
        <w:ind w:left="567" w:firstLine="0"/>
        <w:outlineLvl w:val="0"/>
        <w:rPr>
          <w:rFonts w:ascii="Arial" w:hAnsi="Arial" w:cs="Arial"/>
          <w:sz w:val="20"/>
          <w:szCs w:val="20"/>
        </w:rPr>
      </w:pPr>
      <w:r w:rsidRPr="00906C4D">
        <w:rPr>
          <w:rFonts w:ascii="Arial" w:hAnsi="Arial" w:cs="Arial"/>
          <w:sz w:val="20"/>
          <w:szCs w:val="20"/>
        </w:rPr>
        <w:t>Įrenginių ch</w:t>
      </w:r>
      <w:r w:rsidR="00C2046C" w:rsidRPr="00906C4D">
        <w:rPr>
          <w:rFonts w:ascii="Arial" w:hAnsi="Arial" w:cs="Arial"/>
          <w:sz w:val="20"/>
          <w:szCs w:val="20"/>
        </w:rPr>
        <w:t>arakteristikas;</w:t>
      </w:r>
    </w:p>
    <w:p w14:paraId="06E7D972" w14:textId="77777777" w:rsidR="005209AF" w:rsidRPr="00906C4D" w:rsidRDefault="00A32416" w:rsidP="00C70849">
      <w:pPr>
        <w:pStyle w:val="ListParagraph"/>
        <w:numPr>
          <w:ilvl w:val="2"/>
          <w:numId w:val="39"/>
        </w:numPr>
        <w:tabs>
          <w:tab w:val="clear" w:pos="420"/>
          <w:tab w:val="left" w:pos="1276"/>
        </w:tabs>
        <w:suppressAutoHyphens w:val="0"/>
        <w:spacing w:after="4" w:line="264" w:lineRule="auto"/>
        <w:ind w:left="567" w:firstLine="0"/>
        <w:outlineLvl w:val="0"/>
        <w:rPr>
          <w:rFonts w:ascii="Arial" w:hAnsi="Arial" w:cs="Arial"/>
          <w:sz w:val="20"/>
          <w:szCs w:val="20"/>
        </w:rPr>
      </w:pPr>
      <w:r w:rsidRPr="00906C4D">
        <w:rPr>
          <w:rFonts w:ascii="Arial" w:hAnsi="Arial" w:cs="Arial"/>
          <w:sz w:val="20"/>
          <w:szCs w:val="20"/>
        </w:rPr>
        <w:t>Darbo režimų ribinės vertės, pavyzdžiui pakuros temperatūra, garo temperatūra</w:t>
      </w:r>
      <w:r w:rsidR="43B8C6AB" w:rsidRPr="00906C4D">
        <w:rPr>
          <w:rFonts w:ascii="Arial" w:hAnsi="Arial" w:cs="Arial"/>
          <w:sz w:val="20"/>
          <w:szCs w:val="20"/>
        </w:rPr>
        <w:t>,</w:t>
      </w:r>
      <w:r w:rsidRPr="00906C4D">
        <w:rPr>
          <w:rFonts w:ascii="Arial" w:hAnsi="Arial" w:cs="Arial"/>
          <w:sz w:val="20"/>
          <w:szCs w:val="20"/>
        </w:rPr>
        <w:t xml:space="preserve"> slėgis ir </w:t>
      </w:r>
      <w:r w:rsidR="793D3B7F" w:rsidRPr="00906C4D">
        <w:rPr>
          <w:rFonts w:ascii="Arial" w:hAnsi="Arial" w:cs="Arial"/>
          <w:sz w:val="20"/>
          <w:szCs w:val="20"/>
        </w:rPr>
        <w:t>kitus jėgainės valdymo parametrus</w:t>
      </w:r>
      <w:r w:rsidRPr="00906C4D">
        <w:rPr>
          <w:rFonts w:ascii="Arial" w:hAnsi="Arial" w:cs="Arial"/>
          <w:sz w:val="20"/>
          <w:szCs w:val="20"/>
        </w:rPr>
        <w:t>;</w:t>
      </w:r>
    </w:p>
    <w:p w14:paraId="5E8CC23A" w14:textId="77777777" w:rsidR="005209AF" w:rsidRPr="00906C4D" w:rsidRDefault="00A32416" w:rsidP="00C70849">
      <w:pPr>
        <w:pStyle w:val="ListParagraph"/>
        <w:numPr>
          <w:ilvl w:val="2"/>
          <w:numId w:val="39"/>
        </w:numPr>
        <w:tabs>
          <w:tab w:val="clear" w:pos="420"/>
          <w:tab w:val="left" w:pos="1276"/>
        </w:tabs>
        <w:suppressAutoHyphens w:val="0"/>
        <w:spacing w:after="4" w:line="264" w:lineRule="auto"/>
        <w:ind w:left="567" w:firstLine="0"/>
        <w:outlineLvl w:val="0"/>
        <w:rPr>
          <w:rFonts w:ascii="Arial" w:hAnsi="Arial" w:cs="Arial"/>
          <w:sz w:val="20"/>
          <w:szCs w:val="20"/>
        </w:rPr>
      </w:pPr>
      <w:r w:rsidRPr="00906C4D">
        <w:rPr>
          <w:rFonts w:ascii="Arial" w:hAnsi="Arial" w:cs="Arial"/>
          <w:sz w:val="20"/>
          <w:szCs w:val="20"/>
        </w:rPr>
        <w:t>Nustatytus trūkumus;</w:t>
      </w:r>
    </w:p>
    <w:p w14:paraId="39EC00C8" w14:textId="77777777" w:rsidR="005209AF" w:rsidRPr="00906C4D" w:rsidRDefault="00A32416" w:rsidP="00C70849">
      <w:pPr>
        <w:pStyle w:val="ListParagraph"/>
        <w:numPr>
          <w:ilvl w:val="2"/>
          <w:numId w:val="39"/>
        </w:numPr>
        <w:tabs>
          <w:tab w:val="clear" w:pos="420"/>
          <w:tab w:val="left" w:pos="1276"/>
        </w:tabs>
        <w:suppressAutoHyphens w:val="0"/>
        <w:spacing w:after="4" w:line="264" w:lineRule="auto"/>
        <w:ind w:left="567" w:firstLine="0"/>
        <w:outlineLvl w:val="0"/>
        <w:rPr>
          <w:rFonts w:ascii="Arial" w:hAnsi="Arial" w:cs="Arial"/>
          <w:sz w:val="20"/>
          <w:szCs w:val="20"/>
        </w:rPr>
      </w:pPr>
      <w:r w:rsidRPr="00906C4D">
        <w:rPr>
          <w:rFonts w:ascii="Arial" w:hAnsi="Arial" w:cs="Arial"/>
          <w:sz w:val="20"/>
          <w:szCs w:val="20"/>
        </w:rPr>
        <w:t>Rekomendacijos</w:t>
      </w:r>
    </w:p>
    <w:p w14:paraId="046D6C9D" w14:textId="42AF0C53" w:rsidR="000F70FC" w:rsidRPr="00906C4D" w:rsidRDefault="000F70FC" w:rsidP="00D004A8">
      <w:pPr>
        <w:pStyle w:val="ListParagraph"/>
        <w:numPr>
          <w:ilvl w:val="1"/>
          <w:numId w:val="39"/>
        </w:numPr>
        <w:tabs>
          <w:tab w:val="left" w:pos="567"/>
        </w:tabs>
        <w:spacing w:after="4" w:line="264" w:lineRule="auto"/>
        <w:ind w:left="0" w:firstLine="0"/>
        <w:outlineLvl w:val="0"/>
        <w:rPr>
          <w:rFonts w:ascii="Arial" w:hAnsi="Arial" w:cs="Arial"/>
          <w:b/>
          <w:bCs/>
          <w:sz w:val="20"/>
          <w:szCs w:val="20"/>
        </w:rPr>
      </w:pPr>
      <w:r w:rsidRPr="00906C4D">
        <w:rPr>
          <w:rFonts w:ascii="Arial" w:hAnsi="Arial" w:cs="Arial"/>
          <w:sz w:val="20"/>
          <w:szCs w:val="20"/>
        </w:rPr>
        <w:t xml:space="preserve"> </w:t>
      </w:r>
      <w:r w:rsidR="55A583E5" w:rsidRPr="00906C4D">
        <w:rPr>
          <w:rFonts w:ascii="Arial" w:hAnsi="Arial" w:cs="Arial"/>
          <w:sz w:val="20"/>
          <w:szCs w:val="20"/>
        </w:rPr>
        <w:t>P</w:t>
      </w:r>
      <w:r w:rsidR="003E05D6" w:rsidRPr="00906C4D">
        <w:rPr>
          <w:rFonts w:ascii="Arial" w:hAnsi="Arial" w:cs="Arial"/>
          <w:sz w:val="20"/>
          <w:szCs w:val="20"/>
        </w:rPr>
        <w:t>arengiama Įrankio</w:t>
      </w:r>
      <w:r w:rsidR="00900B61">
        <w:rPr>
          <w:rFonts w:ascii="Arial" w:hAnsi="Arial" w:cs="Arial"/>
          <w:sz w:val="20"/>
          <w:szCs w:val="20"/>
        </w:rPr>
        <w:t>, Prekybos sistemos</w:t>
      </w:r>
      <w:r w:rsidR="003E05D6" w:rsidRPr="00906C4D">
        <w:rPr>
          <w:rFonts w:ascii="Arial" w:hAnsi="Arial" w:cs="Arial"/>
          <w:sz w:val="20"/>
          <w:szCs w:val="20"/>
        </w:rPr>
        <w:t xml:space="preserve"> naudojimo instrukcija.</w:t>
      </w:r>
    </w:p>
    <w:p w14:paraId="3A99902A" w14:textId="3D2B7F57" w:rsidR="4E339505" w:rsidRPr="00906C4D" w:rsidRDefault="4E339505" w:rsidP="4E339505">
      <w:pPr>
        <w:pStyle w:val="ListParagraph"/>
        <w:tabs>
          <w:tab w:val="left" w:pos="567"/>
        </w:tabs>
        <w:spacing w:after="4" w:line="264" w:lineRule="auto"/>
        <w:ind w:left="499" w:firstLine="499"/>
        <w:outlineLvl w:val="0"/>
        <w:rPr>
          <w:rFonts w:ascii="Arial" w:hAnsi="Arial" w:cs="Arial"/>
          <w:b/>
          <w:bCs/>
          <w:sz w:val="20"/>
          <w:szCs w:val="20"/>
        </w:rPr>
      </w:pPr>
    </w:p>
    <w:p w14:paraId="64770AC6" w14:textId="77777777" w:rsidR="00025936" w:rsidRPr="00906C4D" w:rsidRDefault="00C318B7" w:rsidP="00D004A8">
      <w:pPr>
        <w:pStyle w:val="ListParagraph"/>
        <w:numPr>
          <w:ilvl w:val="0"/>
          <w:numId w:val="39"/>
        </w:numPr>
        <w:tabs>
          <w:tab w:val="clear" w:pos="0"/>
          <w:tab w:val="left" w:pos="567"/>
        </w:tabs>
        <w:suppressAutoHyphens w:val="0"/>
        <w:spacing w:after="4" w:line="264" w:lineRule="auto"/>
        <w:ind w:left="0" w:firstLine="0"/>
        <w:outlineLvl w:val="0"/>
        <w:rPr>
          <w:rFonts w:ascii="Arial" w:hAnsi="Arial" w:cs="Arial"/>
          <w:b/>
          <w:bCs/>
          <w:sz w:val="20"/>
          <w:szCs w:val="20"/>
        </w:rPr>
      </w:pPr>
      <w:r w:rsidRPr="00906C4D">
        <w:rPr>
          <w:rFonts w:ascii="Arial" w:hAnsi="Arial" w:cs="Arial"/>
          <w:b/>
          <w:bCs/>
          <w:sz w:val="20"/>
          <w:szCs w:val="20"/>
        </w:rPr>
        <w:t>F</w:t>
      </w:r>
      <w:r w:rsidR="00A32416" w:rsidRPr="00906C4D">
        <w:rPr>
          <w:rFonts w:ascii="Arial" w:hAnsi="Arial" w:cs="Arial"/>
          <w:b/>
          <w:bCs/>
          <w:sz w:val="20"/>
          <w:szCs w:val="20"/>
        </w:rPr>
        <w:t>unkciniai reikalavimai Įrankiui:</w:t>
      </w:r>
    </w:p>
    <w:p w14:paraId="5CE30D3B" w14:textId="2B93E9A4" w:rsidR="00AF0FDD" w:rsidRPr="00906C4D" w:rsidRDefault="00A32416" w:rsidP="00D004A8">
      <w:pPr>
        <w:pStyle w:val="ListParagraph"/>
        <w:numPr>
          <w:ilvl w:val="1"/>
          <w:numId w:val="39"/>
        </w:numPr>
        <w:tabs>
          <w:tab w:val="left" w:pos="567"/>
        </w:tabs>
        <w:suppressAutoHyphens w:val="0"/>
        <w:spacing w:after="4" w:line="264" w:lineRule="auto"/>
        <w:ind w:left="0" w:firstLine="0"/>
        <w:outlineLvl w:val="0"/>
        <w:rPr>
          <w:rFonts w:ascii="Arial" w:hAnsi="Arial" w:cs="Arial"/>
          <w:sz w:val="20"/>
          <w:szCs w:val="20"/>
        </w:rPr>
      </w:pPr>
      <w:r w:rsidRPr="00906C4D">
        <w:rPr>
          <w:rFonts w:ascii="Arial" w:hAnsi="Arial" w:cs="Arial"/>
          <w:sz w:val="20"/>
          <w:szCs w:val="20"/>
        </w:rPr>
        <w:t xml:space="preserve"> Įrankis turi turėti vartotojo sąsaja per </w:t>
      </w:r>
      <w:proofErr w:type="spellStart"/>
      <w:r w:rsidRPr="00906C4D">
        <w:rPr>
          <w:rFonts w:ascii="Arial" w:hAnsi="Arial" w:cs="Arial"/>
          <w:sz w:val="20"/>
          <w:szCs w:val="20"/>
        </w:rPr>
        <w:t>Web</w:t>
      </w:r>
      <w:proofErr w:type="spellEnd"/>
      <w:r w:rsidRPr="00906C4D">
        <w:rPr>
          <w:rFonts w:ascii="Arial" w:hAnsi="Arial" w:cs="Arial"/>
          <w:sz w:val="20"/>
          <w:szCs w:val="20"/>
        </w:rPr>
        <w:t xml:space="preserve"> naršyklę;</w:t>
      </w:r>
    </w:p>
    <w:p w14:paraId="0D7F6614" w14:textId="0CB51220" w:rsidR="00AF0FDD" w:rsidRPr="00906C4D" w:rsidRDefault="00A32416" w:rsidP="00D004A8">
      <w:pPr>
        <w:pStyle w:val="ListParagraph"/>
        <w:numPr>
          <w:ilvl w:val="1"/>
          <w:numId w:val="39"/>
        </w:numPr>
        <w:tabs>
          <w:tab w:val="left" w:pos="567"/>
        </w:tabs>
        <w:suppressAutoHyphens w:val="0"/>
        <w:spacing w:after="4" w:line="264" w:lineRule="auto"/>
        <w:ind w:left="0" w:firstLine="0"/>
        <w:outlineLvl w:val="0"/>
        <w:rPr>
          <w:rFonts w:ascii="Arial" w:hAnsi="Arial" w:cs="Arial"/>
          <w:sz w:val="20"/>
          <w:szCs w:val="20"/>
        </w:rPr>
      </w:pPr>
      <w:r w:rsidRPr="00906C4D">
        <w:rPr>
          <w:rFonts w:ascii="Arial" w:hAnsi="Arial" w:cs="Arial"/>
          <w:bCs/>
          <w:sz w:val="20"/>
          <w:szCs w:val="20"/>
        </w:rPr>
        <w:t xml:space="preserve"> </w:t>
      </w:r>
      <w:r w:rsidR="00196D63">
        <w:rPr>
          <w:rFonts w:ascii="Arial" w:hAnsi="Arial" w:cs="Arial"/>
          <w:sz w:val="20"/>
          <w:szCs w:val="20"/>
        </w:rPr>
        <w:t>Pirkėjo</w:t>
      </w:r>
      <w:r w:rsidRPr="00906C4D">
        <w:rPr>
          <w:rFonts w:ascii="Arial" w:hAnsi="Arial" w:cs="Arial"/>
          <w:sz w:val="20"/>
          <w:szCs w:val="20"/>
        </w:rPr>
        <w:t xml:space="preserve"> vartotojų skaičius neribotas;</w:t>
      </w:r>
    </w:p>
    <w:p w14:paraId="092781F6" w14:textId="10FAB10C" w:rsidR="00AF0FDD" w:rsidRPr="00906C4D" w:rsidRDefault="00A32416" w:rsidP="00D004A8">
      <w:pPr>
        <w:pStyle w:val="ListParagraph"/>
        <w:numPr>
          <w:ilvl w:val="1"/>
          <w:numId w:val="39"/>
        </w:numPr>
        <w:tabs>
          <w:tab w:val="left" w:pos="567"/>
        </w:tabs>
        <w:suppressAutoHyphens w:val="0"/>
        <w:spacing w:after="4" w:line="264" w:lineRule="auto"/>
        <w:ind w:left="0" w:firstLine="0"/>
        <w:outlineLvl w:val="0"/>
        <w:rPr>
          <w:rFonts w:ascii="Arial" w:hAnsi="Arial" w:cs="Arial"/>
          <w:sz w:val="20"/>
          <w:szCs w:val="20"/>
        </w:rPr>
      </w:pPr>
      <w:r w:rsidRPr="00906C4D">
        <w:rPr>
          <w:rFonts w:ascii="Arial" w:hAnsi="Arial" w:cs="Arial"/>
          <w:sz w:val="20"/>
          <w:szCs w:val="20"/>
        </w:rPr>
        <w:t xml:space="preserve"> Įrankis turi turėti monitoringo funkcionalumą, kuris leistų kaupti matavimo prietaisų duomenis;</w:t>
      </w:r>
    </w:p>
    <w:p w14:paraId="3B6562B2" w14:textId="77777777" w:rsidR="00AF0FDD" w:rsidRPr="00906C4D" w:rsidRDefault="00A32416" w:rsidP="00D004A8">
      <w:pPr>
        <w:pStyle w:val="ListParagraph"/>
        <w:numPr>
          <w:ilvl w:val="1"/>
          <w:numId w:val="39"/>
        </w:numPr>
        <w:tabs>
          <w:tab w:val="left" w:pos="567"/>
        </w:tabs>
        <w:suppressAutoHyphens w:val="0"/>
        <w:spacing w:after="4" w:line="264" w:lineRule="auto"/>
        <w:ind w:left="0" w:firstLine="0"/>
        <w:outlineLvl w:val="0"/>
        <w:rPr>
          <w:rFonts w:ascii="Arial" w:hAnsi="Arial" w:cs="Arial"/>
          <w:sz w:val="20"/>
          <w:szCs w:val="20"/>
        </w:rPr>
      </w:pPr>
      <w:r w:rsidRPr="00906C4D">
        <w:rPr>
          <w:rFonts w:ascii="Arial" w:hAnsi="Arial" w:cs="Arial"/>
          <w:sz w:val="20"/>
          <w:szCs w:val="20"/>
        </w:rPr>
        <w:t>Įrankis turi palaikyti didelių duomenų analizės funkcionalumą be išorinių trečiųjų šalių servisų pagalbos;</w:t>
      </w:r>
    </w:p>
    <w:p w14:paraId="3B881291" w14:textId="1C155757" w:rsidR="00AF0FDD" w:rsidRPr="00906C4D" w:rsidRDefault="0E0296F1" w:rsidP="00D004A8">
      <w:pPr>
        <w:pStyle w:val="ListParagraph"/>
        <w:numPr>
          <w:ilvl w:val="1"/>
          <w:numId w:val="39"/>
        </w:numPr>
        <w:tabs>
          <w:tab w:val="left" w:pos="567"/>
        </w:tabs>
        <w:suppressAutoHyphens w:val="0"/>
        <w:spacing w:after="4" w:line="264" w:lineRule="auto"/>
        <w:ind w:left="0" w:firstLine="0"/>
        <w:outlineLvl w:val="0"/>
        <w:rPr>
          <w:rFonts w:ascii="Arial" w:hAnsi="Arial" w:cs="Arial"/>
          <w:sz w:val="20"/>
          <w:szCs w:val="20"/>
        </w:rPr>
      </w:pPr>
      <w:r w:rsidRPr="00906C4D">
        <w:rPr>
          <w:rFonts w:ascii="Arial" w:hAnsi="Arial" w:cs="Arial"/>
          <w:sz w:val="20"/>
          <w:szCs w:val="20"/>
        </w:rPr>
        <w:t xml:space="preserve"> Įrankis turi turėti </w:t>
      </w:r>
      <w:r w:rsidR="6FDB008C" w:rsidRPr="00906C4D">
        <w:rPr>
          <w:rFonts w:ascii="Arial" w:hAnsi="Arial" w:cs="Arial"/>
          <w:sz w:val="20"/>
          <w:szCs w:val="20"/>
        </w:rPr>
        <w:t>ataskaitų formavimo</w:t>
      </w:r>
      <w:r w:rsidRPr="00906C4D">
        <w:rPr>
          <w:rFonts w:ascii="Arial" w:hAnsi="Arial" w:cs="Arial"/>
          <w:sz w:val="20"/>
          <w:szCs w:val="20"/>
        </w:rPr>
        <w:t xml:space="preserve"> funkcionalumą:</w:t>
      </w:r>
    </w:p>
    <w:p w14:paraId="6E3D1E96" w14:textId="60914F38" w:rsidR="00AF0FDD" w:rsidRPr="00906C4D" w:rsidRDefault="000D059E" w:rsidP="00C70849">
      <w:pPr>
        <w:pStyle w:val="ListParagraph"/>
        <w:numPr>
          <w:ilvl w:val="2"/>
          <w:numId w:val="39"/>
        </w:numPr>
        <w:tabs>
          <w:tab w:val="clear" w:pos="420"/>
          <w:tab w:val="left" w:pos="1418"/>
        </w:tabs>
        <w:suppressAutoHyphens w:val="0"/>
        <w:spacing w:after="4" w:line="264" w:lineRule="auto"/>
        <w:ind w:left="567" w:firstLine="0"/>
        <w:outlineLvl w:val="0"/>
        <w:rPr>
          <w:rFonts w:ascii="Arial" w:hAnsi="Arial" w:cs="Arial"/>
          <w:sz w:val="20"/>
          <w:szCs w:val="20"/>
        </w:rPr>
      </w:pPr>
      <w:r>
        <w:rPr>
          <w:rFonts w:ascii="Arial" w:hAnsi="Arial" w:cs="Arial"/>
          <w:sz w:val="20"/>
          <w:szCs w:val="20"/>
        </w:rPr>
        <w:t>Siste</w:t>
      </w:r>
      <w:r w:rsidR="00856074">
        <w:rPr>
          <w:rFonts w:ascii="Arial" w:hAnsi="Arial" w:cs="Arial"/>
          <w:sz w:val="20"/>
          <w:szCs w:val="20"/>
        </w:rPr>
        <w:t xml:space="preserve">mos </w:t>
      </w:r>
      <w:r w:rsidR="008D107A">
        <w:rPr>
          <w:rFonts w:ascii="Arial" w:hAnsi="Arial" w:cs="Arial"/>
          <w:sz w:val="20"/>
          <w:szCs w:val="20"/>
        </w:rPr>
        <w:t>v</w:t>
      </w:r>
      <w:r w:rsidR="00A32416" w:rsidRPr="00906C4D">
        <w:rPr>
          <w:rFonts w:ascii="Arial" w:hAnsi="Arial" w:cs="Arial"/>
          <w:sz w:val="20"/>
          <w:szCs w:val="20"/>
        </w:rPr>
        <w:t xml:space="preserve">artotojas turi turėti galimybę Įrankyje konfigūruoti </w:t>
      </w:r>
      <w:r w:rsidR="26FE0EFF" w:rsidRPr="00906C4D">
        <w:rPr>
          <w:rFonts w:ascii="Arial" w:hAnsi="Arial" w:cs="Arial"/>
          <w:sz w:val="20"/>
          <w:szCs w:val="20"/>
        </w:rPr>
        <w:t>ataskaitą</w:t>
      </w:r>
      <w:r w:rsidR="00A32416" w:rsidRPr="00906C4D">
        <w:rPr>
          <w:rFonts w:ascii="Arial" w:hAnsi="Arial" w:cs="Arial"/>
          <w:sz w:val="20"/>
          <w:szCs w:val="20"/>
        </w:rPr>
        <w:t xml:space="preserve"> ir atvaizduoti matuojamas ir skaičiuojamas vertes</w:t>
      </w:r>
      <w:r w:rsidR="7E37FF96" w:rsidRPr="00906C4D">
        <w:rPr>
          <w:rFonts w:ascii="Arial" w:hAnsi="Arial" w:cs="Arial"/>
          <w:sz w:val="20"/>
          <w:szCs w:val="20"/>
        </w:rPr>
        <w:t>.</w:t>
      </w:r>
    </w:p>
    <w:p w14:paraId="39CB5F7F" w14:textId="585472CE" w:rsidR="00AF0FDD" w:rsidRPr="00906C4D" w:rsidRDefault="3ACF67D4" w:rsidP="00C70849">
      <w:pPr>
        <w:pStyle w:val="ListParagraph"/>
        <w:numPr>
          <w:ilvl w:val="2"/>
          <w:numId w:val="39"/>
        </w:numPr>
        <w:tabs>
          <w:tab w:val="clear" w:pos="420"/>
          <w:tab w:val="left" w:pos="1418"/>
        </w:tabs>
        <w:suppressAutoHyphens w:val="0"/>
        <w:spacing w:after="4" w:line="264" w:lineRule="auto"/>
        <w:ind w:left="567" w:firstLine="0"/>
        <w:outlineLvl w:val="0"/>
        <w:rPr>
          <w:rFonts w:ascii="Arial" w:hAnsi="Arial" w:cs="Arial"/>
          <w:sz w:val="20"/>
          <w:szCs w:val="20"/>
        </w:rPr>
      </w:pPr>
      <w:r w:rsidRPr="00906C4D">
        <w:rPr>
          <w:rFonts w:ascii="Arial" w:hAnsi="Arial" w:cs="Arial"/>
          <w:sz w:val="20"/>
          <w:szCs w:val="20"/>
        </w:rPr>
        <w:t>Ataskaita</w:t>
      </w:r>
      <w:r w:rsidR="00A32416" w:rsidRPr="00906C4D">
        <w:rPr>
          <w:rFonts w:ascii="Arial" w:hAnsi="Arial" w:cs="Arial"/>
          <w:sz w:val="20"/>
          <w:szCs w:val="20"/>
        </w:rPr>
        <w:t xml:space="preserve"> turi turėti galimybę atvaizduoti Parametrus ir vaizdus pagal vartotojų grupes ir/ar atskirus vartotojus</w:t>
      </w:r>
      <w:r w:rsidR="00133608" w:rsidRPr="00906C4D">
        <w:rPr>
          <w:rFonts w:ascii="Arial" w:hAnsi="Arial" w:cs="Arial"/>
          <w:sz w:val="20"/>
          <w:szCs w:val="20"/>
        </w:rPr>
        <w:t>.</w:t>
      </w:r>
    </w:p>
    <w:p w14:paraId="4A1B607B" w14:textId="3D6D9C81" w:rsidR="00AF0FDD" w:rsidRPr="00906C4D" w:rsidRDefault="00A32416" w:rsidP="00C70849">
      <w:pPr>
        <w:pStyle w:val="ListParagraph"/>
        <w:numPr>
          <w:ilvl w:val="2"/>
          <w:numId w:val="39"/>
        </w:numPr>
        <w:tabs>
          <w:tab w:val="clear" w:pos="420"/>
          <w:tab w:val="left" w:pos="1418"/>
        </w:tabs>
        <w:suppressAutoHyphens w:val="0"/>
        <w:spacing w:after="4" w:line="264" w:lineRule="auto"/>
        <w:ind w:left="567" w:firstLine="0"/>
        <w:outlineLvl w:val="0"/>
        <w:rPr>
          <w:rFonts w:ascii="Arial" w:hAnsi="Arial" w:cs="Arial"/>
          <w:sz w:val="20"/>
          <w:szCs w:val="20"/>
        </w:rPr>
      </w:pPr>
      <w:r w:rsidRPr="00906C4D">
        <w:rPr>
          <w:rFonts w:ascii="Arial" w:hAnsi="Arial" w:cs="Arial"/>
          <w:sz w:val="20"/>
          <w:szCs w:val="20"/>
        </w:rPr>
        <w:t xml:space="preserve">Parametrų vaizdavimo atnaujinimas vykdomas pagal </w:t>
      </w:r>
      <w:r w:rsidR="004B5FC6">
        <w:rPr>
          <w:rFonts w:ascii="Arial" w:hAnsi="Arial" w:cs="Arial"/>
          <w:sz w:val="20"/>
          <w:szCs w:val="20"/>
        </w:rPr>
        <w:t>v</w:t>
      </w:r>
      <w:r w:rsidR="004B5FC6" w:rsidRPr="00906C4D">
        <w:rPr>
          <w:rFonts w:ascii="Arial" w:hAnsi="Arial" w:cs="Arial"/>
          <w:sz w:val="20"/>
          <w:szCs w:val="20"/>
        </w:rPr>
        <w:t>artotojo</w:t>
      </w:r>
      <w:r w:rsidRPr="00906C4D">
        <w:rPr>
          <w:rFonts w:ascii="Arial" w:hAnsi="Arial" w:cs="Arial"/>
          <w:sz w:val="20"/>
          <w:szCs w:val="20"/>
        </w:rPr>
        <w:t xml:space="preserve"> laisvai konfigūruojama laiko žingsnį;</w:t>
      </w:r>
    </w:p>
    <w:p w14:paraId="17512441" w14:textId="3119D3E3" w:rsidR="00AF0FDD" w:rsidRPr="00906C4D" w:rsidRDefault="00A32416" w:rsidP="00C70849">
      <w:pPr>
        <w:pStyle w:val="ListParagraph"/>
        <w:numPr>
          <w:ilvl w:val="1"/>
          <w:numId w:val="39"/>
        </w:numPr>
        <w:tabs>
          <w:tab w:val="left" w:pos="567"/>
        </w:tabs>
        <w:suppressAutoHyphens w:val="0"/>
        <w:spacing w:after="4" w:line="264" w:lineRule="auto"/>
        <w:ind w:left="0" w:firstLine="0"/>
        <w:outlineLvl w:val="0"/>
        <w:rPr>
          <w:rFonts w:ascii="Arial" w:hAnsi="Arial" w:cs="Arial"/>
          <w:sz w:val="20"/>
          <w:szCs w:val="20"/>
        </w:rPr>
      </w:pPr>
      <w:r w:rsidRPr="00906C4D">
        <w:rPr>
          <w:rFonts w:ascii="Arial" w:hAnsi="Arial" w:cs="Arial"/>
          <w:sz w:val="20"/>
          <w:szCs w:val="20"/>
        </w:rPr>
        <w:t xml:space="preserve">Parametrų gyvavimo trukmė konfigūruojama </w:t>
      </w:r>
      <w:r w:rsidR="00CC5370">
        <w:rPr>
          <w:rFonts w:ascii="Arial" w:hAnsi="Arial" w:cs="Arial"/>
          <w:sz w:val="20"/>
          <w:szCs w:val="20"/>
        </w:rPr>
        <w:t>v</w:t>
      </w:r>
      <w:r w:rsidR="00CC5370" w:rsidRPr="003B52DD">
        <w:rPr>
          <w:rFonts w:ascii="Arial" w:hAnsi="Arial" w:cs="Arial"/>
          <w:sz w:val="20"/>
          <w:szCs w:val="20"/>
        </w:rPr>
        <w:t>artotojo</w:t>
      </w:r>
      <w:r w:rsidRPr="00906C4D">
        <w:rPr>
          <w:rFonts w:ascii="Arial" w:hAnsi="Arial" w:cs="Arial"/>
          <w:sz w:val="20"/>
          <w:szCs w:val="20"/>
        </w:rPr>
        <w:t>;</w:t>
      </w:r>
    </w:p>
    <w:p w14:paraId="1EE895BA" w14:textId="76DC8426" w:rsidR="00AF0FDD" w:rsidRPr="00906C4D" w:rsidRDefault="00A32416" w:rsidP="00C70849">
      <w:pPr>
        <w:pStyle w:val="ListParagraph"/>
        <w:numPr>
          <w:ilvl w:val="1"/>
          <w:numId w:val="39"/>
        </w:numPr>
        <w:tabs>
          <w:tab w:val="left" w:pos="567"/>
        </w:tabs>
        <w:suppressAutoHyphens w:val="0"/>
        <w:spacing w:after="4" w:line="264" w:lineRule="auto"/>
        <w:ind w:left="0" w:firstLine="0"/>
        <w:outlineLvl w:val="0"/>
        <w:rPr>
          <w:rFonts w:ascii="Arial" w:hAnsi="Arial" w:cs="Arial"/>
          <w:sz w:val="20"/>
          <w:szCs w:val="20"/>
        </w:rPr>
      </w:pPr>
      <w:r w:rsidRPr="00906C4D">
        <w:rPr>
          <w:rFonts w:ascii="Arial" w:hAnsi="Arial" w:cs="Arial"/>
          <w:sz w:val="20"/>
          <w:szCs w:val="20"/>
        </w:rPr>
        <w:t>Jei</w:t>
      </w:r>
      <w:r w:rsidRPr="00906C4D" w:rsidDel="007D1323">
        <w:rPr>
          <w:rFonts w:ascii="Arial" w:hAnsi="Arial" w:cs="Arial"/>
          <w:sz w:val="20"/>
          <w:szCs w:val="20"/>
        </w:rPr>
        <w:t xml:space="preserve"> </w:t>
      </w:r>
      <w:r w:rsidR="007D1323">
        <w:rPr>
          <w:rFonts w:ascii="Arial" w:hAnsi="Arial" w:cs="Arial"/>
          <w:sz w:val="20"/>
          <w:szCs w:val="20"/>
        </w:rPr>
        <w:t>p</w:t>
      </w:r>
      <w:r w:rsidR="007D1323" w:rsidRPr="00906C4D">
        <w:rPr>
          <w:rFonts w:ascii="Arial" w:hAnsi="Arial" w:cs="Arial"/>
          <w:sz w:val="20"/>
          <w:szCs w:val="20"/>
        </w:rPr>
        <w:t xml:space="preserve">arametras </w:t>
      </w:r>
      <w:r w:rsidRPr="00906C4D">
        <w:rPr>
          <w:rFonts w:ascii="Arial" w:hAnsi="Arial" w:cs="Arial"/>
          <w:sz w:val="20"/>
          <w:szCs w:val="20"/>
        </w:rPr>
        <w:t xml:space="preserve">senesnis nei gyvavimo trukmė, </w:t>
      </w:r>
      <w:r w:rsidR="00794EF1">
        <w:rPr>
          <w:rFonts w:ascii="Arial" w:hAnsi="Arial" w:cs="Arial"/>
          <w:sz w:val="20"/>
          <w:szCs w:val="20"/>
        </w:rPr>
        <w:t xml:space="preserve">jo </w:t>
      </w:r>
      <w:r w:rsidR="0092672E">
        <w:rPr>
          <w:rFonts w:ascii="Arial" w:hAnsi="Arial" w:cs="Arial"/>
          <w:sz w:val="20"/>
          <w:szCs w:val="20"/>
        </w:rPr>
        <w:t>spalva</w:t>
      </w:r>
      <w:r w:rsidR="00DE612C">
        <w:rPr>
          <w:rFonts w:ascii="Arial" w:hAnsi="Arial" w:cs="Arial"/>
          <w:sz w:val="20"/>
          <w:szCs w:val="20"/>
        </w:rPr>
        <w:t xml:space="preserve"> turi</w:t>
      </w:r>
      <w:r w:rsidR="00295BA1">
        <w:rPr>
          <w:rFonts w:ascii="Arial" w:hAnsi="Arial" w:cs="Arial"/>
          <w:sz w:val="20"/>
          <w:szCs w:val="20"/>
        </w:rPr>
        <w:t xml:space="preserve"> </w:t>
      </w:r>
      <w:r w:rsidR="00F117DE">
        <w:rPr>
          <w:rFonts w:ascii="Arial" w:hAnsi="Arial" w:cs="Arial"/>
          <w:sz w:val="20"/>
          <w:szCs w:val="20"/>
        </w:rPr>
        <w:t>pas</w:t>
      </w:r>
      <w:r w:rsidR="00A914B6">
        <w:rPr>
          <w:rFonts w:ascii="Arial" w:hAnsi="Arial" w:cs="Arial"/>
          <w:sz w:val="20"/>
          <w:szCs w:val="20"/>
        </w:rPr>
        <w:t>ikeist</w:t>
      </w:r>
      <w:r w:rsidR="0045121A">
        <w:rPr>
          <w:rFonts w:ascii="Arial" w:hAnsi="Arial" w:cs="Arial"/>
          <w:sz w:val="20"/>
          <w:szCs w:val="20"/>
        </w:rPr>
        <w:t xml:space="preserve">i </w:t>
      </w:r>
      <w:r w:rsidRPr="00906C4D">
        <w:rPr>
          <w:rFonts w:ascii="Arial" w:hAnsi="Arial" w:cs="Arial"/>
          <w:sz w:val="20"/>
          <w:szCs w:val="20"/>
        </w:rPr>
        <w:t>į kitą spalvą;</w:t>
      </w:r>
    </w:p>
    <w:p w14:paraId="7F8FFB63" w14:textId="77777777" w:rsidR="00AF0FDD" w:rsidRPr="00906C4D" w:rsidRDefault="00A32416" w:rsidP="00C70849">
      <w:pPr>
        <w:pStyle w:val="ListParagraph"/>
        <w:numPr>
          <w:ilvl w:val="1"/>
          <w:numId w:val="39"/>
        </w:numPr>
        <w:tabs>
          <w:tab w:val="left" w:pos="567"/>
        </w:tabs>
        <w:suppressAutoHyphens w:val="0"/>
        <w:spacing w:after="4" w:line="264" w:lineRule="auto"/>
        <w:ind w:left="0" w:firstLine="0"/>
        <w:outlineLvl w:val="0"/>
        <w:rPr>
          <w:rFonts w:ascii="Arial" w:hAnsi="Arial" w:cs="Arial"/>
          <w:sz w:val="20"/>
          <w:szCs w:val="20"/>
        </w:rPr>
      </w:pPr>
      <w:r w:rsidRPr="00906C4D">
        <w:rPr>
          <w:rFonts w:ascii="Arial" w:hAnsi="Arial" w:cs="Arial"/>
          <w:sz w:val="20"/>
          <w:szCs w:val="20"/>
        </w:rPr>
        <w:t>Vartotojas lanksčiai konfigūruoja ataskaitą;</w:t>
      </w:r>
    </w:p>
    <w:p w14:paraId="51AC1487" w14:textId="739CD5D6" w:rsidR="00AF0FDD" w:rsidRPr="00906C4D" w:rsidRDefault="00A32416" w:rsidP="00C70849">
      <w:pPr>
        <w:pStyle w:val="ListParagraph"/>
        <w:numPr>
          <w:ilvl w:val="1"/>
          <w:numId w:val="39"/>
        </w:numPr>
        <w:tabs>
          <w:tab w:val="left" w:pos="567"/>
        </w:tabs>
        <w:suppressAutoHyphens w:val="0"/>
        <w:spacing w:after="4" w:line="264" w:lineRule="auto"/>
        <w:ind w:left="0" w:firstLine="0"/>
        <w:outlineLvl w:val="0"/>
        <w:rPr>
          <w:rFonts w:ascii="Arial" w:hAnsi="Arial" w:cs="Arial"/>
          <w:sz w:val="20"/>
          <w:szCs w:val="20"/>
        </w:rPr>
      </w:pPr>
      <w:r w:rsidRPr="5DA84EBC">
        <w:rPr>
          <w:rFonts w:ascii="Arial" w:hAnsi="Arial" w:cs="Arial"/>
          <w:sz w:val="20"/>
          <w:szCs w:val="20"/>
        </w:rPr>
        <w:t xml:space="preserve">Ataskaita </w:t>
      </w:r>
      <w:r w:rsidR="0208C392" w:rsidRPr="5DA84EBC">
        <w:rPr>
          <w:rFonts w:ascii="Arial" w:hAnsi="Arial" w:cs="Arial"/>
          <w:sz w:val="20"/>
          <w:szCs w:val="20"/>
        </w:rPr>
        <w:t xml:space="preserve">turi </w:t>
      </w:r>
      <w:r w:rsidR="00BF5187" w:rsidRPr="5DA84EBC">
        <w:rPr>
          <w:rFonts w:ascii="Arial" w:hAnsi="Arial" w:cs="Arial"/>
          <w:sz w:val="20"/>
          <w:szCs w:val="20"/>
        </w:rPr>
        <w:t xml:space="preserve">būti </w:t>
      </w:r>
      <w:r w:rsidRPr="5DA84EBC">
        <w:rPr>
          <w:rFonts w:ascii="Arial" w:hAnsi="Arial" w:cs="Arial"/>
          <w:sz w:val="20"/>
          <w:szCs w:val="20"/>
        </w:rPr>
        <w:t xml:space="preserve">generuojama į </w:t>
      </w:r>
      <w:proofErr w:type="spellStart"/>
      <w:r w:rsidRPr="5DA84EBC">
        <w:rPr>
          <w:rFonts w:ascii="Arial" w:hAnsi="Arial" w:cs="Arial"/>
          <w:sz w:val="20"/>
          <w:szCs w:val="20"/>
        </w:rPr>
        <w:t>pdf</w:t>
      </w:r>
      <w:proofErr w:type="spellEnd"/>
      <w:r w:rsidR="001A519F" w:rsidRPr="5DA84EBC">
        <w:rPr>
          <w:rFonts w:ascii="Arial" w:hAnsi="Arial" w:cs="Arial"/>
          <w:sz w:val="20"/>
          <w:szCs w:val="20"/>
        </w:rPr>
        <w:t xml:space="preserve"> formatą</w:t>
      </w:r>
      <w:r w:rsidRPr="5DA84EBC">
        <w:rPr>
          <w:rFonts w:ascii="Arial" w:hAnsi="Arial" w:cs="Arial"/>
          <w:sz w:val="20"/>
          <w:szCs w:val="20"/>
        </w:rPr>
        <w:t>;</w:t>
      </w:r>
    </w:p>
    <w:p w14:paraId="519C59C8" w14:textId="77777777" w:rsidR="00AF0FDD" w:rsidRPr="00906C4D" w:rsidRDefault="00A32416" w:rsidP="00C70849">
      <w:pPr>
        <w:pStyle w:val="ListParagraph"/>
        <w:numPr>
          <w:ilvl w:val="1"/>
          <w:numId w:val="39"/>
        </w:numPr>
        <w:tabs>
          <w:tab w:val="left" w:pos="567"/>
        </w:tabs>
        <w:suppressAutoHyphens w:val="0"/>
        <w:spacing w:after="4" w:line="264" w:lineRule="auto"/>
        <w:ind w:left="0" w:firstLine="0"/>
        <w:outlineLvl w:val="0"/>
        <w:rPr>
          <w:rFonts w:ascii="Arial" w:hAnsi="Arial" w:cs="Arial"/>
          <w:sz w:val="20"/>
          <w:szCs w:val="20"/>
        </w:rPr>
      </w:pPr>
      <w:r w:rsidRPr="00906C4D">
        <w:rPr>
          <w:rFonts w:ascii="Arial" w:hAnsi="Arial" w:cs="Arial"/>
          <w:sz w:val="20"/>
          <w:szCs w:val="20"/>
        </w:rPr>
        <w:t>Neribotas ataskaitų šablonų skaičius;</w:t>
      </w:r>
    </w:p>
    <w:p w14:paraId="762D2638" w14:textId="77777777" w:rsidR="00AF0FDD" w:rsidRPr="00906C4D" w:rsidRDefault="00A32416" w:rsidP="00C70849">
      <w:pPr>
        <w:pStyle w:val="ListParagraph"/>
        <w:numPr>
          <w:ilvl w:val="1"/>
          <w:numId w:val="39"/>
        </w:numPr>
        <w:tabs>
          <w:tab w:val="left" w:pos="567"/>
        </w:tabs>
        <w:suppressAutoHyphens w:val="0"/>
        <w:spacing w:after="4" w:line="264" w:lineRule="auto"/>
        <w:ind w:left="0" w:firstLine="0"/>
        <w:outlineLvl w:val="0"/>
        <w:rPr>
          <w:rFonts w:ascii="Arial" w:hAnsi="Arial" w:cs="Arial"/>
          <w:sz w:val="20"/>
          <w:szCs w:val="20"/>
        </w:rPr>
      </w:pPr>
      <w:r w:rsidRPr="00906C4D">
        <w:rPr>
          <w:rFonts w:ascii="Arial" w:hAnsi="Arial" w:cs="Arial"/>
          <w:sz w:val="20"/>
          <w:szCs w:val="20"/>
        </w:rPr>
        <w:t>Galimybė vartotojui pasirinkti ataskaitų siuntimo datą ir laiką, ataskaitų siuntimo kartotinumą;</w:t>
      </w:r>
    </w:p>
    <w:p w14:paraId="3D202702" w14:textId="2E13E41F" w:rsidR="00AF0FDD" w:rsidRPr="00906C4D" w:rsidRDefault="00A32416" w:rsidP="00C70849">
      <w:pPr>
        <w:pStyle w:val="ListParagraph"/>
        <w:numPr>
          <w:ilvl w:val="1"/>
          <w:numId w:val="39"/>
        </w:numPr>
        <w:tabs>
          <w:tab w:val="left" w:pos="567"/>
        </w:tabs>
        <w:suppressAutoHyphens w:val="0"/>
        <w:spacing w:after="4" w:line="264" w:lineRule="auto"/>
        <w:ind w:left="0" w:firstLine="0"/>
        <w:outlineLvl w:val="0"/>
        <w:rPr>
          <w:rFonts w:ascii="Arial" w:hAnsi="Arial" w:cs="Arial"/>
          <w:sz w:val="20"/>
          <w:szCs w:val="20"/>
        </w:rPr>
      </w:pPr>
      <w:r w:rsidRPr="5DA84EBC">
        <w:rPr>
          <w:rFonts w:ascii="Arial" w:hAnsi="Arial" w:cs="Arial"/>
          <w:sz w:val="20"/>
          <w:szCs w:val="20"/>
        </w:rPr>
        <w:lastRenderedPageBreak/>
        <w:t>Ataskaitoje turi būti galimybė sukonfigūruoti lenteles, grafikus, matavimų dimensijas, atvaizduojamų skaičių skaitmenų po kablelio.</w:t>
      </w:r>
    </w:p>
    <w:p w14:paraId="25788ECD" w14:textId="77777777" w:rsidR="00C81737" w:rsidRPr="00906C4D" w:rsidRDefault="00A32416" w:rsidP="00C70849">
      <w:pPr>
        <w:pStyle w:val="ListParagraph"/>
        <w:numPr>
          <w:ilvl w:val="1"/>
          <w:numId w:val="39"/>
        </w:numPr>
        <w:tabs>
          <w:tab w:val="left" w:pos="567"/>
        </w:tabs>
        <w:suppressAutoHyphens w:val="0"/>
        <w:spacing w:after="4" w:line="264" w:lineRule="auto"/>
        <w:ind w:left="0" w:firstLine="0"/>
        <w:outlineLvl w:val="0"/>
        <w:rPr>
          <w:rFonts w:ascii="Arial" w:hAnsi="Arial" w:cs="Arial"/>
          <w:sz w:val="20"/>
          <w:szCs w:val="20"/>
        </w:rPr>
      </w:pPr>
      <w:r w:rsidRPr="00906C4D">
        <w:rPr>
          <w:rFonts w:ascii="Arial" w:hAnsi="Arial" w:cs="Arial"/>
          <w:sz w:val="20"/>
          <w:szCs w:val="20"/>
        </w:rPr>
        <w:t xml:space="preserve">Ataskaitos saugomos duomenų bazėje </w:t>
      </w:r>
      <w:r w:rsidR="6B3A72D0" w:rsidRPr="00906C4D">
        <w:rPr>
          <w:rFonts w:ascii="Arial" w:hAnsi="Arial" w:cs="Arial"/>
          <w:sz w:val="20"/>
          <w:szCs w:val="20"/>
        </w:rPr>
        <w:t>2</w:t>
      </w:r>
      <w:r w:rsidRPr="00906C4D">
        <w:rPr>
          <w:rFonts w:ascii="Arial" w:hAnsi="Arial" w:cs="Arial"/>
          <w:sz w:val="20"/>
          <w:szCs w:val="20"/>
        </w:rPr>
        <w:t xml:space="preserve"> m</w:t>
      </w:r>
      <w:r w:rsidR="7A5A13DA" w:rsidRPr="00906C4D">
        <w:rPr>
          <w:rFonts w:ascii="Arial" w:hAnsi="Arial" w:cs="Arial"/>
          <w:sz w:val="20"/>
          <w:szCs w:val="20"/>
        </w:rPr>
        <w:t>etus</w:t>
      </w:r>
      <w:r w:rsidRPr="00906C4D">
        <w:rPr>
          <w:rFonts w:ascii="Arial" w:hAnsi="Arial" w:cs="Arial"/>
          <w:sz w:val="20"/>
          <w:szCs w:val="20"/>
        </w:rPr>
        <w:t>.</w:t>
      </w:r>
    </w:p>
    <w:p w14:paraId="339B9B6B" w14:textId="77777777" w:rsidR="00217057" w:rsidRPr="00906C4D" w:rsidRDefault="00217057" w:rsidP="00C70849">
      <w:pPr>
        <w:pStyle w:val="ListParagraph"/>
        <w:numPr>
          <w:ilvl w:val="1"/>
          <w:numId w:val="39"/>
        </w:numPr>
        <w:tabs>
          <w:tab w:val="left" w:pos="567"/>
        </w:tabs>
        <w:ind w:left="0" w:firstLine="0"/>
        <w:outlineLvl w:val="0"/>
        <w:rPr>
          <w:rFonts w:ascii="Arial" w:hAnsi="Arial" w:cs="Arial"/>
          <w:sz w:val="20"/>
          <w:szCs w:val="20"/>
        </w:rPr>
      </w:pPr>
      <w:r w:rsidRPr="00906C4D">
        <w:rPr>
          <w:rFonts w:ascii="Arial" w:hAnsi="Arial" w:cs="Arial"/>
          <w:sz w:val="20"/>
          <w:szCs w:val="20"/>
        </w:rPr>
        <w:t>Funkciniai reikalavimai Prekybos sistemai:</w:t>
      </w:r>
    </w:p>
    <w:p w14:paraId="73A62D36" w14:textId="77777777" w:rsidR="00217057" w:rsidRPr="00906C4D" w:rsidRDefault="00217057" w:rsidP="00C70849">
      <w:pPr>
        <w:pStyle w:val="ListParagraph"/>
        <w:numPr>
          <w:ilvl w:val="2"/>
          <w:numId w:val="39"/>
        </w:numPr>
        <w:tabs>
          <w:tab w:val="clear" w:pos="420"/>
          <w:tab w:val="left" w:pos="1418"/>
        </w:tabs>
        <w:ind w:left="567" w:hanging="11"/>
        <w:outlineLvl w:val="0"/>
        <w:rPr>
          <w:rFonts w:ascii="Arial" w:hAnsi="Arial" w:cs="Arial"/>
          <w:sz w:val="20"/>
          <w:szCs w:val="20"/>
        </w:rPr>
      </w:pPr>
      <w:r w:rsidRPr="00906C4D">
        <w:rPr>
          <w:rFonts w:ascii="Arial" w:hAnsi="Arial" w:cs="Arial"/>
          <w:sz w:val="20"/>
          <w:szCs w:val="20"/>
        </w:rPr>
        <w:t xml:space="preserve">Turi turėti vartotojo sąsaja per </w:t>
      </w:r>
      <w:proofErr w:type="spellStart"/>
      <w:r w:rsidRPr="00906C4D">
        <w:rPr>
          <w:rFonts w:ascii="Arial" w:hAnsi="Arial" w:cs="Arial"/>
          <w:sz w:val="20"/>
          <w:szCs w:val="20"/>
        </w:rPr>
        <w:t>Web</w:t>
      </w:r>
      <w:proofErr w:type="spellEnd"/>
      <w:r w:rsidRPr="00906C4D">
        <w:rPr>
          <w:rFonts w:ascii="Arial" w:hAnsi="Arial" w:cs="Arial"/>
          <w:sz w:val="20"/>
          <w:szCs w:val="20"/>
        </w:rPr>
        <w:t xml:space="preserve"> naršyklę;</w:t>
      </w:r>
    </w:p>
    <w:p w14:paraId="49216C8C" w14:textId="2039766E" w:rsidR="00217057" w:rsidRPr="00906C4D" w:rsidRDefault="00196D63" w:rsidP="00C70849">
      <w:pPr>
        <w:pStyle w:val="ListParagraph"/>
        <w:numPr>
          <w:ilvl w:val="2"/>
          <w:numId w:val="39"/>
        </w:numPr>
        <w:tabs>
          <w:tab w:val="clear" w:pos="420"/>
          <w:tab w:val="left" w:pos="1418"/>
        </w:tabs>
        <w:ind w:left="567" w:hanging="11"/>
        <w:outlineLvl w:val="0"/>
        <w:rPr>
          <w:rFonts w:ascii="Arial" w:hAnsi="Arial" w:cs="Arial"/>
          <w:sz w:val="20"/>
          <w:szCs w:val="20"/>
        </w:rPr>
      </w:pPr>
      <w:r>
        <w:rPr>
          <w:rFonts w:ascii="Arial" w:hAnsi="Arial" w:cs="Arial"/>
          <w:sz w:val="20"/>
          <w:szCs w:val="20"/>
        </w:rPr>
        <w:t>Pirkėjo</w:t>
      </w:r>
      <w:r w:rsidR="00217057" w:rsidRPr="00906C4D">
        <w:rPr>
          <w:rFonts w:ascii="Arial" w:hAnsi="Arial" w:cs="Arial"/>
          <w:sz w:val="20"/>
          <w:szCs w:val="20"/>
        </w:rPr>
        <w:t xml:space="preserve"> unikalių vartotojų skaičius ne mažiau kaip 10;</w:t>
      </w:r>
    </w:p>
    <w:p w14:paraId="224E217C" w14:textId="0E6E8208" w:rsidR="00217057" w:rsidRPr="00906C4D" w:rsidRDefault="00217057" w:rsidP="00C70849">
      <w:pPr>
        <w:pStyle w:val="ListParagraph"/>
        <w:numPr>
          <w:ilvl w:val="2"/>
          <w:numId w:val="39"/>
        </w:numPr>
        <w:tabs>
          <w:tab w:val="clear" w:pos="420"/>
          <w:tab w:val="left" w:pos="1418"/>
        </w:tabs>
        <w:ind w:left="567" w:hanging="11"/>
        <w:outlineLvl w:val="0"/>
        <w:rPr>
          <w:rFonts w:ascii="Arial" w:hAnsi="Arial" w:cs="Arial"/>
          <w:sz w:val="20"/>
          <w:szCs w:val="20"/>
        </w:rPr>
      </w:pPr>
      <w:r w:rsidRPr="00906C4D">
        <w:rPr>
          <w:rFonts w:ascii="Arial" w:hAnsi="Arial" w:cs="Arial"/>
          <w:sz w:val="20"/>
          <w:szCs w:val="20"/>
        </w:rPr>
        <w:t xml:space="preserve">Kiekvieno </w:t>
      </w:r>
      <w:r w:rsidR="00196D63">
        <w:rPr>
          <w:rFonts w:ascii="Arial" w:hAnsi="Arial" w:cs="Arial"/>
          <w:sz w:val="20"/>
          <w:szCs w:val="20"/>
        </w:rPr>
        <w:t>Pirkėjo</w:t>
      </w:r>
      <w:r w:rsidRPr="00906C4D">
        <w:rPr>
          <w:rFonts w:ascii="Arial" w:hAnsi="Arial" w:cs="Arial"/>
          <w:sz w:val="20"/>
          <w:szCs w:val="20"/>
        </w:rPr>
        <w:t xml:space="preserve"> vartotojo veiksmai turi būti įrašomi;</w:t>
      </w:r>
    </w:p>
    <w:p w14:paraId="2A6757BB" w14:textId="77777777" w:rsidR="00217057" w:rsidRPr="00906C4D" w:rsidRDefault="00217057" w:rsidP="00C70849">
      <w:pPr>
        <w:pStyle w:val="ListParagraph"/>
        <w:numPr>
          <w:ilvl w:val="2"/>
          <w:numId w:val="39"/>
        </w:numPr>
        <w:tabs>
          <w:tab w:val="clear" w:pos="420"/>
          <w:tab w:val="left" w:pos="1418"/>
        </w:tabs>
        <w:ind w:left="567" w:hanging="11"/>
        <w:outlineLvl w:val="0"/>
        <w:rPr>
          <w:rFonts w:ascii="Arial" w:hAnsi="Arial" w:cs="Arial"/>
          <w:sz w:val="20"/>
          <w:szCs w:val="20"/>
        </w:rPr>
      </w:pPr>
      <w:r w:rsidRPr="00906C4D">
        <w:rPr>
          <w:rFonts w:ascii="Arial" w:hAnsi="Arial" w:cs="Arial"/>
          <w:sz w:val="20"/>
          <w:szCs w:val="20"/>
        </w:rPr>
        <w:t>Turi palaikyti didelių duomenų analizės funkcionalumą be išorinių trečiųjų šalių servisų pagalbos;</w:t>
      </w:r>
    </w:p>
    <w:p w14:paraId="599D77ED" w14:textId="77777777" w:rsidR="00217057" w:rsidRPr="00906C4D" w:rsidRDefault="00217057" w:rsidP="00C70849">
      <w:pPr>
        <w:pStyle w:val="ListParagraph"/>
        <w:numPr>
          <w:ilvl w:val="2"/>
          <w:numId w:val="39"/>
        </w:numPr>
        <w:tabs>
          <w:tab w:val="clear" w:pos="420"/>
          <w:tab w:val="left" w:pos="1418"/>
        </w:tabs>
        <w:ind w:left="567" w:hanging="11"/>
        <w:outlineLvl w:val="0"/>
        <w:rPr>
          <w:rFonts w:ascii="Arial" w:hAnsi="Arial" w:cs="Arial"/>
          <w:sz w:val="20"/>
          <w:szCs w:val="20"/>
        </w:rPr>
      </w:pPr>
      <w:r w:rsidRPr="00906C4D">
        <w:rPr>
          <w:rFonts w:ascii="Arial" w:hAnsi="Arial" w:cs="Arial"/>
          <w:sz w:val="20"/>
          <w:szCs w:val="20"/>
        </w:rPr>
        <w:t>Turi turėti ataskaitų formavimo funkcionalumą:</w:t>
      </w:r>
    </w:p>
    <w:p w14:paraId="090E9485" w14:textId="45895DA9" w:rsidR="00217057" w:rsidRPr="00906C4D" w:rsidRDefault="00217057" w:rsidP="00C70849">
      <w:pPr>
        <w:pStyle w:val="ListParagraph"/>
        <w:numPr>
          <w:ilvl w:val="2"/>
          <w:numId w:val="39"/>
        </w:numPr>
        <w:tabs>
          <w:tab w:val="clear" w:pos="420"/>
          <w:tab w:val="left" w:pos="1418"/>
        </w:tabs>
        <w:ind w:left="567" w:hanging="11"/>
        <w:outlineLvl w:val="0"/>
        <w:rPr>
          <w:rFonts w:ascii="Arial" w:hAnsi="Arial" w:cs="Arial"/>
          <w:sz w:val="20"/>
          <w:szCs w:val="20"/>
        </w:rPr>
      </w:pPr>
      <w:r w:rsidRPr="00906C4D">
        <w:rPr>
          <w:rFonts w:ascii="Arial" w:hAnsi="Arial" w:cs="Arial"/>
          <w:sz w:val="20"/>
          <w:szCs w:val="20"/>
        </w:rPr>
        <w:t>Vartotojas turi turėti galimybę konfigūruoti ataskaitą ir atvaizduoti matuojamas ir skaičiuojamas vertes.</w:t>
      </w:r>
    </w:p>
    <w:p w14:paraId="0F64687E" w14:textId="77777777" w:rsidR="00217057" w:rsidRPr="00906C4D" w:rsidRDefault="00217057" w:rsidP="00C70849">
      <w:pPr>
        <w:pStyle w:val="ListParagraph"/>
        <w:numPr>
          <w:ilvl w:val="2"/>
          <w:numId w:val="39"/>
        </w:numPr>
        <w:tabs>
          <w:tab w:val="clear" w:pos="420"/>
          <w:tab w:val="left" w:pos="1418"/>
        </w:tabs>
        <w:ind w:left="567" w:hanging="11"/>
        <w:outlineLvl w:val="0"/>
        <w:rPr>
          <w:rFonts w:ascii="Arial" w:hAnsi="Arial" w:cs="Arial"/>
          <w:sz w:val="20"/>
          <w:szCs w:val="20"/>
        </w:rPr>
      </w:pPr>
      <w:r w:rsidRPr="00906C4D">
        <w:rPr>
          <w:rFonts w:ascii="Arial" w:hAnsi="Arial" w:cs="Arial"/>
          <w:sz w:val="20"/>
          <w:szCs w:val="20"/>
        </w:rPr>
        <w:t>Ataskaita turi turėti galimybę atvaizduoti parametrus ir vaizdus pagal vartotojų grupes ir/ar atskirus vartotojus.</w:t>
      </w:r>
    </w:p>
    <w:p w14:paraId="1A0969C4" w14:textId="71412266" w:rsidR="00217057" w:rsidRPr="00906C4D" w:rsidRDefault="00217057" w:rsidP="00C70849">
      <w:pPr>
        <w:pStyle w:val="ListParagraph"/>
        <w:numPr>
          <w:ilvl w:val="2"/>
          <w:numId w:val="39"/>
        </w:numPr>
        <w:tabs>
          <w:tab w:val="clear" w:pos="420"/>
          <w:tab w:val="left" w:pos="1418"/>
        </w:tabs>
        <w:ind w:left="567" w:hanging="11"/>
        <w:outlineLvl w:val="0"/>
        <w:rPr>
          <w:rFonts w:ascii="Arial" w:hAnsi="Arial" w:cs="Arial"/>
          <w:sz w:val="20"/>
          <w:szCs w:val="20"/>
        </w:rPr>
      </w:pPr>
      <w:r w:rsidRPr="00906C4D">
        <w:rPr>
          <w:rFonts w:ascii="Arial" w:hAnsi="Arial" w:cs="Arial"/>
          <w:sz w:val="20"/>
          <w:szCs w:val="20"/>
        </w:rPr>
        <w:t xml:space="preserve">Parametrų vaizdavimo atnaujinimas vykdomas pagal </w:t>
      </w:r>
      <w:r w:rsidR="00824E5D">
        <w:rPr>
          <w:rFonts w:ascii="Arial" w:hAnsi="Arial" w:cs="Arial"/>
          <w:sz w:val="20"/>
          <w:szCs w:val="20"/>
        </w:rPr>
        <w:t>v</w:t>
      </w:r>
      <w:r w:rsidR="00824E5D" w:rsidRPr="00906C4D">
        <w:rPr>
          <w:rFonts w:ascii="Arial" w:hAnsi="Arial" w:cs="Arial"/>
          <w:sz w:val="20"/>
          <w:szCs w:val="20"/>
        </w:rPr>
        <w:t xml:space="preserve">artotojo </w:t>
      </w:r>
      <w:r w:rsidRPr="00906C4D">
        <w:rPr>
          <w:rFonts w:ascii="Arial" w:hAnsi="Arial" w:cs="Arial"/>
          <w:sz w:val="20"/>
          <w:szCs w:val="20"/>
        </w:rPr>
        <w:t>laisvai konfigūruojama laiko žingsnį;</w:t>
      </w:r>
    </w:p>
    <w:p w14:paraId="762B3C52" w14:textId="6AD18B6D" w:rsidR="00217057" w:rsidRPr="00906C4D" w:rsidRDefault="00217057" w:rsidP="00C70849">
      <w:pPr>
        <w:pStyle w:val="ListParagraph"/>
        <w:numPr>
          <w:ilvl w:val="2"/>
          <w:numId w:val="39"/>
        </w:numPr>
        <w:tabs>
          <w:tab w:val="clear" w:pos="420"/>
          <w:tab w:val="left" w:pos="1418"/>
        </w:tabs>
        <w:ind w:left="567" w:hanging="11"/>
        <w:outlineLvl w:val="0"/>
        <w:rPr>
          <w:rFonts w:ascii="Arial" w:hAnsi="Arial" w:cs="Arial"/>
          <w:sz w:val="20"/>
          <w:szCs w:val="20"/>
        </w:rPr>
      </w:pPr>
      <w:r w:rsidRPr="00906C4D">
        <w:rPr>
          <w:rFonts w:ascii="Arial" w:hAnsi="Arial" w:cs="Arial"/>
          <w:sz w:val="20"/>
          <w:szCs w:val="20"/>
        </w:rPr>
        <w:t xml:space="preserve">Parametrų gyvavimo trukmė konfigūruojama </w:t>
      </w:r>
      <w:r w:rsidR="00763E4C">
        <w:rPr>
          <w:rFonts w:ascii="Arial" w:hAnsi="Arial" w:cs="Arial"/>
          <w:sz w:val="20"/>
          <w:szCs w:val="20"/>
        </w:rPr>
        <w:t>v</w:t>
      </w:r>
      <w:r w:rsidR="00763E4C" w:rsidRPr="00906C4D">
        <w:rPr>
          <w:rFonts w:ascii="Arial" w:hAnsi="Arial" w:cs="Arial"/>
          <w:sz w:val="20"/>
          <w:szCs w:val="20"/>
        </w:rPr>
        <w:t>artotojo</w:t>
      </w:r>
      <w:r w:rsidRPr="00906C4D">
        <w:rPr>
          <w:rFonts w:ascii="Arial" w:hAnsi="Arial" w:cs="Arial"/>
          <w:sz w:val="20"/>
          <w:szCs w:val="20"/>
        </w:rPr>
        <w:t>;</w:t>
      </w:r>
    </w:p>
    <w:p w14:paraId="73B617DD" w14:textId="03DED5DA" w:rsidR="00217057" w:rsidRPr="00906C4D" w:rsidRDefault="00217057" w:rsidP="00C70849">
      <w:pPr>
        <w:pStyle w:val="ListParagraph"/>
        <w:numPr>
          <w:ilvl w:val="2"/>
          <w:numId w:val="39"/>
        </w:numPr>
        <w:tabs>
          <w:tab w:val="clear" w:pos="420"/>
          <w:tab w:val="left" w:pos="1418"/>
        </w:tabs>
        <w:ind w:left="567" w:hanging="11"/>
        <w:outlineLvl w:val="0"/>
        <w:rPr>
          <w:rFonts w:ascii="Arial" w:hAnsi="Arial" w:cs="Arial"/>
          <w:sz w:val="20"/>
          <w:szCs w:val="20"/>
        </w:rPr>
      </w:pPr>
      <w:r w:rsidRPr="00906C4D">
        <w:rPr>
          <w:rFonts w:ascii="Arial" w:hAnsi="Arial" w:cs="Arial"/>
          <w:sz w:val="20"/>
          <w:szCs w:val="20"/>
        </w:rPr>
        <w:t xml:space="preserve">Jei Parametras senesnis nei gyvavimo trukmė, </w:t>
      </w:r>
      <w:r w:rsidR="00EB47D1">
        <w:rPr>
          <w:rFonts w:ascii="Arial" w:hAnsi="Arial" w:cs="Arial"/>
          <w:sz w:val="20"/>
          <w:szCs w:val="20"/>
        </w:rPr>
        <w:t xml:space="preserve">jo spalva turi pasikeisti </w:t>
      </w:r>
      <w:r w:rsidRPr="00906C4D">
        <w:rPr>
          <w:rFonts w:ascii="Arial" w:hAnsi="Arial" w:cs="Arial"/>
          <w:sz w:val="20"/>
          <w:szCs w:val="20"/>
        </w:rPr>
        <w:t>į kitą spalvą;</w:t>
      </w:r>
    </w:p>
    <w:p w14:paraId="2BBE5FB7" w14:textId="77777777" w:rsidR="00217057" w:rsidRPr="00906C4D" w:rsidRDefault="00217057" w:rsidP="00C70849">
      <w:pPr>
        <w:pStyle w:val="ListParagraph"/>
        <w:numPr>
          <w:ilvl w:val="2"/>
          <w:numId w:val="39"/>
        </w:numPr>
        <w:tabs>
          <w:tab w:val="clear" w:pos="420"/>
          <w:tab w:val="left" w:pos="1418"/>
        </w:tabs>
        <w:ind w:left="567" w:hanging="11"/>
        <w:outlineLvl w:val="0"/>
        <w:rPr>
          <w:rFonts w:ascii="Arial" w:hAnsi="Arial" w:cs="Arial"/>
          <w:sz w:val="20"/>
          <w:szCs w:val="20"/>
        </w:rPr>
      </w:pPr>
      <w:r w:rsidRPr="00906C4D">
        <w:rPr>
          <w:rFonts w:ascii="Arial" w:hAnsi="Arial" w:cs="Arial"/>
          <w:sz w:val="20"/>
          <w:szCs w:val="20"/>
        </w:rPr>
        <w:t>Vartotojas lanksčiai konfigūruoja ataskaitą;</w:t>
      </w:r>
    </w:p>
    <w:p w14:paraId="416AAEA5" w14:textId="77777777" w:rsidR="00217057" w:rsidRPr="00906C4D" w:rsidRDefault="00217057" w:rsidP="00C70849">
      <w:pPr>
        <w:pStyle w:val="ListParagraph"/>
        <w:numPr>
          <w:ilvl w:val="2"/>
          <w:numId w:val="39"/>
        </w:numPr>
        <w:tabs>
          <w:tab w:val="clear" w:pos="420"/>
          <w:tab w:val="left" w:pos="1418"/>
        </w:tabs>
        <w:ind w:left="567" w:hanging="11"/>
        <w:outlineLvl w:val="0"/>
        <w:rPr>
          <w:rFonts w:ascii="Arial" w:hAnsi="Arial" w:cs="Arial"/>
          <w:sz w:val="20"/>
          <w:szCs w:val="20"/>
        </w:rPr>
      </w:pPr>
      <w:r w:rsidRPr="00906C4D">
        <w:rPr>
          <w:rFonts w:ascii="Arial" w:hAnsi="Arial" w:cs="Arial"/>
          <w:sz w:val="20"/>
          <w:szCs w:val="20"/>
        </w:rPr>
        <w:t xml:space="preserve">Ataskaita gali būti generuojama į </w:t>
      </w:r>
      <w:proofErr w:type="spellStart"/>
      <w:r w:rsidRPr="00906C4D">
        <w:rPr>
          <w:rFonts w:ascii="Arial" w:hAnsi="Arial" w:cs="Arial"/>
          <w:sz w:val="20"/>
          <w:szCs w:val="20"/>
        </w:rPr>
        <w:t>pdf</w:t>
      </w:r>
      <w:proofErr w:type="spellEnd"/>
      <w:r w:rsidRPr="00906C4D">
        <w:rPr>
          <w:rFonts w:ascii="Arial" w:hAnsi="Arial" w:cs="Arial"/>
          <w:sz w:val="20"/>
          <w:szCs w:val="20"/>
        </w:rPr>
        <w:t xml:space="preserve"> ar </w:t>
      </w:r>
      <w:proofErr w:type="spellStart"/>
      <w:r w:rsidRPr="00906C4D">
        <w:rPr>
          <w:rFonts w:ascii="Arial" w:hAnsi="Arial" w:cs="Arial"/>
          <w:sz w:val="20"/>
          <w:szCs w:val="20"/>
        </w:rPr>
        <w:t>excel</w:t>
      </w:r>
      <w:proofErr w:type="spellEnd"/>
      <w:r w:rsidRPr="00906C4D">
        <w:rPr>
          <w:rFonts w:ascii="Arial" w:hAnsi="Arial" w:cs="Arial"/>
          <w:sz w:val="20"/>
          <w:szCs w:val="20"/>
        </w:rPr>
        <w:t xml:space="preserve"> formatą;</w:t>
      </w:r>
    </w:p>
    <w:p w14:paraId="34BACE80" w14:textId="77777777" w:rsidR="00217057" w:rsidRPr="00906C4D" w:rsidRDefault="00217057" w:rsidP="00C70849">
      <w:pPr>
        <w:pStyle w:val="ListParagraph"/>
        <w:numPr>
          <w:ilvl w:val="2"/>
          <w:numId w:val="39"/>
        </w:numPr>
        <w:tabs>
          <w:tab w:val="clear" w:pos="420"/>
          <w:tab w:val="left" w:pos="1418"/>
        </w:tabs>
        <w:ind w:left="567" w:hanging="11"/>
        <w:outlineLvl w:val="0"/>
        <w:rPr>
          <w:rFonts w:ascii="Arial" w:hAnsi="Arial" w:cs="Arial"/>
          <w:sz w:val="20"/>
          <w:szCs w:val="20"/>
        </w:rPr>
      </w:pPr>
      <w:r w:rsidRPr="00906C4D">
        <w:rPr>
          <w:rFonts w:ascii="Arial" w:hAnsi="Arial" w:cs="Arial"/>
          <w:sz w:val="20"/>
          <w:szCs w:val="20"/>
        </w:rPr>
        <w:t>Neribotas ataskaitų šablonų skaičius;</w:t>
      </w:r>
    </w:p>
    <w:p w14:paraId="7D90E72D" w14:textId="77777777" w:rsidR="00217057" w:rsidRPr="00906C4D" w:rsidRDefault="00217057" w:rsidP="00C70849">
      <w:pPr>
        <w:pStyle w:val="ListParagraph"/>
        <w:numPr>
          <w:ilvl w:val="2"/>
          <w:numId w:val="39"/>
        </w:numPr>
        <w:tabs>
          <w:tab w:val="clear" w:pos="420"/>
          <w:tab w:val="left" w:pos="1418"/>
        </w:tabs>
        <w:ind w:left="567" w:hanging="11"/>
        <w:outlineLvl w:val="0"/>
        <w:rPr>
          <w:rFonts w:ascii="Arial" w:hAnsi="Arial" w:cs="Arial"/>
          <w:sz w:val="20"/>
          <w:szCs w:val="20"/>
        </w:rPr>
      </w:pPr>
      <w:r w:rsidRPr="00906C4D">
        <w:rPr>
          <w:rFonts w:ascii="Arial" w:hAnsi="Arial" w:cs="Arial"/>
          <w:sz w:val="20"/>
          <w:szCs w:val="20"/>
        </w:rPr>
        <w:t>Galimybė vartotojui pasirinkti ataskaitų siuntimo datą ir laiką, ataskaitų siuntimo kartotinumą;</w:t>
      </w:r>
    </w:p>
    <w:p w14:paraId="3B01B204" w14:textId="79B4044B" w:rsidR="00217057" w:rsidRPr="00906C4D" w:rsidRDefault="00217057" w:rsidP="00C70849">
      <w:pPr>
        <w:pStyle w:val="ListParagraph"/>
        <w:numPr>
          <w:ilvl w:val="2"/>
          <w:numId w:val="39"/>
        </w:numPr>
        <w:tabs>
          <w:tab w:val="clear" w:pos="420"/>
          <w:tab w:val="left" w:pos="1418"/>
        </w:tabs>
        <w:ind w:left="567" w:hanging="11"/>
        <w:outlineLvl w:val="0"/>
        <w:rPr>
          <w:rFonts w:ascii="Arial" w:hAnsi="Arial" w:cs="Arial"/>
          <w:sz w:val="20"/>
          <w:szCs w:val="20"/>
        </w:rPr>
      </w:pPr>
      <w:r w:rsidRPr="5DA84EBC">
        <w:rPr>
          <w:rFonts w:ascii="Arial" w:hAnsi="Arial" w:cs="Arial"/>
          <w:sz w:val="20"/>
          <w:szCs w:val="20"/>
        </w:rPr>
        <w:t>Ataskaitoje turi būti galimybė sukonfigūruoti lenteles, grafikus, matavimų dimensijas, atvaizduojamų skaičių skaitmenų po kabl</w:t>
      </w:r>
      <w:r w:rsidRPr="5DA84EBC" w:rsidDel="00217057">
        <w:rPr>
          <w:rFonts w:ascii="Arial" w:hAnsi="Arial" w:cs="Arial"/>
          <w:sz w:val="20"/>
          <w:szCs w:val="20"/>
        </w:rPr>
        <w:t>elio.</w:t>
      </w:r>
    </w:p>
    <w:p w14:paraId="4B172948" w14:textId="77777777" w:rsidR="00217057" w:rsidRPr="00906C4D" w:rsidRDefault="00217057" w:rsidP="00C70849">
      <w:pPr>
        <w:pStyle w:val="ListParagraph"/>
        <w:numPr>
          <w:ilvl w:val="2"/>
          <w:numId w:val="39"/>
        </w:numPr>
        <w:tabs>
          <w:tab w:val="clear" w:pos="420"/>
          <w:tab w:val="left" w:pos="1418"/>
        </w:tabs>
        <w:ind w:left="567" w:hanging="11"/>
        <w:outlineLvl w:val="0"/>
        <w:rPr>
          <w:rFonts w:ascii="Arial" w:hAnsi="Arial" w:cs="Arial"/>
          <w:sz w:val="20"/>
          <w:szCs w:val="20"/>
        </w:rPr>
      </w:pPr>
      <w:r w:rsidRPr="00906C4D">
        <w:rPr>
          <w:rFonts w:ascii="Arial" w:hAnsi="Arial" w:cs="Arial"/>
          <w:sz w:val="20"/>
          <w:szCs w:val="20"/>
        </w:rPr>
        <w:t>Ataskaitos saugomos duomenų bazėje ne trumpiau kaip 2 metus.</w:t>
      </w:r>
    </w:p>
    <w:p w14:paraId="17D72463" w14:textId="77777777" w:rsidR="00217057" w:rsidRPr="00906C4D" w:rsidRDefault="00217057" w:rsidP="4E339505">
      <w:pPr>
        <w:pStyle w:val="ListParagraph"/>
        <w:tabs>
          <w:tab w:val="left" w:pos="709"/>
        </w:tabs>
        <w:suppressAutoHyphens w:val="0"/>
        <w:spacing w:after="4" w:line="264" w:lineRule="auto"/>
        <w:ind w:left="993" w:hanging="426"/>
        <w:outlineLvl w:val="0"/>
        <w:rPr>
          <w:rFonts w:ascii="Arial" w:hAnsi="Arial" w:cs="Arial"/>
          <w:sz w:val="20"/>
          <w:szCs w:val="20"/>
        </w:rPr>
      </w:pPr>
    </w:p>
    <w:p w14:paraId="4D61ED83" w14:textId="28363B13" w:rsidR="008A2C59" w:rsidRPr="00906C4D" w:rsidRDefault="00C81737" w:rsidP="00C70849">
      <w:pPr>
        <w:pStyle w:val="ListParagraph"/>
        <w:numPr>
          <w:ilvl w:val="0"/>
          <w:numId w:val="39"/>
        </w:numPr>
        <w:tabs>
          <w:tab w:val="clear" w:pos="0"/>
          <w:tab w:val="left" w:pos="567"/>
        </w:tabs>
        <w:suppressAutoHyphens w:val="0"/>
        <w:spacing w:after="4" w:line="264" w:lineRule="auto"/>
        <w:ind w:left="0" w:firstLine="0"/>
        <w:outlineLvl w:val="0"/>
        <w:rPr>
          <w:rFonts w:ascii="Arial" w:hAnsi="Arial" w:cs="Arial"/>
          <w:b/>
          <w:bCs/>
          <w:sz w:val="20"/>
          <w:szCs w:val="20"/>
        </w:rPr>
      </w:pPr>
      <w:r w:rsidRPr="00906C4D">
        <w:rPr>
          <w:rFonts w:ascii="Arial" w:hAnsi="Arial" w:cs="Arial"/>
          <w:b/>
          <w:bCs/>
          <w:sz w:val="20"/>
          <w:szCs w:val="20"/>
        </w:rPr>
        <w:t>Nefunkciniai reikalavimai</w:t>
      </w:r>
    </w:p>
    <w:p w14:paraId="772E190D" w14:textId="22EE7217" w:rsidR="008A2C59" w:rsidRPr="00906C4D" w:rsidRDefault="00C81737" w:rsidP="00C70849">
      <w:pPr>
        <w:pStyle w:val="ListParagraph"/>
        <w:numPr>
          <w:ilvl w:val="1"/>
          <w:numId w:val="39"/>
        </w:numPr>
        <w:tabs>
          <w:tab w:val="left" w:pos="567"/>
        </w:tabs>
        <w:suppressAutoHyphens w:val="0"/>
        <w:spacing w:after="4" w:line="264" w:lineRule="auto"/>
        <w:ind w:left="0" w:firstLine="0"/>
        <w:outlineLvl w:val="0"/>
        <w:rPr>
          <w:rFonts w:ascii="Arial" w:hAnsi="Arial" w:cs="Arial"/>
          <w:sz w:val="20"/>
          <w:szCs w:val="20"/>
        </w:rPr>
      </w:pPr>
      <w:r w:rsidRPr="00906C4D">
        <w:rPr>
          <w:rFonts w:ascii="Arial" w:hAnsi="Arial" w:cs="Arial"/>
          <w:sz w:val="20"/>
          <w:szCs w:val="20"/>
        </w:rPr>
        <w:t>Į</w:t>
      </w:r>
      <w:r w:rsidR="341E262A" w:rsidRPr="00906C4D">
        <w:rPr>
          <w:rFonts w:ascii="Arial" w:hAnsi="Arial" w:cs="Arial"/>
          <w:sz w:val="20"/>
          <w:szCs w:val="20"/>
        </w:rPr>
        <w:t xml:space="preserve">rankis turi atitikti visus nefunkcinius reikalavimus pateikiamus </w:t>
      </w:r>
      <w:r w:rsidR="00C62319">
        <w:rPr>
          <w:rFonts w:ascii="Arial" w:hAnsi="Arial" w:cs="Arial"/>
          <w:sz w:val="20"/>
          <w:szCs w:val="20"/>
        </w:rPr>
        <w:t xml:space="preserve">Techninės specifikacijos </w:t>
      </w:r>
      <w:r w:rsidR="341E262A" w:rsidRPr="00906C4D">
        <w:rPr>
          <w:rFonts w:ascii="Arial" w:hAnsi="Arial" w:cs="Arial"/>
          <w:sz w:val="20"/>
          <w:szCs w:val="20"/>
        </w:rPr>
        <w:t xml:space="preserve">priede Nr. </w:t>
      </w:r>
      <w:r w:rsidR="00C62319">
        <w:rPr>
          <w:rFonts w:ascii="Arial" w:hAnsi="Arial" w:cs="Arial"/>
          <w:sz w:val="20"/>
          <w:szCs w:val="20"/>
        </w:rPr>
        <w:t>2</w:t>
      </w:r>
      <w:r w:rsidR="0096154A">
        <w:rPr>
          <w:rFonts w:ascii="Arial" w:hAnsi="Arial" w:cs="Arial"/>
          <w:sz w:val="20"/>
          <w:szCs w:val="20"/>
        </w:rPr>
        <w:t>.</w:t>
      </w:r>
      <w:r w:rsidR="00C62319">
        <w:rPr>
          <w:rFonts w:ascii="Arial" w:hAnsi="Arial" w:cs="Arial"/>
          <w:sz w:val="20"/>
          <w:szCs w:val="20"/>
        </w:rPr>
        <w:t xml:space="preserve"> </w:t>
      </w:r>
    </w:p>
    <w:p w14:paraId="79E27461" w14:textId="34F309A3" w:rsidR="4E339505" w:rsidRPr="00906C4D" w:rsidRDefault="4E339505" w:rsidP="4E339505">
      <w:pPr>
        <w:pStyle w:val="ListParagraph"/>
        <w:tabs>
          <w:tab w:val="left" w:pos="709"/>
        </w:tabs>
        <w:spacing w:after="4" w:line="264" w:lineRule="auto"/>
        <w:ind w:left="993" w:hanging="426"/>
        <w:outlineLvl w:val="0"/>
        <w:rPr>
          <w:rFonts w:ascii="Arial" w:hAnsi="Arial" w:cs="Arial"/>
          <w:sz w:val="20"/>
          <w:szCs w:val="20"/>
          <w:highlight w:val="yellow"/>
        </w:rPr>
      </w:pPr>
    </w:p>
    <w:p w14:paraId="6AF09B67" w14:textId="77777777" w:rsidR="008A2C59" w:rsidRPr="00906C4D" w:rsidRDefault="00A32416" w:rsidP="00714238">
      <w:pPr>
        <w:pStyle w:val="ListParagraph"/>
        <w:numPr>
          <w:ilvl w:val="0"/>
          <w:numId w:val="39"/>
        </w:numPr>
        <w:tabs>
          <w:tab w:val="clear" w:pos="0"/>
          <w:tab w:val="left" w:pos="567"/>
        </w:tabs>
        <w:suppressAutoHyphens w:val="0"/>
        <w:spacing w:after="4" w:line="264" w:lineRule="auto"/>
        <w:ind w:left="0" w:firstLine="0"/>
        <w:outlineLvl w:val="0"/>
        <w:rPr>
          <w:rFonts w:ascii="Arial" w:hAnsi="Arial" w:cs="Arial"/>
          <w:bCs/>
          <w:sz w:val="20"/>
          <w:szCs w:val="20"/>
        </w:rPr>
      </w:pPr>
      <w:r w:rsidRPr="00906C4D">
        <w:rPr>
          <w:rFonts w:ascii="Arial" w:hAnsi="Arial" w:cs="Arial"/>
          <w:b/>
          <w:sz w:val="20"/>
          <w:szCs w:val="20"/>
        </w:rPr>
        <w:t>Mokymai</w:t>
      </w:r>
    </w:p>
    <w:p w14:paraId="44D5272A" w14:textId="7CA25F39" w:rsidR="00AF0FDD" w:rsidRDefault="009B06C5" w:rsidP="00B5291E">
      <w:pPr>
        <w:pStyle w:val="ListParagraph"/>
        <w:numPr>
          <w:ilvl w:val="1"/>
          <w:numId w:val="39"/>
        </w:numPr>
        <w:tabs>
          <w:tab w:val="left" w:pos="567"/>
        </w:tabs>
        <w:suppressAutoHyphens w:val="0"/>
        <w:spacing w:after="4" w:line="264" w:lineRule="auto"/>
        <w:ind w:left="0" w:hanging="8"/>
        <w:outlineLvl w:val="0"/>
        <w:rPr>
          <w:rFonts w:ascii="Arial" w:hAnsi="Arial" w:cs="Arial"/>
          <w:sz w:val="20"/>
          <w:szCs w:val="20"/>
        </w:rPr>
      </w:pPr>
      <w:r w:rsidRPr="00906C4D">
        <w:rPr>
          <w:rFonts w:ascii="Arial" w:hAnsi="Arial" w:cs="Arial"/>
          <w:sz w:val="20"/>
          <w:szCs w:val="20"/>
        </w:rPr>
        <w:t xml:space="preserve"> </w:t>
      </w:r>
      <w:r w:rsidR="00A32416" w:rsidRPr="00906C4D">
        <w:rPr>
          <w:rFonts w:ascii="Arial" w:hAnsi="Arial" w:cs="Arial"/>
          <w:sz w:val="20"/>
          <w:szCs w:val="20"/>
        </w:rPr>
        <w:t xml:space="preserve">Įdiegus Įrankį, </w:t>
      </w:r>
      <w:r w:rsidR="002652AC">
        <w:rPr>
          <w:rFonts w:ascii="Arial" w:hAnsi="Arial" w:cs="Arial"/>
          <w:sz w:val="20"/>
          <w:szCs w:val="20"/>
        </w:rPr>
        <w:t>Pirkėjo</w:t>
      </w:r>
      <w:r w:rsidR="00C250C6">
        <w:rPr>
          <w:rFonts w:ascii="Arial" w:hAnsi="Arial" w:cs="Arial"/>
          <w:sz w:val="20"/>
          <w:szCs w:val="20"/>
        </w:rPr>
        <w:t xml:space="preserve"> darbu</w:t>
      </w:r>
      <w:r w:rsidR="00682586">
        <w:rPr>
          <w:rFonts w:ascii="Arial" w:hAnsi="Arial" w:cs="Arial"/>
          <w:sz w:val="20"/>
          <w:szCs w:val="20"/>
        </w:rPr>
        <w:t>o</w:t>
      </w:r>
      <w:r w:rsidR="002A156F">
        <w:rPr>
          <w:rFonts w:ascii="Arial" w:hAnsi="Arial" w:cs="Arial"/>
          <w:sz w:val="20"/>
          <w:szCs w:val="20"/>
        </w:rPr>
        <w:t>toja</w:t>
      </w:r>
      <w:r w:rsidR="0051334F">
        <w:rPr>
          <w:rFonts w:ascii="Arial" w:hAnsi="Arial" w:cs="Arial"/>
          <w:sz w:val="20"/>
          <w:szCs w:val="20"/>
        </w:rPr>
        <w:t>i (</w:t>
      </w:r>
      <w:r w:rsidR="00B5291E">
        <w:rPr>
          <w:rFonts w:ascii="Arial" w:hAnsi="Arial" w:cs="Arial"/>
          <w:sz w:val="20"/>
          <w:szCs w:val="20"/>
        </w:rPr>
        <w:t>Operatyvinio</w:t>
      </w:r>
      <w:r w:rsidR="00775672">
        <w:rPr>
          <w:rFonts w:ascii="Arial" w:hAnsi="Arial" w:cs="Arial"/>
          <w:sz w:val="20"/>
          <w:szCs w:val="20"/>
        </w:rPr>
        <w:t xml:space="preserve"> valdymo</w:t>
      </w:r>
      <w:r w:rsidR="00B5291E">
        <w:rPr>
          <w:rFonts w:ascii="Arial" w:hAnsi="Arial" w:cs="Arial"/>
          <w:sz w:val="20"/>
          <w:szCs w:val="20"/>
        </w:rPr>
        <w:t xml:space="preserve"> skyriaus </w:t>
      </w:r>
      <w:r w:rsidR="00A32416" w:rsidRPr="00906C4D">
        <w:rPr>
          <w:rFonts w:ascii="Arial" w:hAnsi="Arial" w:cs="Arial"/>
          <w:sz w:val="20"/>
          <w:szCs w:val="20"/>
        </w:rPr>
        <w:t>personalas</w:t>
      </w:r>
      <w:r w:rsidR="002F2D90">
        <w:rPr>
          <w:rFonts w:ascii="Arial" w:hAnsi="Arial" w:cs="Arial"/>
          <w:sz w:val="20"/>
          <w:szCs w:val="20"/>
        </w:rPr>
        <w:t>)</w:t>
      </w:r>
      <w:r w:rsidR="00A32416" w:rsidRPr="00906C4D">
        <w:rPr>
          <w:rFonts w:ascii="Arial" w:hAnsi="Arial" w:cs="Arial"/>
          <w:sz w:val="20"/>
          <w:szCs w:val="20"/>
        </w:rPr>
        <w:t xml:space="preserve"> </w:t>
      </w:r>
      <w:r w:rsidR="00775672">
        <w:rPr>
          <w:rFonts w:ascii="Arial" w:hAnsi="Arial" w:cs="Arial"/>
          <w:sz w:val="20"/>
          <w:szCs w:val="20"/>
        </w:rPr>
        <w:t>(</w:t>
      </w:r>
      <w:r w:rsidR="00893DAE">
        <w:rPr>
          <w:rFonts w:ascii="Arial" w:hAnsi="Arial" w:cs="Arial"/>
          <w:sz w:val="20"/>
          <w:szCs w:val="20"/>
        </w:rPr>
        <w:t xml:space="preserve">~50 </w:t>
      </w:r>
      <w:r w:rsidR="002E476D">
        <w:rPr>
          <w:rFonts w:ascii="Arial" w:hAnsi="Arial" w:cs="Arial"/>
          <w:sz w:val="20"/>
          <w:szCs w:val="20"/>
        </w:rPr>
        <w:t>žmonių)</w:t>
      </w:r>
      <w:r w:rsidR="00A32416" w:rsidRPr="00B5291E">
        <w:rPr>
          <w:rFonts w:ascii="Arial" w:hAnsi="Arial" w:cs="Arial"/>
          <w:sz w:val="20"/>
          <w:szCs w:val="20"/>
        </w:rPr>
        <w:t xml:space="preserve"> </w:t>
      </w:r>
      <w:r w:rsidR="00A32416" w:rsidRPr="00906C4D">
        <w:rPr>
          <w:rFonts w:ascii="Arial" w:hAnsi="Arial" w:cs="Arial"/>
          <w:sz w:val="20"/>
          <w:szCs w:val="20"/>
        </w:rPr>
        <w:t>turi būti apmokomas juo naudotis.</w:t>
      </w:r>
      <w:r w:rsidR="00EB5ACE">
        <w:rPr>
          <w:rFonts w:ascii="Arial" w:hAnsi="Arial" w:cs="Arial"/>
          <w:sz w:val="20"/>
          <w:szCs w:val="20"/>
        </w:rPr>
        <w:t xml:space="preserve"> Mokymų trukmė</w:t>
      </w:r>
      <w:r w:rsidR="00F97649">
        <w:rPr>
          <w:rFonts w:ascii="Arial" w:hAnsi="Arial" w:cs="Arial"/>
          <w:sz w:val="20"/>
          <w:szCs w:val="20"/>
        </w:rPr>
        <w:t xml:space="preserve"> 1 darbo dien</w:t>
      </w:r>
      <w:r w:rsidR="007163A1">
        <w:rPr>
          <w:rFonts w:ascii="Arial" w:hAnsi="Arial" w:cs="Arial"/>
          <w:sz w:val="20"/>
          <w:szCs w:val="20"/>
        </w:rPr>
        <w:t xml:space="preserve">a. </w:t>
      </w:r>
    </w:p>
    <w:p w14:paraId="6CB59DF7" w14:textId="3C23CF6B" w:rsidR="00885292" w:rsidRDefault="00885292" w:rsidP="00B5291E">
      <w:pPr>
        <w:pStyle w:val="ListParagraph"/>
        <w:numPr>
          <w:ilvl w:val="1"/>
          <w:numId w:val="39"/>
        </w:numPr>
        <w:tabs>
          <w:tab w:val="left" w:pos="567"/>
        </w:tabs>
        <w:suppressAutoHyphens w:val="0"/>
        <w:spacing w:after="4" w:line="264" w:lineRule="auto"/>
        <w:ind w:left="0" w:hanging="8"/>
        <w:outlineLvl w:val="0"/>
        <w:rPr>
          <w:rFonts w:ascii="Arial" w:hAnsi="Arial" w:cs="Arial"/>
          <w:sz w:val="20"/>
          <w:szCs w:val="20"/>
        </w:rPr>
      </w:pPr>
      <w:r>
        <w:rPr>
          <w:rFonts w:ascii="Arial" w:hAnsi="Arial" w:cs="Arial"/>
          <w:sz w:val="20"/>
          <w:szCs w:val="20"/>
        </w:rPr>
        <w:t>Įdiegus Prekybos sistemą, Pirkėjo darbuotojai (</w:t>
      </w:r>
      <w:r w:rsidR="00923DAD">
        <w:rPr>
          <w:rFonts w:ascii="Arial" w:hAnsi="Arial" w:cs="Arial"/>
          <w:sz w:val="20"/>
          <w:szCs w:val="20"/>
        </w:rPr>
        <w:t>iki 10 žmonių) turi būti apmok</w:t>
      </w:r>
      <w:r w:rsidR="00081062">
        <w:rPr>
          <w:rFonts w:ascii="Arial" w:hAnsi="Arial" w:cs="Arial"/>
          <w:sz w:val="20"/>
          <w:szCs w:val="20"/>
        </w:rPr>
        <w:t xml:space="preserve">omi </w:t>
      </w:r>
      <w:r w:rsidR="0075012A">
        <w:rPr>
          <w:rFonts w:ascii="Arial" w:hAnsi="Arial" w:cs="Arial"/>
          <w:sz w:val="20"/>
          <w:szCs w:val="20"/>
        </w:rPr>
        <w:t xml:space="preserve">naudotis sistema. </w:t>
      </w:r>
    </w:p>
    <w:p w14:paraId="43651B82" w14:textId="66F2D79D" w:rsidR="4E339505" w:rsidRDefault="724362B7" w:rsidP="00CA2B1C">
      <w:pPr>
        <w:pStyle w:val="ListParagraph"/>
        <w:numPr>
          <w:ilvl w:val="1"/>
          <w:numId w:val="39"/>
        </w:numPr>
        <w:tabs>
          <w:tab w:val="left" w:pos="567"/>
        </w:tabs>
        <w:suppressAutoHyphens w:val="0"/>
        <w:spacing w:after="4" w:line="264" w:lineRule="auto"/>
        <w:ind w:left="0" w:hanging="8"/>
        <w:outlineLvl w:val="0"/>
        <w:rPr>
          <w:rFonts w:ascii="Arial" w:hAnsi="Arial" w:cs="Arial"/>
          <w:sz w:val="20"/>
          <w:szCs w:val="20"/>
        </w:rPr>
      </w:pPr>
      <w:r w:rsidRPr="00CA2B1C">
        <w:rPr>
          <w:rFonts w:ascii="Arial" w:hAnsi="Arial" w:cs="Arial"/>
          <w:sz w:val="20"/>
          <w:szCs w:val="20"/>
        </w:rPr>
        <w:t>Po atliktų mokymų</w:t>
      </w:r>
      <w:r w:rsidR="26593959" w:rsidRPr="00CA2B1C">
        <w:rPr>
          <w:rFonts w:ascii="Arial" w:hAnsi="Arial" w:cs="Arial"/>
          <w:sz w:val="20"/>
          <w:szCs w:val="20"/>
        </w:rPr>
        <w:t xml:space="preserve"> (II ir IV etapų)</w:t>
      </w:r>
      <w:r w:rsidR="00AB20D0">
        <w:rPr>
          <w:rFonts w:ascii="Arial" w:hAnsi="Arial" w:cs="Arial"/>
          <w:sz w:val="20"/>
          <w:szCs w:val="20"/>
        </w:rPr>
        <w:t xml:space="preserve"> </w:t>
      </w:r>
      <w:r w:rsidR="00196D63" w:rsidRPr="00CA2B1C">
        <w:rPr>
          <w:rFonts w:ascii="Arial" w:hAnsi="Arial" w:cs="Arial"/>
          <w:sz w:val="20"/>
          <w:szCs w:val="20"/>
        </w:rPr>
        <w:t>Pirkėjo</w:t>
      </w:r>
      <w:r w:rsidR="363BAA3D" w:rsidRPr="00CA2B1C" w:rsidDel="00D764BA">
        <w:rPr>
          <w:rFonts w:ascii="Arial" w:hAnsi="Arial" w:cs="Arial"/>
          <w:sz w:val="20"/>
          <w:szCs w:val="20"/>
        </w:rPr>
        <w:t xml:space="preserve"> </w:t>
      </w:r>
      <w:r w:rsidR="00D764BA" w:rsidRPr="00CA2B1C">
        <w:rPr>
          <w:rFonts w:ascii="Arial" w:hAnsi="Arial" w:cs="Arial"/>
          <w:sz w:val="20"/>
          <w:szCs w:val="20"/>
        </w:rPr>
        <w:t>įgaliot</w:t>
      </w:r>
      <w:r w:rsidR="00D764BA">
        <w:rPr>
          <w:rFonts w:ascii="Arial" w:hAnsi="Arial" w:cs="Arial"/>
          <w:sz w:val="20"/>
          <w:szCs w:val="20"/>
        </w:rPr>
        <w:t>as</w:t>
      </w:r>
      <w:r w:rsidR="00D764BA" w:rsidRPr="00CA2B1C">
        <w:rPr>
          <w:rFonts w:ascii="Arial" w:hAnsi="Arial" w:cs="Arial"/>
          <w:sz w:val="20"/>
          <w:szCs w:val="20"/>
        </w:rPr>
        <w:t xml:space="preserve"> </w:t>
      </w:r>
      <w:r w:rsidR="009D3583" w:rsidRPr="00CA2B1C">
        <w:rPr>
          <w:rFonts w:ascii="Arial" w:hAnsi="Arial" w:cs="Arial"/>
          <w:sz w:val="20"/>
          <w:szCs w:val="20"/>
        </w:rPr>
        <w:t>darbuotoj</w:t>
      </w:r>
      <w:r w:rsidR="009D3583">
        <w:rPr>
          <w:rFonts w:ascii="Arial" w:hAnsi="Arial" w:cs="Arial"/>
          <w:sz w:val="20"/>
          <w:szCs w:val="20"/>
        </w:rPr>
        <w:t>as</w:t>
      </w:r>
      <w:r w:rsidR="00B5551E">
        <w:rPr>
          <w:rFonts w:ascii="Arial" w:hAnsi="Arial" w:cs="Arial"/>
          <w:sz w:val="20"/>
          <w:szCs w:val="20"/>
        </w:rPr>
        <w:t xml:space="preserve"> turi</w:t>
      </w:r>
      <w:r w:rsidR="009D3583" w:rsidRPr="00CA2B1C">
        <w:rPr>
          <w:rFonts w:ascii="Arial" w:hAnsi="Arial" w:cs="Arial"/>
          <w:sz w:val="20"/>
          <w:szCs w:val="20"/>
        </w:rPr>
        <w:t xml:space="preserve"> </w:t>
      </w:r>
      <w:r w:rsidR="002029FA" w:rsidRPr="00CA2B1C">
        <w:rPr>
          <w:rFonts w:ascii="Arial" w:hAnsi="Arial" w:cs="Arial"/>
          <w:sz w:val="20"/>
          <w:szCs w:val="20"/>
        </w:rPr>
        <w:t>raštišk</w:t>
      </w:r>
      <w:r w:rsidR="002029FA">
        <w:rPr>
          <w:rFonts w:ascii="Arial" w:hAnsi="Arial" w:cs="Arial"/>
          <w:sz w:val="20"/>
          <w:szCs w:val="20"/>
        </w:rPr>
        <w:t>ai</w:t>
      </w:r>
      <w:r w:rsidR="002029FA" w:rsidRPr="00CA2B1C">
        <w:rPr>
          <w:rFonts w:ascii="Arial" w:hAnsi="Arial" w:cs="Arial"/>
          <w:sz w:val="20"/>
          <w:szCs w:val="20"/>
        </w:rPr>
        <w:t xml:space="preserve"> </w:t>
      </w:r>
      <w:r w:rsidR="00340546" w:rsidRPr="00CA2B1C">
        <w:rPr>
          <w:rFonts w:ascii="Arial" w:hAnsi="Arial" w:cs="Arial"/>
          <w:sz w:val="20"/>
          <w:szCs w:val="20"/>
        </w:rPr>
        <w:t>patvirtin</w:t>
      </w:r>
      <w:r w:rsidR="00340546">
        <w:rPr>
          <w:rFonts w:ascii="Arial" w:hAnsi="Arial" w:cs="Arial"/>
          <w:sz w:val="20"/>
          <w:szCs w:val="20"/>
        </w:rPr>
        <w:t>ti</w:t>
      </w:r>
      <w:r w:rsidRPr="00CA2B1C">
        <w:rPr>
          <w:rFonts w:ascii="Arial" w:hAnsi="Arial" w:cs="Arial"/>
          <w:sz w:val="20"/>
          <w:szCs w:val="20"/>
        </w:rPr>
        <w:t xml:space="preserve">, kad mokymai </w:t>
      </w:r>
      <w:r w:rsidR="17049811" w:rsidRPr="00CA2B1C">
        <w:rPr>
          <w:rFonts w:ascii="Arial" w:hAnsi="Arial" w:cs="Arial"/>
          <w:sz w:val="20"/>
          <w:szCs w:val="20"/>
        </w:rPr>
        <w:t>pravesti</w:t>
      </w:r>
      <w:r w:rsidR="420F26C6" w:rsidRPr="00CA2B1C">
        <w:rPr>
          <w:rFonts w:ascii="Arial" w:hAnsi="Arial" w:cs="Arial"/>
          <w:sz w:val="20"/>
          <w:szCs w:val="20"/>
        </w:rPr>
        <w:t xml:space="preserve"> tinkamai</w:t>
      </w:r>
      <w:r w:rsidR="0049739B">
        <w:rPr>
          <w:rFonts w:ascii="Arial" w:hAnsi="Arial" w:cs="Arial"/>
          <w:sz w:val="20"/>
          <w:szCs w:val="20"/>
        </w:rPr>
        <w:t>.</w:t>
      </w:r>
    </w:p>
    <w:p w14:paraId="00F2D4EC" w14:textId="77777777" w:rsidR="0027543B" w:rsidRPr="00CA2B1C" w:rsidRDefault="0027543B" w:rsidP="0027543B">
      <w:pPr>
        <w:pStyle w:val="ListParagraph"/>
        <w:tabs>
          <w:tab w:val="left" w:pos="567"/>
        </w:tabs>
        <w:suppressAutoHyphens w:val="0"/>
        <w:spacing w:after="4" w:line="264" w:lineRule="auto"/>
        <w:ind w:left="0" w:firstLine="0"/>
        <w:outlineLvl w:val="0"/>
        <w:rPr>
          <w:rFonts w:ascii="Arial" w:hAnsi="Arial" w:cs="Arial"/>
          <w:sz w:val="20"/>
          <w:szCs w:val="20"/>
        </w:rPr>
      </w:pPr>
    </w:p>
    <w:p w14:paraId="76B6AD31" w14:textId="5399933D" w:rsidR="00AF0FDD" w:rsidRPr="00906C4D" w:rsidRDefault="00A32416" w:rsidP="009A5EAC">
      <w:pPr>
        <w:pStyle w:val="ListParagraph"/>
        <w:numPr>
          <w:ilvl w:val="0"/>
          <w:numId w:val="27"/>
        </w:numPr>
        <w:tabs>
          <w:tab w:val="left" w:pos="567"/>
        </w:tabs>
        <w:ind w:left="0" w:firstLine="0"/>
        <w:jc w:val="center"/>
        <w:outlineLvl w:val="0"/>
        <w:rPr>
          <w:rFonts w:ascii="Arial" w:hAnsi="Arial" w:cs="Arial"/>
          <w:b/>
          <w:sz w:val="20"/>
          <w:szCs w:val="20"/>
        </w:rPr>
      </w:pPr>
      <w:r w:rsidRPr="00906C4D">
        <w:rPr>
          <w:rFonts w:ascii="Arial" w:hAnsi="Arial" w:cs="Arial"/>
          <w:b/>
          <w:sz w:val="20"/>
          <w:szCs w:val="20"/>
        </w:rPr>
        <w:t>PASLAUGŲ VYKDYMO</w:t>
      </w:r>
      <w:r w:rsidR="00EE2AE5" w:rsidRPr="00906C4D">
        <w:rPr>
          <w:rFonts w:ascii="Arial" w:hAnsi="Arial" w:cs="Arial"/>
          <w:b/>
          <w:sz w:val="20"/>
          <w:szCs w:val="20"/>
        </w:rPr>
        <w:t xml:space="preserve"> TVARKA,</w:t>
      </w:r>
      <w:r w:rsidRPr="00906C4D">
        <w:rPr>
          <w:rFonts w:ascii="Arial" w:hAnsi="Arial" w:cs="Arial"/>
          <w:b/>
          <w:sz w:val="20"/>
          <w:szCs w:val="20"/>
        </w:rPr>
        <w:t xml:space="preserve"> ETAPAI IR TERMINAI </w:t>
      </w:r>
    </w:p>
    <w:p w14:paraId="7CB31419" w14:textId="77777777" w:rsidR="009A5EAC" w:rsidRPr="00906C4D" w:rsidRDefault="009A5EAC" w:rsidP="009A5EAC">
      <w:pPr>
        <w:pStyle w:val="ListParagraph"/>
        <w:tabs>
          <w:tab w:val="left" w:pos="567"/>
        </w:tabs>
        <w:ind w:left="0" w:firstLine="0"/>
        <w:outlineLvl w:val="0"/>
        <w:rPr>
          <w:rFonts w:ascii="Arial" w:hAnsi="Arial" w:cs="Arial"/>
          <w:b/>
          <w:sz w:val="20"/>
          <w:szCs w:val="20"/>
        </w:rPr>
      </w:pPr>
    </w:p>
    <w:p w14:paraId="5EF5D702" w14:textId="258F10EE" w:rsidR="0095520E" w:rsidRPr="00906C4D" w:rsidRDefault="00A32416" w:rsidP="00621FDF">
      <w:pPr>
        <w:pStyle w:val="ListParagraph"/>
        <w:numPr>
          <w:ilvl w:val="0"/>
          <w:numId w:val="35"/>
        </w:numPr>
        <w:tabs>
          <w:tab w:val="clear" w:pos="0"/>
          <w:tab w:val="left" w:pos="567"/>
        </w:tabs>
        <w:ind w:left="0" w:firstLine="0"/>
        <w:rPr>
          <w:rFonts w:ascii="Arial" w:hAnsi="Arial" w:cs="Arial"/>
          <w:b/>
          <w:sz w:val="20"/>
          <w:szCs w:val="20"/>
        </w:rPr>
      </w:pPr>
      <w:r w:rsidRPr="00906C4D">
        <w:rPr>
          <w:rFonts w:ascii="Arial" w:hAnsi="Arial" w:cs="Arial"/>
          <w:b/>
          <w:sz w:val="20"/>
          <w:szCs w:val="20"/>
        </w:rPr>
        <w:t xml:space="preserve"> Paslaug</w:t>
      </w:r>
      <w:r w:rsidR="00584D89">
        <w:rPr>
          <w:rFonts w:ascii="Arial" w:hAnsi="Arial" w:cs="Arial"/>
          <w:b/>
          <w:sz w:val="20"/>
          <w:szCs w:val="20"/>
        </w:rPr>
        <w:t>ų</w:t>
      </w:r>
      <w:r w:rsidRPr="00906C4D">
        <w:rPr>
          <w:rFonts w:ascii="Arial" w:hAnsi="Arial" w:cs="Arial"/>
          <w:b/>
          <w:sz w:val="20"/>
          <w:szCs w:val="20"/>
        </w:rPr>
        <w:t xml:space="preserve"> teiki</w:t>
      </w:r>
      <w:r w:rsidR="009144C9" w:rsidRPr="00906C4D">
        <w:rPr>
          <w:rFonts w:ascii="Arial" w:hAnsi="Arial" w:cs="Arial"/>
          <w:b/>
          <w:sz w:val="20"/>
          <w:szCs w:val="20"/>
        </w:rPr>
        <w:t>m</w:t>
      </w:r>
      <w:r w:rsidR="00016735" w:rsidRPr="00906C4D">
        <w:rPr>
          <w:rFonts w:ascii="Arial" w:hAnsi="Arial" w:cs="Arial"/>
          <w:b/>
          <w:sz w:val="20"/>
          <w:szCs w:val="20"/>
        </w:rPr>
        <w:t>o tvarka</w:t>
      </w:r>
      <w:r w:rsidR="00785F61" w:rsidRPr="00906C4D">
        <w:rPr>
          <w:rFonts w:ascii="Arial" w:hAnsi="Arial" w:cs="Arial"/>
          <w:b/>
          <w:sz w:val="20"/>
          <w:szCs w:val="20"/>
        </w:rPr>
        <w:t>:</w:t>
      </w:r>
    </w:p>
    <w:p w14:paraId="6262FAD6" w14:textId="6EF9B504" w:rsidR="00785F61" w:rsidRPr="00906C4D" w:rsidRDefault="3E55E76C" w:rsidP="00621FDF">
      <w:pPr>
        <w:pStyle w:val="ListParagraph"/>
        <w:numPr>
          <w:ilvl w:val="1"/>
          <w:numId w:val="11"/>
        </w:numPr>
        <w:tabs>
          <w:tab w:val="left" w:pos="567"/>
        </w:tabs>
        <w:spacing w:line="264" w:lineRule="auto"/>
        <w:ind w:left="0" w:firstLine="0"/>
        <w:rPr>
          <w:rStyle w:val="eop"/>
          <w:rFonts w:ascii="Arial" w:hAnsi="Arial" w:cs="Arial"/>
          <w:sz w:val="20"/>
          <w:szCs w:val="20"/>
        </w:rPr>
      </w:pPr>
      <w:r w:rsidRPr="00906C4D">
        <w:rPr>
          <w:rStyle w:val="normaltextrun"/>
          <w:rFonts w:ascii="Arial" w:hAnsi="Arial" w:cs="Arial"/>
          <w:sz w:val="20"/>
          <w:szCs w:val="20"/>
        </w:rPr>
        <w:t xml:space="preserve"> </w:t>
      </w:r>
      <w:r w:rsidR="00785F61" w:rsidRPr="00906C4D">
        <w:rPr>
          <w:rStyle w:val="normaltextrun"/>
          <w:rFonts w:ascii="Arial" w:hAnsi="Arial" w:cs="Arial"/>
          <w:sz w:val="20"/>
          <w:szCs w:val="20"/>
        </w:rPr>
        <w:t xml:space="preserve">Priežiūros paslaugos teikiamos nuolat nuo </w:t>
      </w:r>
      <w:r w:rsidR="00B56B28">
        <w:rPr>
          <w:rStyle w:val="normaltextrun"/>
          <w:rFonts w:ascii="Arial" w:hAnsi="Arial" w:cs="Arial"/>
          <w:sz w:val="20"/>
          <w:szCs w:val="20"/>
        </w:rPr>
        <w:t xml:space="preserve">bent vieno II arba IV etape nurodyto modulio įdiegimo </w:t>
      </w:r>
      <w:r w:rsidR="00785F61" w:rsidRPr="00906C4D">
        <w:rPr>
          <w:rStyle w:val="normaltextrun"/>
          <w:rFonts w:ascii="Arial" w:hAnsi="Arial" w:cs="Arial"/>
          <w:sz w:val="20"/>
          <w:szCs w:val="20"/>
        </w:rPr>
        <w:t xml:space="preserve"> dienos (Paslaugų priėmimo – perdavimo aktas kas mėnesį nėra pasirašomas). </w:t>
      </w:r>
    </w:p>
    <w:p w14:paraId="7B8E3756" w14:textId="368E80AA" w:rsidR="001C2BE8" w:rsidRPr="00906C4D" w:rsidRDefault="5A4F510E" w:rsidP="00621FDF">
      <w:pPr>
        <w:pStyle w:val="ListParagraph"/>
        <w:numPr>
          <w:ilvl w:val="1"/>
          <w:numId w:val="11"/>
        </w:numPr>
        <w:tabs>
          <w:tab w:val="left" w:pos="567"/>
        </w:tabs>
        <w:spacing w:line="264" w:lineRule="auto"/>
        <w:ind w:left="0" w:firstLine="0"/>
        <w:rPr>
          <w:rStyle w:val="eop"/>
          <w:rFonts w:ascii="Arial" w:hAnsi="Arial" w:cs="Arial"/>
          <w:sz w:val="20"/>
          <w:szCs w:val="20"/>
        </w:rPr>
      </w:pPr>
      <w:r w:rsidRPr="00906C4D">
        <w:rPr>
          <w:rStyle w:val="normaltextrun"/>
          <w:rFonts w:ascii="Arial" w:hAnsi="Arial" w:cs="Arial"/>
          <w:sz w:val="20"/>
          <w:szCs w:val="20"/>
        </w:rPr>
        <w:t xml:space="preserve"> </w:t>
      </w:r>
      <w:r w:rsidR="001C2BE8" w:rsidRPr="00906C4D">
        <w:rPr>
          <w:rStyle w:val="normaltextrun"/>
          <w:rFonts w:ascii="Arial" w:hAnsi="Arial" w:cs="Arial"/>
          <w:sz w:val="20"/>
          <w:szCs w:val="20"/>
        </w:rPr>
        <w:t xml:space="preserve">Vystymo paslaugos teikiamos pagal </w:t>
      </w:r>
      <w:r w:rsidR="00F4662A">
        <w:rPr>
          <w:rStyle w:val="normaltextrun"/>
          <w:rFonts w:ascii="Arial" w:hAnsi="Arial" w:cs="Arial"/>
          <w:sz w:val="20"/>
          <w:szCs w:val="20"/>
        </w:rPr>
        <w:t>Pirkėjo</w:t>
      </w:r>
      <w:r w:rsidR="001C2BE8" w:rsidRPr="00906C4D">
        <w:rPr>
          <w:rStyle w:val="normaltextrun"/>
          <w:rFonts w:ascii="Arial" w:hAnsi="Arial" w:cs="Arial"/>
          <w:sz w:val="20"/>
          <w:szCs w:val="20"/>
        </w:rPr>
        <w:t xml:space="preserve"> poreikius, </w:t>
      </w:r>
      <w:r w:rsidR="00F4662A">
        <w:rPr>
          <w:rStyle w:val="normaltextrun"/>
          <w:rFonts w:ascii="Arial" w:hAnsi="Arial" w:cs="Arial"/>
          <w:sz w:val="20"/>
          <w:szCs w:val="20"/>
        </w:rPr>
        <w:t>Pirkėjui</w:t>
      </w:r>
      <w:r w:rsidR="001C2BE8" w:rsidRPr="00906C4D">
        <w:rPr>
          <w:rStyle w:val="normaltextrun"/>
          <w:rFonts w:ascii="Arial" w:hAnsi="Arial" w:cs="Arial"/>
          <w:sz w:val="20"/>
          <w:szCs w:val="20"/>
        </w:rPr>
        <w:t xml:space="preserve"> teikiant Užsakymus </w:t>
      </w:r>
      <w:r w:rsidR="00F4662A">
        <w:rPr>
          <w:rStyle w:val="normaltextrun"/>
          <w:rFonts w:ascii="Arial" w:hAnsi="Arial" w:cs="Arial"/>
          <w:sz w:val="20"/>
          <w:szCs w:val="20"/>
        </w:rPr>
        <w:t>Tiekėjui</w:t>
      </w:r>
      <w:r w:rsidR="001C2BE8" w:rsidRPr="00906C4D">
        <w:rPr>
          <w:rStyle w:val="normaltextrun"/>
          <w:rFonts w:ascii="Arial" w:hAnsi="Arial" w:cs="Arial"/>
          <w:sz w:val="20"/>
          <w:szCs w:val="20"/>
        </w:rPr>
        <w:t xml:space="preserve"> raštu (el. paštu, faksu ar kita rašytine </w:t>
      </w:r>
      <w:r w:rsidR="00F4662A">
        <w:rPr>
          <w:rStyle w:val="normaltextrun"/>
          <w:rFonts w:ascii="Arial" w:hAnsi="Arial" w:cs="Arial"/>
          <w:sz w:val="20"/>
          <w:szCs w:val="20"/>
        </w:rPr>
        <w:t>Tiekėjo</w:t>
      </w:r>
      <w:r w:rsidR="001C2BE8" w:rsidRPr="00906C4D">
        <w:rPr>
          <w:rStyle w:val="normaltextrun"/>
          <w:rFonts w:ascii="Arial" w:hAnsi="Arial" w:cs="Arial"/>
          <w:sz w:val="20"/>
          <w:szCs w:val="20"/>
        </w:rPr>
        <w:t xml:space="preserve"> pasiūlyta forma). Vystymo paslaugų suteikimo terminai, apimtys yra iš anksto raštu suderinami ir patvirtinami Užsakyme </w:t>
      </w:r>
      <w:r w:rsidR="00F4662A">
        <w:rPr>
          <w:rStyle w:val="normaltextrun"/>
          <w:rFonts w:ascii="Arial" w:hAnsi="Arial" w:cs="Arial"/>
          <w:sz w:val="20"/>
          <w:szCs w:val="20"/>
        </w:rPr>
        <w:t>Tiekėjo</w:t>
      </w:r>
      <w:r w:rsidR="001C2BE8" w:rsidRPr="00906C4D">
        <w:rPr>
          <w:rStyle w:val="normaltextrun"/>
          <w:rFonts w:ascii="Arial" w:hAnsi="Arial" w:cs="Arial"/>
          <w:sz w:val="20"/>
          <w:szCs w:val="20"/>
        </w:rPr>
        <w:t xml:space="preserve"> ir </w:t>
      </w:r>
      <w:r w:rsidR="00F4662A">
        <w:rPr>
          <w:rStyle w:val="normaltextrun"/>
          <w:rFonts w:ascii="Arial" w:hAnsi="Arial" w:cs="Arial"/>
          <w:sz w:val="20"/>
          <w:szCs w:val="20"/>
        </w:rPr>
        <w:t>Pirkėjo</w:t>
      </w:r>
      <w:r w:rsidR="001C2BE8" w:rsidRPr="00906C4D">
        <w:rPr>
          <w:rStyle w:val="normaltextrun"/>
          <w:rFonts w:ascii="Arial" w:hAnsi="Arial" w:cs="Arial"/>
          <w:sz w:val="20"/>
          <w:szCs w:val="20"/>
        </w:rPr>
        <w:t xml:space="preserve"> įgalioto darbuotojo. Užsakymą pasirašo abi Šalys. Užsakyme yra nurodomos suteikiamos Paslaugos, reikalingos darbo valandos ir terminai.</w:t>
      </w:r>
      <w:r w:rsidR="001C2BE8" w:rsidRPr="00906C4D">
        <w:rPr>
          <w:rStyle w:val="eop"/>
          <w:rFonts w:ascii="Arial" w:hAnsi="Arial" w:cs="Arial"/>
          <w:sz w:val="20"/>
          <w:szCs w:val="20"/>
        </w:rPr>
        <w:t> </w:t>
      </w:r>
    </w:p>
    <w:p w14:paraId="3932B9D0" w14:textId="54010037" w:rsidR="00891D1B" w:rsidRPr="00906C4D" w:rsidRDefault="00484293" w:rsidP="00621FDF">
      <w:pPr>
        <w:pStyle w:val="ListParagraph"/>
        <w:numPr>
          <w:ilvl w:val="1"/>
          <w:numId w:val="11"/>
        </w:numPr>
        <w:tabs>
          <w:tab w:val="left" w:pos="567"/>
        </w:tabs>
        <w:spacing w:line="264" w:lineRule="auto"/>
        <w:ind w:left="0" w:firstLine="0"/>
        <w:rPr>
          <w:rStyle w:val="eop"/>
          <w:rFonts w:ascii="Arial" w:hAnsi="Arial" w:cs="Arial"/>
          <w:sz w:val="20"/>
          <w:szCs w:val="20"/>
        </w:rPr>
      </w:pPr>
      <w:r>
        <w:rPr>
          <w:rStyle w:val="normaltextrun"/>
          <w:rFonts w:ascii="Arial" w:hAnsi="Arial" w:cs="Arial"/>
          <w:sz w:val="20"/>
          <w:szCs w:val="20"/>
        </w:rPr>
        <w:t>Tiekėjas</w:t>
      </w:r>
      <w:r w:rsidR="00891D1B" w:rsidRPr="00906C4D">
        <w:rPr>
          <w:rStyle w:val="normaltextrun"/>
          <w:rFonts w:ascii="Arial" w:hAnsi="Arial" w:cs="Arial"/>
          <w:sz w:val="20"/>
          <w:szCs w:val="20"/>
        </w:rPr>
        <w:t xml:space="preserve"> įsipareigoja per</w:t>
      </w:r>
      <w:r w:rsidR="00F4662A">
        <w:rPr>
          <w:rStyle w:val="normaltextrun"/>
          <w:rFonts w:ascii="Arial" w:hAnsi="Arial" w:cs="Arial"/>
          <w:sz w:val="20"/>
          <w:szCs w:val="20"/>
        </w:rPr>
        <w:t xml:space="preserve"> Pirkėjo </w:t>
      </w:r>
      <w:r w:rsidR="00891D1B" w:rsidRPr="00906C4D">
        <w:rPr>
          <w:rStyle w:val="normaltextrun"/>
          <w:rFonts w:ascii="Arial" w:hAnsi="Arial" w:cs="Arial"/>
          <w:sz w:val="20"/>
          <w:szCs w:val="20"/>
        </w:rPr>
        <w:t>Užsakyme nurodytą terminą pateikti Vystymo paslaugų Užsakymo reikalavimų sprendimo detalų aprašymą ir sąmatą;</w:t>
      </w:r>
      <w:r w:rsidR="00891D1B" w:rsidRPr="00906C4D">
        <w:rPr>
          <w:rStyle w:val="eop"/>
          <w:rFonts w:ascii="Arial" w:hAnsi="Arial" w:cs="Arial"/>
          <w:sz w:val="20"/>
          <w:szCs w:val="20"/>
        </w:rPr>
        <w:t> </w:t>
      </w:r>
    </w:p>
    <w:p w14:paraId="1B869059" w14:textId="151551B9" w:rsidR="000C2C26" w:rsidRPr="00906C4D" w:rsidRDefault="6CC208DE" w:rsidP="00621FDF">
      <w:pPr>
        <w:pStyle w:val="ListParagraph"/>
        <w:numPr>
          <w:ilvl w:val="1"/>
          <w:numId w:val="11"/>
        </w:numPr>
        <w:tabs>
          <w:tab w:val="left" w:pos="567"/>
        </w:tabs>
        <w:spacing w:line="264" w:lineRule="auto"/>
        <w:ind w:left="0" w:firstLine="0"/>
        <w:rPr>
          <w:rStyle w:val="normaltextrun"/>
          <w:rFonts w:ascii="Arial" w:hAnsi="Arial" w:cs="Arial"/>
          <w:sz w:val="20"/>
          <w:szCs w:val="20"/>
        </w:rPr>
      </w:pPr>
      <w:r w:rsidRPr="00906C4D">
        <w:rPr>
          <w:rStyle w:val="normaltextrun"/>
          <w:rFonts w:ascii="Arial" w:hAnsi="Arial" w:cs="Arial"/>
          <w:sz w:val="20"/>
          <w:szCs w:val="20"/>
        </w:rPr>
        <w:t xml:space="preserve"> </w:t>
      </w:r>
      <w:r w:rsidR="00EB6804" w:rsidRPr="00906C4D">
        <w:rPr>
          <w:rStyle w:val="normaltextrun"/>
          <w:rFonts w:ascii="Arial" w:hAnsi="Arial" w:cs="Arial"/>
          <w:sz w:val="20"/>
          <w:szCs w:val="20"/>
        </w:rPr>
        <w:t>Vystymo paslaugų suteikimo terminai, apimtys ir sąmata, Šalių atsakomybė už atskirus veiksmus, sprendimus ar pateikiamą informaciją bei resursus (</w:t>
      </w:r>
      <w:r w:rsidR="006F1A3D">
        <w:rPr>
          <w:rStyle w:val="normaltextrun"/>
          <w:rFonts w:ascii="Arial" w:hAnsi="Arial" w:cs="Arial"/>
          <w:sz w:val="20"/>
          <w:szCs w:val="20"/>
        </w:rPr>
        <w:t>Tiekėjo</w:t>
      </w:r>
      <w:r w:rsidR="00EB6804" w:rsidRPr="00906C4D">
        <w:rPr>
          <w:rStyle w:val="normaltextrun"/>
          <w:rFonts w:ascii="Arial" w:hAnsi="Arial" w:cs="Arial"/>
          <w:sz w:val="20"/>
          <w:szCs w:val="20"/>
        </w:rPr>
        <w:t xml:space="preserve"> atsakomybė </w:t>
      </w:r>
      <w:r w:rsidR="006F1A3D">
        <w:rPr>
          <w:rStyle w:val="normaltextrun"/>
          <w:rFonts w:ascii="Arial" w:hAnsi="Arial" w:cs="Arial"/>
          <w:sz w:val="20"/>
          <w:szCs w:val="20"/>
        </w:rPr>
        <w:t>Pirkėjo</w:t>
      </w:r>
      <w:r w:rsidR="00EB6804" w:rsidRPr="00906C4D">
        <w:rPr>
          <w:rStyle w:val="normaltextrun"/>
          <w:rFonts w:ascii="Arial" w:hAnsi="Arial" w:cs="Arial"/>
          <w:sz w:val="20"/>
          <w:szCs w:val="20"/>
        </w:rPr>
        <w:t xml:space="preserve"> atžvilgiu bet kokiu atveju negali būti blogesnė nei nustatyta šiame dokumente) yra iš anksto raštu suderinami ir patvirtinami Užsakyme, kurį pasirašo abi Šalys po Užsakymo pateikimo. Už apimtis (darbo valandų kiekį), kurios nebuvo suderintos (t. y. kurios nebuvo nurodytos Užsakyme) </w:t>
      </w:r>
      <w:r w:rsidR="006F1A3D">
        <w:rPr>
          <w:rStyle w:val="normaltextrun"/>
          <w:rFonts w:ascii="Arial" w:hAnsi="Arial" w:cs="Arial"/>
          <w:sz w:val="20"/>
          <w:szCs w:val="20"/>
        </w:rPr>
        <w:t>Pirkėjas</w:t>
      </w:r>
      <w:r w:rsidR="00EB6804" w:rsidRPr="00906C4D">
        <w:rPr>
          <w:rStyle w:val="normaltextrun"/>
          <w:rFonts w:ascii="Arial" w:hAnsi="Arial" w:cs="Arial"/>
          <w:sz w:val="20"/>
          <w:szCs w:val="20"/>
        </w:rPr>
        <w:t xml:space="preserve"> neapmoka; </w:t>
      </w:r>
      <w:r w:rsidR="006F1A3D">
        <w:rPr>
          <w:rStyle w:val="normaltextrun"/>
          <w:rFonts w:ascii="Arial" w:hAnsi="Arial" w:cs="Arial"/>
          <w:sz w:val="20"/>
          <w:szCs w:val="20"/>
        </w:rPr>
        <w:t>Tiekėjas</w:t>
      </w:r>
      <w:r w:rsidR="00EB6804" w:rsidRPr="00906C4D">
        <w:rPr>
          <w:rStyle w:val="normaltextrun"/>
          <w:rFonts w:ascii="Arial" w:hAnsi="Arial" w:cs="Arial"/>
          <w:sz w:val="20"/>
          <w:szCs w:val="20"/>
        </w:rPr>
        <w:t xml:space="preserve"> vykdydamas </w:t>
      </w:r>
      <w:r w:rsidR="006F1A3D">
        <w:rPr>
          <w:rStyle w:val="normaltextrun"/>
          <w:rFonts w:ascii="Arial" w:hAnsi="Arial" w:cs="Arial"/>
          <w:sz w:val="20"/>
          <w:szCs w:val="20"/>
        </w:rPr>
        <w:t xml:space="preserve">Pirkėjo </w:t>
      </w:r>
      <w:r w:rsidR="00EB6804" w:rsidRPr="00906C4D">
        <w:rPr>
          <w:rStyle w:val="normaltextrun"/>
          <w:rFonts w:ascii="Arial" w:hAnsi="Arial" w:cs="Arial"/>
          <w:sz w:val="20"/>
          <w:szCs w:val="20"/>
        </w:rPr>
        <w:t xml:space="preserve">Užsakymą, įsipareigoja, atlikus vertinimą, kartu pateikti  užsakytų naujų Vystymo paslaugų architektūrinius sprendimus ir aprašymą, kuriame turi būti aprašytos funkcionalumo priklausomybės nuo kitų funkcionalumų, užsakytų Vystymo paslaugų sąsajos su kitomis </w:t>
      </w:r>
      <w:r w:rsidR="006F1A3D">
        <w:rPr>
          <w:rStyle w:val="normaltextrun"/>
          <w:rFonts w:ascii="Arial" w:hAnsi="Arial" w:cs="Arial"/>
          <w:sz w:val="20"/>
          <w:szCs w:val="20"/>
        </w:rPr>
        <w:t>Pirkėjo</w:t>
      </w:r>
      <w:r w:rsidR="00EB6804" w:rsidRPr="00906C4D">
        <w:rPr>
          <w:rStyle w:val="normaltextrun"/>
          <w:rFonts w:ascii="Arial" w:hAnsi="Arial" w:cs="Arial"/>
          <w:sz w:val="20"/>
          <w:szCs w:val="20"/>
        </w:rPr>
        <w:t xml:space="preserve"> turimomis sistemomis</w:t>
      </w:r>
      <w:r w:rsidR="000C2C26" w:rsidRPr="00906C4D">
        <w:rPr>
          <w:rStyle w:val="normaltextrun"/>
          <w:rFonts w:ascii="Arial" w:hAnsi="Arial" w:cs="Arial"/>
          <w:sz w:val="20"/>
          <w:szCs w:val="20"/>
        </w:rPr>
        <w:t>.</w:t>
      </w:r>
    </w:p>
    <w:p w14:paraId="3F0CCB34" w14:textId="6359428B" w:rsidR="00891D1B" w:rsidRPr="00906C4D" w:rsidRDefault="040B881A" w:rsidP="00621FDF">
      <w:pPr>
        <w:pStyle w:val="ListParagraph"/>
        <w:numPr>
          <w:ilvl w:val="1"/>
          <w:numId w:val="11"/>
        </w:numPr>
        <w:tabs>
          <w:tab w:val="left" w:pos="567"/>
        </w:tabs>
        <w:spacing w:line="264" w:lineRule="auto"/>
        <w:ind w:left="0" w:firstLine="0"/>
        <w:rPr>
          <w:rFonts w:ascii="Arial" w:hAnsi="Arial" w:cs="Arial"/>
          <w:sz w:val="20"/>
          <w:szCs w:val="20"/>
        </w:rPr>
      </w:pPr>
      <w:r w:rsidRPr="00906C4D">
        <w:rPr>
          <w:rFonts w:ascii="Arial" w:hAnsi="Arial" w:cs="Arial"/>
          <w:sz w:val="20"/>
          <w:szCs w:val="20"/>
        </w:rPr>
        <w:t xml:space="preserve"> </w:t>
      </w:r>
      <w:r w:rsidR="006F1A3D">
        <w:rPr>
          <w:rFonts w:ascii="Arial" w:hAnsi="Arial" w:cs="Arial"/>
          <w:sz w:val="20"/>
          <w:szCs w:val="20"/>
        </w:rPr>
        <w:t>Tiekėjas</w:t>
      </w:r>
      <w:r w:rsidR="000C2C26" w:rsidRPr="00906C4D">
        <w:rPr>
          <w:rFonts w:ascii="Arial" w:hAnsi="Arial" w:cs="Arial"/>
          <w:sz w:val="20"/>
          <w:szCs w:val="20"/>
        </w:rPr>
        <w:t xml:space="preserve"> testavimo aplinkoje turi atlikti suteiktų Vystymo paslaugų rezultatų testavimą ir pateikti testavimo rezultatų ataskaitą. </w:t>
      </w:r>
      <w:r w:rsidR="006F1A3D">
        <w:rPr>
          <w:rFonts w:ascii="Arial" w:hAnsi="Arial" w:cs="Arial"/>
          <w:sz w:val="20"/>
          <w:szCs w:val="20"/>
        </w:rPr>
        <w:t>Tiekėjas</w:t>
      </w:r>
      <w:r w:rsidR="000C2C26" w:rsidRPr="00906C4D">
        <w:rPr>
          <w:rFonts w:ascii="Arial" w:hAnsi="Arial" w:cs="Arial"/>
          <w:sz w:val="20"/>
          <w:szCs w:val="20"/>
        </w:rPr>
        <w:t xml:space="preserve"> turi atlikti suteiktų Vystymo paslaugų rezultatų testavimus: funkcinis testavimas, integracinis testavimas, regresinis testavimas, Sistemos testavimas, priėmimo testavimas, </w:t>
      </w:r>
      <w:r w:rsidR="000C2C26" w:rsidRPr="00906C4D">
        <w:rPr>
          <w:rFonts w:ascii="Arial" w:hAnsi="Arial" w:cs="Arial"/>
          <w:sz w:val="20"/>
          <w:szCs w:val="20"/>
        </w:rPr>
        <w:lastRenderedPageBreak/>
        <w:t xml:space="preserve">našumo testavimas, saugumo testavimas. Sistemoje Vystymo diegimai turi būti atliekami testavimo aplinkoje, siekiant patikrinti Vystymo paslaugų rezultatų funkcionalumą ir suderinamumą su esamais Sistemos moduliais ir jų funkcionalumais. Testavimo metu pastebėtos klaidos turi būti registruojamos ir jų taisymas valdomas </w:t>
      </w:r>
      <w:r w:rsidR="00196D63">
        <w:rPr>
          <w:rFonts w:ascii="Arial" w:hAnsi="Arial" w:cs="Arial"/>
          <w:sz w:val="20"/>
          <w:szCs w:val="20"/>
        </w:rPr>
        <w:t>Pirkėjo</w:t>
      </w:r>
      <w:r w:rsidR="000C2C26" w:rsidRPr="00906C4D">
        <w:rPr>
          <w:rFonts w:ascii="Arial" w:hAnsi="Arial" w:cs="Arial"/>
          <w:sz w:val="20"/>
          <w:szCs w:val="20"/>
        </w:rPr>
        <w:t xml:space="preserve"> nurodytoje sistemoje </w:t>
      </w:r>
      <w:r w:rsidR="006F1A3D">
        <w:rPr>
          <w:rFonts w:ascii="Arial" w:hAnsi="Arial" w:cs="Arial"/>
          <w:sz w:val="20"/>
          <w:szCs w:val="20"/>
        </w:rPr>
        <w:t>Tiekėjo</w:t>
      </w:r>
      <w:r w:rsidR="000C2C26" w:rsidRPr="00906C4D">
        <w:rPr>
          <w:rFonts w:ascii="Arial" w:hAnsi="Arial" w:cs="Arial"/>
          <w:sz w:val="20"/>
          <w:szCs w:val="20"/>
        </w:rPr>
        <w:t xml:space="preserve"> lėšomis</w:t>
      </w:r>
      <w:r w:rsidR="007311D9">
        <w:rPr>
          <w:rFonts w:ascii="Arial" w:hAnsi="Arial" w:cs="Arial"/>
          <w:sz w:val="20"/>
          <w:szCs w:val="20"/>
        </w:rPr>
        <w:t>.</w:t>
      </w:r>
    </w:p>
    <w:p w14:paraId="69BB67A6" w14:textId="1D2A6C6A" w:rsidR="00661446" w:rsidRPr="00906C4D" w:rsidRDefault="006F1A3D" w:rsidP="00621FDF">
      <w:pPr>
        <w:pStyle w:val="ListParagraph"/>
        <w:numPr>
          <w:ilvl w:val="1"/>
          <w:numId w:val="11"/>
        </w:numPr>
        <w:tabs>
          <w:tab w:val="left" w:pos="567"/>
        </w:tabs>
        <w:ind w:left="0" w:firstLine="0"/>
        <w:rPr>
          <w:rStyle w:val="eop"/>
          <w:rFonts w:ascii="Arial" w:hAnsi="Arial" w:cs="Arial"/>
          <w:sz w:val="20"/>
          <w:szCs w:val="20"/>
        </w:rPr>
      </w:pPr>
      <w:r>
        <w:rPr>
          <w:rStyle w:val="normaltextrun"/>
          <w:rFonts w:ascii="Arial" w:hAnsi="Arial" w:cs="Arial"/>
          <w:sz w:val="20"/>
          <w:szCs w:val="20"/>
        </w:rPr>
        <w:t>Tiekėjas</w:t>
      </w:r>
      <w:r w:rsidR="00661446" w:rsidRPr="00906C4D">
        <w:rPr>
          <w:rStyle w:val="normaltextrun"/>
          <w:rFonts w:ascii="Arial" w:hAnsi="Arial" w:cs="Arial"/>
          <w:sz w:val="20"/>
          <w:szCs w:val="20"/>
        </w:rPr>
        <w:t xml:space="preserve"> turi pateikti išsamias instrukcijas, kaip teisingai įdiegti/išdiegti į/iš Sistemos testavimo aplinką ir/ar sukonfigūruoti Sistemos tobulinimą/keitimą/vystymą gamybinėje aplinkoje.</w:t>
      </w:r>
      <w:r w:rsidR="00661446" w:rsidRPr="00906C4D">
        <w:rPr>
          <w:rStyle w:val="eop"/>
          <w:rFonts w:ascii="Arial" w:hAnsi="Arial" w:cs="Arial"/>
          <w:sz w:val="20"/>
          <w:szCs w:val="20"/>
        </w:rPr>
        <w:t> </w:t>
      </w:r>
    </w:p>
    <w:p w14:paraId="3031CFEF" w14:textId="42C5322A" w:rsidR="00144269" w:rsidRPr="00906C4D" w:rsidRDefault="09FEDBAA" w:rsidP="00621FDF">
      <w:pPr>
        <w:pStyle w:val="ListParagraph"/>
        <w:numPr>
          <w:ilvl w:val="1"/>
          <w:numId w:val="11"/>
        </w:numPr>
        <w:tabs>
          <w:tab w:val="left" w:pos="567"/>
          <w:tab w:val="left" w:pos="709"/>
        </w:tabs>
        <w:ind w:left="0" w:firstLine="0"/>
        <w:rPr>
          <w:rStyle w:val="normaltextrun"/>
          <w:rFonts w:ascii="Arial" w:hAnsi="Arial" w:cs="Arial"/>
          <w:sz w:val="20"/>
          <w:szCs w:val="20"/>
        </w:rPr>
      </w:pPr>
      <w:r w:rsidRPr="00906C4D">
        <w:rPr>
          <w:rStyle w:val="normaltextrun"/>
          <w:rFonts w:ascii="Arial" w:hAnsi="Arial" w:cs="Arial"/>
          <w:sz w:val="20"/>
          <w:szCs w:val="20"/>
        </w:rPr>
        <w:t xml:space="preserve"> </w:t>
      </w:r>
      <w:r w:rsidR="00144269" w:rsidRPr="00906C4D">
        <w:rPr>
          <w:rStyle w:val="normaltextrun"/>
          <w:rFonts w:ascii="Arial" w:hAnsi="Arial" w:cs="Arial"/>
          <w:sz w:val="20"/>
          <w:szCs w:val="20"/>
        </w:rPr>
        <w:t>Naujai</w:t>
      </w:r>
      <w:r w:rsidR="00144269" w:rsidRPr="00906C4D" w:rsidDel="00B2164C">
        <w:rPr>
          <w:rStyle w:val="normaltextrun"/>
          <w:rFonts w:ascii="Arial" w:hAnsi="Arial" w:cs="Arial"/>
          <w:sz w:val="20"/>
          <w:szCs w:val="20"/>
        </w:rPr>
        <w:t xml:space="preserve"> </w:t>
      </w:r>
      <w:r w:rsidR="00B2164C">
        <w:rPr>
          <w:rStyle w:val="normaltextrun"/>
          <w:rFonts w:ascii="Arial" w:hAnsi="Arial" w:cs="Arial"/>
          <w:sz w:val="20"/>
          <w:szCs w:val="20"/>
        </w:rPr>
        <w:t>įdiegtas</w:t>
      </w:r>
      <w:r w:rsidR="00B2164C" w:rsidRPr="00906C4D">
        <w:rPr>
          <w:rStyle w:val="normaltextrun"/>
          <w:rFonts w:ascii="Arial" w:hAnsi="Arial" w:cs="Arial"/>
          <w:sz w:val="20"/>
          <w:szCs w:val="20"/>
        </w:rPr>
        <w:t xml:space="preserve"> </w:t>
      </w:r>
      <w:r w:rsidR="00144269" w:rsidRPr="00906C4D">
        <w:rPr>
          <w:rStyle w:val="normaltextrun"/>
          <w:rFonts w:ascii="Arial" w:hAnsi="Arial" w:cs="Arial"/>
          <w:sz w:val="20"/>
          <w:szCs w:val="20"/>
        </w:rPr>
        <w:t xml:space="preserve">funkcionalumas į Sistemos gamybinę aplinką neturi sutrikdyti kitų Sistemos modulių ir juose esančių funkcijų darbo. Jeigu naujai į gamybinę aplinką </w:t>
      </w:r>
      <w:r w:rsidR="002D062F">
        <w:rPr>
          <w:rStyle w:val="normaltextrun"/>
          <w:rFonts w:ascii="Arial" w:hAnsi="Arial" w:cs="Arial"/>
          <w:sz w:val="20"/>
          <w:szCs w:val="20"/>
        </w:rPr>
        <w:t>įdiegtas</w:t>
      </w:r>
      <w:r w:rsidR="002D062F" w:rsidRPr="00906C4D">
        <w:rPr>
          <w:rStyle w:val="normaltextrun"/>
          <w:rFonts w:ascii="Arial" w:hAnsi="Arial" w:cs="Arial"/>
          <w:sz w:val="20"/>
          <w:szCs w:val="20"/>
        </w:rPr>
        <w:t xml:space="preserve"> </w:t>
      </w:r>
      <w:r w:rsidR="00144269" w:rsidRPr="00906C4D">
        <w:rPr>
          <w:rStyle w:val="normaltextrun"/>
          <w:rFonts w:ascii="Arial" w:hAnsi="Arial" w:cs="Arial"/>
          <w:sz w:val="20"/>
          <w:szCs w:val="20"/>
        </w:rPr>
        <w:t xml:space="preserve">funkcionalumas sutrikdo Sistemos modulių ir juose esančių funkcijų darbą, laikoma, kad </w:t>
      </w:r>
      <w:r w:rsidR="00E07659">
        <w:rPr>
          <w:rStyle w:val="normaltextrun"/>
          <w:rFonts w:ascii="Arial" w:hAnsi="Arial" w:cs="Arial"/>
          <w:sz w:val="20"/>
          <w:szCs w:val="20"/>
        </w:rPr>
        <w:t>įdie</w:t>
      </w:r>
      <w:r w:rsidR="00B72EE6">
        <w:rPr>
          <w:rStyle w:val="normaltextrun"/>
          <w:rFonts w:ascii="Arial" w:hAnsi="Arial" w:cs="Arial"/>
          <w:sz w:val="20"/>
          <w:szCs w:val="20"/>
        </w:rPr>
        <w:t>gtas</w:t>
      </w:r>
      <w:r w:rsidR="00E07659" w:rsidRPr="00906C4D">
        <w:rPr>
          <w:rStyle w:val="normaltextrun"/>
          <w:rFonts w:ascii="Arial" w:hAnsi="Arial" w:cs="Arial"/>
          <w:sz w:val="20"/>
          <w:szCs w:val="20"/>
        </w:rPr>
        <w:t xml:space="preserve"> </w:t>
      </w:r>
      <w:r w:rsidR="00144269" w:rsidRPr="00906C4D">
        <w:rPr>
          <w:rStyle w:val="normaltextrun"/>
          <w:rFonts w:ascii="Arial" w:hAnsi="Arial" w:cs="Arial"/>
          <w:sz w:val="20"/>
          <w:szCs w:val="20"/>
        </w:rPr>
        <w:t xml:space="preserve">funkcionalumas </w:t>
      </w:r>
      <w:r w:rsidR="00C32877" w:rsidRPr="00906C4D">
        <w:rPr>
          <w:rStyle w:val="normaltextrun"/>
          <w:rFonts w:ascii="Arial" w:hAnsi="Arial" w:cs="Arial"/>
          <w:sz w:val="20"/>
          <w:szCs w:val="20"/>
        </w:rPr>
        <w:t>nekokybiška</w:t>
      </w:r>
      <w:r w:rsidR="00C32877">
        <w:rPr>
          <w:rStyle w:val="normaltextrun"/>
          <w:rFonts w:ascii="Arial" w:hAnsi="Arial" w:cs="Arial"/>
          <w:sz w:val="20"/>
          <w:szCs w:val="20"/>
        </w:rPr>
        <w:t>s</w:t>
      </w:r>
      <w:r w:rsidR="00144269" w:rsidRPr="00906C4D">
        <w:rPr>
          <w:rStyle w:val="normaltextrun"/>
          <w:rFonts w:ascii="Arial" w:hAnsi="Arial" w:cs="Arial"/>
          <w:sz w:val="20"/>
          <w:szCs w:val="20"/>
        </w:rPr>
        <w:t>. </w:t>
      </w:r>
    </w:p>
    <w:p w14:paraId="2FEAAC46" w14:textId="5A33DFC1" w:rsidR="00785F61" w:rsidRPr="00906C4D" w:rsidRDefault="12C06F24" w:rsidP="00621FDF">
      <w:pPr>
        <w:pStyle w:val="ListParagraph"/>
        <w:numPr>
          <w:ilvl w:val="1"/>
          <w:numId w:val="11"/>
        </w:numPr>
        <w:tabs>
          <w:tab w:val="left" w:pos="567"/>
          <w:tab w:val="left" w:pos="709"/>
        </w:tabs>
        <w:ind w:left="0" w:firstLine="0"/>
        <w:rPr>
          <w:rFonts w:ascii="Arial" w:hAnsi="Arial" w:cs="Arial"/>
          <w:sz w:val="20"/>
          <w:szCs w:val="20"/>
        </w:rPr>
      </w:pPr>
      <w:r w:rsidRPr="00906C4D">
        <w:rPr>
          <w:rFonts w:ascii="Arial" w:hAnsi="Arial" w:cs="Arial"/>
          <w:sz w:val="20"/>
          <w:szCs w:val="20"/>
        </w:rPr>
        <w:t xml:space="preserve"> </w:t>
      </w:r>
      <w:r w:rsidR="00584842" w:rsidRPr="00906C4D">
        <w:rPr>
          <w:rFonts w:ascii="Arial" w:hAnsi="Arial" w:cs="Arial"/>
          <w:sz w:val="20"/>
          <w:szCs w:val="20"/>
        </w:rPr>
        <w:t xml:space="preserve">Pagal kiekvieną </w:t>
      </w:r>
      <w:r w:rsidR="006F1A3D">
        <w:rPr>
          <w:rFonts w:ascii="Arial" w:hAnsi="Arial" w:cs="Arial"/>
          <w:sz w:val="20"/>
          <w:szCs w:val="20"/>
        </w:rPr>
        <w:t>Pirkėjo</w:t>
      </w:r>
      <w:r w:rsidR="00584842" w:rsidRPr="00906C4D">
        <w:rPr>
          <w:rFonts w:ascii="Arial" w:hAnsi="Arial" w:cs="Arial"/>
          <w:sz w:val="20"/>
          <w:szCs w:val="20"/>
        </w:rPr>
        <w:t xml:space="preserve"> pateiktą Užsakymą laiku ir tinkamai suteiktos Vystymo paslaugos yra perduodamos </w:t>
      </w:r>
      <w:r w:rsidR="006F1A3D">
        <w:rPr>
          <w:rFonts w:ascii="Arial" w:hAnsi="Arial" w:cs="Arial"/>
          <w:sz w:val="20"/>
          <w:szCs w:val="20"/>
        </w:rPr>
        <w:t>Pirkėjui</w:t>
      </w:r>
      <w:r w:rsidR="00584842" w:rsidRPr="00906C4D">
        <w:rPr>
          <w:rFonts w:ascii="Arial" w:hAnsi="Arial" w:cs="Arial"/>
          <w:sz w:val="20"/>
          <w:szCs w:val="20"/>
        </w:rPr>
        <w:t xml:space="preserve"> Šalims pasirašant suteiktų Vystymo paslaugų perdavimo-priėmimo aktą. Šalims pasirašius aktą, </w:t>
      </w:r>
      <w:r w:rsidR="006F1A3D">
        <w:rPr>
          <w:rFonts w:ascii="Arial" w:hAnsi="Arial" w:cs="Arial"/>
          <w:sz w:val="20"/>
          <w:szCs w:val="20"/>
        </w:rPr>
        <w:t>Tiekėjas</w:t>
      </w:r>
      <w:r w:rsidR="00584842" w:rsidRPr="00906C4D">
        <w:rPr>
          <w:rFonts w:ascii="Arial" w:hAnsi="Arial" w:cs="Arial"/>
          <w:sz w:val="20"/>
          <w:szCs w:val="20"/>
        </w:rPr>
        <w:t xml:space="preserve"> pateikia sąskaitą. Tais atvejais, kai Užsakyme nurodytas Vystymo paslaugų suteikimo galutinis terminas yra ilgesnis nei 5 (penki) mėnesiai, </w:t>
      </w:r>
      <w:r w:rsidR="006F1A3D">
        <w:rPr>
          <w:rFonts w:ascii="Arial" w:hAnsi="Arial" w:cs="Arial"/>
          <w:sz w:val="20"/>
          <w:szCs w:val="20"/>
        </w:rPr>
        <w:t>Pirkėjas</w:t>
      </w:r>
      <w:r w:rsidR="00584842" w:rsidRPr="00906C4D">
        <w:rPr>
          <w:rFonts w:ascii="Arial" w:hAnsi="Arial" w:cs="Arial"/>
          <w:sz w:val="20"/>
          <w:szCs w:val="20"/>
        </w:rPr>
        <w:t xml:space="preserve"> Užsakyme nurodo, kad pagal šį Užsakymą galimi tarpiniai mokėjimai ir nurodo jų kiekį bei dažnumą. Numatyti tarpiniai mokėjimai galimi tik Šalims pasirašius atitinkamus suteiktų Vystymo paslaugų perdavimo-priėmimo aktus.</w:t>
      </w:r>
    </w:p>
    <w:p w14:paraId="66CE1A80" w14:textId="500C56EC" w:rsidR="000467FB" w:rsidRPr="00906C4D" w:rsidRDefault="5AC71EFF" w:rsidP="00621FDF">
      <w:pPr>
        <w:pStyle w:val="ListParagraph"/>
        <w:numPr>
          <w:ilvl w:val="1"/>
          <w:numId w:val="11"/>
        </w:numPr>
        <w:tabs>
          <w:tab w:val="left" w:pos="567"/>
          <w:tab w:val="left" w:pos="709"/>
        </w:tabs>
        <w:ind w:left="0" w:firstLine="0"/>
        <w:rPr>
          <w:rStyle w:val="eop"/>
          <w:rFonts w:ascii="Arial" w:hAnsi="Arial" w:cs="Arial"/>
          <w:sz w:val="20"/>
          <w:szCs w:val="20"/>
        </w:rPr>
      </w:pPr>
      <w:r w:rsidRPr="00906C4D">
        <w:rPr>
          <w:rStyle w:val="normaltextrun"/>
          <w:rFonts w:ascii="Arial" w:hAnsi="Arial" w:cs="Arial"/>
          <w:sz w:val="20"/>
          <w:szCs w:val="20"/>
        </w:rPr>
        <w:t xml:space="preserve"> </w:t>
      </w:r>
      <w:r w:rsidR="000467FB" w:rsidRPr="00906C4D">
        <w:rPr>
          <w:rStyle w:val="normaltextrun"/>
          <w:rFonts w:ascii="Arial" w:hAnsi="Arial" w:cs="Arial"/>
          <w:sz w:val="20"/>
          <w:szCs w:val="20"/>
        </w:rPr>
        <w:t xml:space="preserve">Vystymo paslaugų perdavimo - priėmimo aktą </w:t>
      </w:r>
      <w:r w:rsidR="006F1A3D">
        <w:rPr>
          <w:rStyle w:val="normaltextrun"/>
          <w:rFonts w:ascii="Arial" w:hAnsi="Arial" w:cs="Arial"/>
          <w:sz w:val="20"/>
          <w:szCs w:val="20"/>
        </w:rPr>
        <w:t>Pirkėjas</w:t>
      </w:r>
      <w:r w:rsidR="000467FB" w:rsidRPr="00906C4D">
        <w:rPr>
          <w:rStyle w:val="normaltextrun"/>
          <w:rFonts w:ascii="Arial" w:hAnsi="Arial" w:cs="Arial"/>
          <w:sz w:val="20"/>
          <w:szCs w:val="20"/>
        </w:rPr>
        <w:t xml:space="preserve"> pasirašo, kai:</w:t>
      </w:r>
      <w:r w:rsidR="000467FB" w:rsidRPr="00906C4D">
        <w:rPr>
          <w:rStyle w:val="eop"/>
          <w:rFonts w:ascii="Arial" w:hAnsi="Arial" w:cs="Arial"/>
          <w:sz w:val="20"/>
          <w:szCs w:val="20"/>
        </w:rPr>
        <w:t> </w:t>
      </w:r>
    </w:p>
    <w:p w14:paraId="57DEA8F7" w14:textId="0570D588" w:rsidR="000467FB" w:rsidRPr="00906C4D" w:rsidRDefault="04D87F7D" w:rsidP="00621FDF">
      <w:pPr>
        <w:pStyle w:val="ListParagraph"/>
        <w:numPr>
          <w:ilvl w:val="1"/>
          <w:numId w:val="11"/>
        </w:numPr>
        <w:tabs>
          <w:tab w:val="left" w:pos="567"/>
          <w:tab w:val="left" w:pos="709"/>
        </w:tabs>
        <w:ind w:left="0" w:firstLine="0"/>
        <w:rPr>
          <w:rFonts w:ascii="Arial" w:hAnsi="Arial" w:cs="Arial"/>
          <w:sz w:val="20"/>
          <w:szCs w:val="20"/>
        </w:rPr>
      </w:pPr>
      <w:r w:rsidRPr="00906C4D">
        <w:rPr>
          <w:rFonts w:ascii="Arial" w:hAnsi="Arial" w:cs="Arial"/>
          <w:sz w:val="20"/>
          <w:szCs w:val="20"/>
        </w:rPr>
        <w:t>G</w:t>
      </w:r>
      <w:r w:rsidR="002741A6" w:rsidRPr="00906C4D">
        <w:rPr>
          <w:rFonts w:ascii="Arial" w:hAnsi="Arial" w:cs="Arial"/>
          <w:sz w:val="20"/>
          <w:szCs w:val="20"/>
        </w:rPr>
        <w:t xml:space="preserve">amybinėje Sistemos aplinkoje galima įvykdyti veiklos procesus Vystymo paslaugų Užsakyme apibrėžta funkcionalumo apimtimi, nėra likusių </w:t>
      </w:r>
      <w:r w:rsidR="006F1A3D">
        <w:rPr>
          <w:rFonts w:ascii="Arial" w:hAnsi="Arial" w:cs="Arial"/>
          <w:sz w:val="20"/>
          <w:szCs w:val="20"/>
        </w:rPr>
        <w:t>Pirkėjo</w:t>
      </w:r>
      <w:r w:rsidR="002741A6" w:rsidRPr="00906C4D">
        <w:rPr>
          <w:rFonts w:ascii="Arial" w:hAnsi="Arial" w:cs="Arial"/>
          <w:sz w:val="20"/>
          <w:szCs w:val="20"/>
        </w:rPr>
        <w:t xml:space="preserve"> nurodytų ir neištaisytų klaidų, o naujai į gamybinę aplinką įkeltas funkcionalumas veikia kokybiškai.</w:t>
      </w:r>
    </w:p>
    <w:p w14:paraId="1146B8E1" w14:textId="0BA41020" w:rsidR="002741A6" w:rsidRPr="00906C4D" w:rsidRDefault="004802AA" w:rsidP="00621FDF">
      <w:pPr>
        <w:pStyle w:val="ListParagraph"/>
        <w:numPr>
          <w:ilvl w:val="1"/>
          <w:numId w:val="11"/>
        </w:numPr>
        <w:tabs>
          <w:tab w:val="left" w:pos="709"/>
        </w:tabs>
        <w:ind w:left="0" w:firstLine="0"/>
        <w:rPr>
          <w:rFonts w:ascii="Arial" w:hAnsi="Arial" w:cs="Arial"/>
          <w:sz w:val="20"/>
          <w:szCs w:val="20"/>
        </w:rPr>
      </w:pPr>
      <w:r w:rsidRPr="00906C4D">
        <w:rPr>
          <w:rFonts w:ascii="Arial" w:hAnsi="Arial" w:cs="Arial"/>
          <w:sz w:val="20"/>
          <w:szCs w:val="20"/>
        </w:rPr>
        <w:t xml:space="preserve">Jei suteiktų Vystymo paslaugų perdavimo-priėmimo metu </w:t>
      </w:r>
      <w:r w:rsidR="006F1A3D">
        <w:rPr>
          <w:rFonts w:ascii="Arial" w:hAnsi="Arial" w:cs="Arial"/>
          <w:sz w:val="20"/>
          <w:szCs w:val="20"/>
        </w:rPr>
        <w:t xml:space="preserve">Pirkėjas </w:t>
      </w:r>
      <w:r w:rsidRPr="00906C4D">
        <w:rPr>
          <w:rFonts w:ascii="Arial" w:hAnsi="Arial" w:cs="Arial"/>
          <w:sz w:val="20"/>
          <w:szCs w:val="20"/>
        </w:rPr>
        <w:t xml:space="preserve">negali pilnai patikrinti suteiktų Vystymo paslaugų atitikimo Sutartyje ir Užsakyme nustatytiems reikalavimams, tai Vystymo paslaugų perdavimo-priėmimo akto pasirašymas jokiu būdu neapriboja </w:t>
      </w:r>
      <w:r w:rsidR="006F1A3D">
        <w:rPr>
          <w:rFonts w:ascii="Arial" w:hAnsi="Arial" w:cs="Arial"/>
          <w:sz w:val="20"/>
          <w:szCs w:val="20"/>
        </w:rPr>
        <w:t>Pirkėjo</w:t>
      </w:r>
      <w:r w:rsidRPr="00906C4D">
        <w:rPr>
          <w:rFonts w:ascii="Arial" w:hAnsi="Arial" w:cs="Arial"/>
          <w:sz w:val="20"/>
          <w:szCs w:val="20"/>
        </w:rPr>
        <w:t xml:space="preserve"> teisės po Vystymo paslaugų perdavimo-priėmimo akto pasirašymo reikšti </w:t>
      </w:r>
      <w:r w:rsidR="006F1A3D">
        <w:rPr>
          <w:rFonts w:ascii="Arial" w:hAnsi="Arial" w:cs="Arial"/>
          <w:sz w:val="20"/>
          <w:szCs w:val="20"/>
        </w:rPr>
        <w:t>Tiekėjui</w:t>
      </w:r>
      <w:r w:rsidRPr="00906C4D">
        <w:rPr>
          <w:rFonts w:ascii="Arial" w:hAnsi="Arial" w:cs="Arial"/>
          <w:sz w:val="20"/>
          <w:szCs w:val="20"/>
        </w:rPr>
        <w:t xml:space="preserve"> pretenzijas dėl Vystymo paslaugų neatitikimo Sutartyje ir Užsakyme nustatytiems reikalavimams/trūkumams.</w:t>
      </w:r>
    </w:p>
    <w:p w14:paraId="73E8D586" w14:textId="32F77D25" w:rsidR="00C53633" w:rsidRPr="00906C4D" w:rsidRDefault="00EB21A3" w:rsidP="00621FDF">
      <w:pPr>
        <w:pStyle w:val="ListParagraph"/>
        <w:numPr>
          <w:ilvl w:val="1"/>
          <w:numId w:val="11"/>
        </w:numPr>
        <w:tabs>
          <w:tab w:val="left" w:pos="567"/>
        </w:tabs>
        <w:ind w:left="0" w:firstLine="0"/>
        <w:rPr>
          <w:rFonts w:ascii="Arial" w:hAnsi="Arial" w:cs="Arial"/>
          <w:sz w:val="20"/>
          <w:szCs w:val="20"/>
        </w:rPr>
      </w:pPr>
      <w:r w:rsidRPr="00906C4D">
        <w:rPr>
          <w:rStyle w:val="normaltextrun"/>
          <w:rFonts w:ascii="Arial" w:hAnsi="Arial" w:cs="Arial"/>
          <w:sz w:val="20"/>
          <w:szCs w:val="20"/>
        </w:rPr>
        <w:t>Vystymo paslaugų perdavimo-priėmimo aktas surašomas dviem vienodą teisinę galią turinčiais egzemplioriais, po vieną egzempliorių kiekvienai Šaliai.</w:t>
      </w:r>
      <w:r w:rsidRPr="00906C4D">
        <w:rPr>
          <w:rStyle w:val="eop"/>
          <w:rFonts w:ascii="Arial" w:hAnsi="Arial" w:cs="Arial"/>
          <w:sz w:val="20"/>
          <w:szCs w:val="20"/>
        </w:rPr>
        <w:t> </w:t>
      </w:r>
    </w:p>
    <w:p w14:paraId="3688DAFB" w14:textId="77777777" w:rsidR="000467FB" w:rsidRPr="00906C4D" w:rsidRDefault="000467FB" w:rsidP="003D683C">
      <w:pPr>
        <w:tabs>
          <w:tab w:val="left" w:pos="709"/>
        </w:tabs>
        <w:ind w:left="0" w:firstLine="499"/>
        <w:rPr>
          <w:rFonts w:ascii="Arial" w:hAnsi="Arial" w:cs="Arial"/>
          <w:b/>
          <w:sz w:val="20"/>
          <w:szCs w:val="20"/>
        </w:rPr>
      </w:pPr>
    </w:p>
    <w:p w14:paraId="591F2790" w14:textId="17D004F6" w:rsidR="00AF0FDD" w:rsidRPr="00906C4D" w:rsidRDefault="009144C9" w:rsidP="00621FDF">
      <w:pPr>
        <w:pStyle w:val="ListParagraph"/>
        <w:numPr>
          <w:ilvl w:val="0"/>
          <w:numId w:val="35"/>
        </w:numPr>
        <w:tabs>
          <w:tab w:val="clear" w:pos="0"/>
          <w:tab w:val="left" w:pos="567"/>
        </w:tabs>
        <w:ind w:left="0" w:firstLine="0"/>
        <w:rPr>
          <w:rFonts w:ascii="Arial" w:hAnsi="Arial" w:cs="Arial"/>
          <w:b/>
          <w:sz w:val="20"/>
          <w:szCs w:val="20"/>
        </w:rPr>
      </w:pPr>
      <w:r w:rsidRPr="00906C4D">
        <w:rPr>
          <w:rFonts w:ascii="Arial" w:hAnsi="Arial" w:cs="Arial"/>
          <w:b/>
          <w:sz w:val="20"/>
          <w:szCs w:val="20"/>
        </w:rPr>
        <w:t>Paslaugos teikiamos</w:t>
      </w:r>
      <w:r w:rsidR="00A32416" w:rsidRPr="00906C4D">
        <w:rPr>
          <w:rFonts w:ascii="Arial" w:hAnsi="Arial" w:cs="Arial"/>
          <w:b/>
          <w:sz w:val="20"/>
          <w:szCs w:val="20"/>
        </w:rPr>
        <w:t xml:space="preserve"> žemiau nurodytais </w:t>
      </w:r>
      <w:r w:rsidRPr="00906C4D">
        <w:rPr>
          <w:rFonts w:ascii="Arial" w:hAnsi="Arial" w:cs="Arial"/>
          <w:b/>
          <w:sz w:val="20"/>
          <w:szCs w:val="20"/>
        </w:rPr>
        <w:t>etapais</w:t>
      </w:r>
      <w:r w:rsidR="00A32416" w:rsidRPr="00906C4D">
        <w:rPr>
          <w:rFonts w:ascii="Arial" w:hAnsi="Arial" w:cs="Arial"/>
          <w:b/>
          <w:sz w:val="20"/>
          <w:szCs w:val="20"/>
        </w:rPr>
        <w:t>:</w:t>
      </w:r>
    </w:p>
    <w:p w14:paraId="719952D6" w14:textId="77777777" w:rsidR="00621FDF" w:rsidRPr="00621FDF" w:rsidRDefault="00A32416" w:rsidP="00621FDF">
      <w:pPr>
        <w:pStyle w:val="ListParagraph"/>
        <w:numPr>
          <w:ilvl w:val="1"/>
          <w:numId w:val="35"/>
        </w:numPr>
        <w:tabs>
          <w:tab w:val="clear" w:pos="0"/>
          <w:tab w:val="left" w:pos="567"/>
          <w:tab w:val="left" w:pos="709"/>
        </w:tabs>
        <w:rPr>
          <w:rFonts w:ascii="Arial" w:hAnsi="Arial" w:cs="Arial"/>
          <w:b/>
          <w:sz w:val="20"/>
          <w:szCs w:val="20"/>
        </w:rPr>
      </w:pPr>
      <w:r w:rsidRPr="00906C4D">
        <w:rPr>
          <w:rFonts w:ascii="Arial" w:hAnsi="Arial" w:cs="Arial"/>
          <w:sz w:val="20"/>
          <w:szCs w:val="20"/>
        </w:rPr>
        <w:t xml:space="preserve">I </w:t>
      </w:r>
      <w:r w:rsidR="009144C9" w:rsidRPr="00906C4D">
        <w:rPr>
          <w:rFonts w:ascii="Arial" w:hAnsi="Arial" w:cs="Arial"/>
          <w:sz w:val="20"/>
          <w:szCs w:val="20"/>
        </w:rPr>
        <w:t>etapas</w:t>
      </w:r>
      <w:r w:rsidRPr="00906C4D">
        <w:rPr>
          <w:rFonts w:ascii="Arial" w:hAnsi="Arial" w:cs="Arial"/>
          <w:sz w:val="20"/>
          <w:szCs w:val="20"/>
        </w:rPr>
        <w:t xml:space="preserve"> – Įrankio diegimui reikalingų duomenų surinkimas ir nuskaitymas.</w:t>
      </w:r>
    </w:p>
    <w:p w14:paraId="715EC536" w14:textId="47E00A22" w:rsidR="00AF0FDD" w:rsidRPr="00621FDF" w:rsidRDefault="00A32416" w:rsidP="00621FDF">
      <w:pPr>
        <w:pStyle w:val="ListParagraph"/>
        <w:numPr>
          <w:ilvl w:val="1"/>
          <w:numId w:val="35"/>
        </w:numPr>
        <w:tabs>
          <w:tab w:val="clear" w:pos="0"/>
          <w:tab w:val="left" w:pos="567"/>
        </w:tabs>
        <w:ind w:left="0" w:firstLine="0"/>
        <w:rPr>
          <w:rFonts w:ascii="Arial" w:hAnsi="Arial" w:cs="Arial"/>
          <w:b/>
          <w:sz w:val="20"/>
          <w:szCs w:val="20"/>
        </w:rPr>
      </w:pPr>
      <w:r w:rsidRPr="00621FDF">
        <w:rPr>
          <w:rFonts w:ascii="Arial" w:hAnsi="Arial" w:cs="Arial"/>
          <w:sz w:val="20"/>
          <w:szCs w:val="20"/>
        </w:rPr>
        <w:t xml:space="preserve">II </w:t>
      </w:r>
      <w:r w:rsidR="009144C9" w:rsidRPr="00621FDF">
        <w:rPr>
          <w:rFonts w:ascii="Arial" w:hAnsi="Arial" w:cs="Arial"/>
          <w:sz w:val="20"/>
          <w:szCs w:val="20"/>
        </w:rPr>
        <w:t xml:space="preserve">etapas </w:t>
      </w:r>
      <w:r w:rsidR="6446DD24" w:rsidRPr="00621FDF">
        <w:rPr>
          <w:rFonts w:ascii="Arial" w:hAnsi="Arial" w:cs="Arial"/>
          <w:sz w:val="20"/>
          <w:szCs w:val="20"/>
        </w:rPr>
        <w:t>–</w:t>
      </w:r>
      <w:r w:rsidRPr="00621FDF">
        <w:rPr>
          <w:rFonts w:ascii="Arial" w:hAnsi="Arial" w:cs="Arial"/>
          <w:sz w:val="20"/>
          <w:szCs w:val="20"/>
        </w:rPr>
        <w:t xml:space="preserve"> Įrankio matematinio modelio parengimas, paleidimas, derinimas</w:t>
      </w:r>
      <w:r w:rsidR="788B09E2" w:rsidRPr="00621FDF">
        <w:rPr>
          <w:rFonts w:ascii="Arial" w:hAnsi="Arial" w:cs="Arial"/>
          <w:sz w:val="20"/>
          <w:szCs w:val="20"/>
        </w:rPr>
        <w:t>, užsakant atskirais moduliais:</w:t>
      </w:r>
    </w:p>
    <w:p w14:paraId="0ABA7CE7" w14:textId="3F4CB155" w:rsidR="00AF0FDD" w:rsidRDefault="788B09E2" w:rsidP="00621FDF">
      <w:pPr>
        <w:pStyle w:val="ListParagraph"/>
        <w:numPr>
          <w:ilvl w:val="2"/>
          <w:numId w:val="35"/>
        </w:numPr>
        <w:tabs>
          <w:tab w:val="clear" w:pos="0"/>
          <w:tab w:val="left" w:pos="1418"/>
        </w:tabs>
        <w:ind w:left="567" w:hanging="11"/>
        <w:rPr>
          <w:rFonts w:ascii="Arial" w:hAnsi="Arial" w:cs="Arial"/>
          <w:sz w:val="20"/>
          <w:szCs w:val="20"/>
        </w:rPr>
      </w:pPr>
      <w:r w:rsidRPr="00906C4D">
        <w:rPr>
          <w:rFonts w:ascii="Arial" w:hAnsi="Arial" w:cs="Arial"/>
          <w:sz w:val="20"/>
          <w:szCs w:val="20"/>
        </w:rPr>
        <w:t>Biokuro katilų</w:t>
      </w:r>
      <w:r w:rsidR="00445856" w:rsidRPr="00906C4D">
        <w:rPr>
          <w:rFonts w:ascii="Arial" w:hAnsi="Arial" w:cs="Arial"/>
          <w:sz w:val="20"/>
          <w:szCs w:val="20"/>
        </w:rPr>
        <w:t>;</w:t>
      </w:r>
    </w:p>
    <w:p w14:paraId="3F08C498" w14:textId="1F376B8E" w:rsidR="00AF0FDD" w:rsidRDefault="788B09E2" w:rsidP="00621FDF">
      <w:pPr>
        <w:pStyle w:val="ListParagraph"/>
        <w:numPr>
          <w:ilvl w:val="2"/>
          <w:numId w:val="35"/>
        </w:numPr>
        <w:tabs>
          <w:tab w:val="clear" w:pos="0"/>
          <w:tab w:val="left" w:pos="1418"/>
        </w:tabs>
        <w:ind w:left="567" w:hanging="11"/>
        <w:rPr>
          <w:rFonts w:ascii="Arial" w:hAnsi="Arial" w:cs="Arial"/>
          <w:sz w:val="20"/>
          <w:szCs w:val="20"/>
        </w:rPr>
      </w:pPr>
      <w:r w:rsidRPr="00621FDF">
        <w:rPr>
          <w:rFonts w:ascii="Arial" w:hAnsi="Arial" w:cs="Arial"/>
          <w:sz w:val="20"/>
          <w:szCs w:val="20"/>
        </w:rPr>
        <w:t>Atliekų katilo</w:t>
      </w:r>
      <w:r w:rsidR="00445856" w:rsidRPr="00621FDF">
        <w:rPr>
          <w:rFonts w:ascii="Arial" w:hAnsi="Arial" w:cs="Arial"/>
          <w:sz w:val="20"/>
          <w:szCs w:val="20"/>
        </w:rPr>
        <w:t>;</w:t>
      </w:r>
    </w:p>
    <w:p w14:paraId="30CF2E30" w14:textId="5F7CC1F1" w:rsidR="00AF0FDD" w:rsidRDefault="788B09E2" w:rsidP="00621FDF">
      <w:pPr>
        <w:pStyle w:val="ListParagraph"/>
        <w:numPr>
          <w:ilvl w:val="2"/>
          <w:numId w:val="35"/>
        </w:numPr>
        <w:tabs>
          <w:tab w:val="clear" w:pos="0"/>
          <w:tab w:val="left" w:pos="1418"/>
        </w:tabs>
        <w:ind w:left="567" w:hanging="11"/>
        <w:rPr>
          <w:rFonts w:ascii="Arial" w:hAnsi="Arial" w:cs="Arial"/>
          <w:sz w:val="20"/>
          <w:szCs w:val="20"/>
        </w:rPr>
      </w:pPr>
      <w:r w:rsidRPr="00621FDF">
        <w:rPr>
          <w:rFonts w:ascii="Arial" w:hAnsi="Arial" w:cs="Arial"/>
          <w:sz w:val="20"/>
          <w:szCs w:val="20"/>
        </w:rPr>
        <w:t>Atliekų ir biokuro turbinų</w:t>
      </w:r>
      <w:r w:rsidR="00445856" w:rsidRPr="00621FDF">
        <w:rPr>
          <w:rFonts w:ascii="Arial" w:hAnsi="Arial" w:cs="Arial"/>
          <w:sz w:val="20"/>
          <w:szCs w:val="20"/>
        </w:rPr>
        <w:t>;</w:t>
      </w:r>
    </w:p>
    <w:p w14:paraId="74605F68" w14:textId="547E60CC" w:rsidR="00AF0FDD" w:rsidRDefault="788B09E2" w:rsidP="00621FDF">
      <w:pPr>
        <w:pStyle w:val="ListParagraph"/>
        <w:numPr>
          <w:ilvl w:val="2"/>
          <w:numId w:val="35"/>
        </w:numPr>
        <w:tabs>
          <w:tab w:val="clear" w:pos="0"/>
          <w:tab w:val="left" w:pos="1418"/>
        </w:tabs>
        <w:ind w:left="567" w:hanging="11"/>
        <w:rPr>
          <w:rFonts w:ascii="Arial" w:hAnsi="Arial" w:cs="Arial"/>
          <w:sz w:val="20"/>
          <w:szCs w:val="20"/>
        </w:rPr>
      </w:pPr>
      <w:r w:rsidRPr="00621FDF">
        <w:rPr>
          <w:rFonts w:ascii="Arial" w:hAnsi="Arial" w:cs="Arial"/>
          <w:sz w:val="20"/>
          <w:szCs w:val="20"/>
        </w:rPr>
        <w:t>Katilų dūmų valymo sistemų</w:t>
      </w:r>
      <w:r w:rsidR="00445856" w:rsidRPr="00621FDF">
        <w:rPr>
          <w:rFonts w:ascii="Arial" w:hAnsi="Arial" w:cs="Arial"/>
          <w:sz w:val="20"/>
          <w:szCs w:val="20"/>
        </w:rPr>
        <w:t>;</w:t>
      </w:r>
    </w:p>
    <w:p w14:paraId="6646CF98" w14:textId="13D6F90B" w:rsidR="23D27046" w:rsidRDefault="23D27046" w:rsidP="6EF3B097">
      <w:pPr>
        <w:pStyle w:val="ListParagraph"/>
        <w:numPr>
          <w:ilvl w:val="2"/>
          <w:numId w:val="35"/>
        </w:numPr>
        <w:tabs>
          <w:tab w:val="clear" w:pos="0"/>
          <w:tab w:val="left" w:pos="1418"/>
        </w:tabs>
        <w:ind w:left="567" w:hanging="11"/>
        <w:rPr>
          <w:rFonts w:ascii="Arial" w:hAnsi="Arial" w:cs="Arial"/>
          <w:sz w:val="20"/>
          <w:szCs w:val="20"/>
        </w:rPr>
      </w:pPr>
      <w:r w:rsidRPr="6EF3B097">
        <w:rPr>
          <w:rFonts w:ascii="Arial" w:hAnsi="Arial" w:cs="Arial"/>
          <w:sz w:val="20"/>
          <w:szCs w:val="20"/>
        </w:rPr>
        <w:t>Vandens paruošimo ūkio</w:t>
      </w:r>
    </w:p>
    <w:p w14:paraId="27893F42" w14:textId="33FA6C86" w:rsidR="00AF0FDD" w:rsidRDefault="788B09E2" w:rsidP="00621FDF">
      <w:pPr>
        <w:pStyle w:val="ListParagraph"/>
        <w:numPr>
          <w:ilvl w:val="2"/>
          <w:numId w:val="35"/>
        </w:numPr>
        <w:tabs>
          <w:tab w:val="clear" w:pos="0"/>
          <w:tab w:val="left" w:pos="1418"/>
        </w:tabs>
        <w:ind w:left="567" w:hanging="11"/>
        <w:rPr>
          <w:rFonts w:ascii="Arial" w:hAnsi="Arial" w:cs="Arial"/>
          <w:sz w:val="20"/>
          <w:szCs w:val="20"/>
        </w:rPr>
      </w:pPr>
      <w:r w:rsidRPr="00621FDF">
        <w:rPr>
          <w:rFonts w:ascii="Arial" w:hAnsi="Arial" w:cs="Arial"/>
          <w:sz w:val="20"/>
          <w:szCs w:val="20"/>
        </w:rPr>
        <w:t>Kogeneracinės jėgainės</w:t>
      </w:r>
      <w:r w:rsidR="00445856" w:rsidRPr="00621FDF">
        <w:rPr>
          <w:rFonts w:ascii="Arial" w:hAnsi="Arial" w:cs="Arial"/>
          <w:sz w:val="20"/>
          <w:szCs w:val="20"/>
        </w:rPr>
        <w:t>;</w:t>
      </w:r>
    </w:p>
    <w:p w14:paraId="0164827E" w14:textId="47217D94" w:rsidR="00AF0FDD" w:rsidRDefault="788B09E2" w:rsidP="00621FDF">
      <w:pPr>
        <w:pStyle w:val="ListParagraph"/>
        <w:numPr>
          <w:ilvl w:val="2"/>
          <w:numId w:val="35"/>
        </w:numPr>
        <w:tabs>
          <w:tab w:val="clear" w:pos="0"/>
          <w:tab w:val="left" w:pos="1418"/>
        </w:tabs>
        <w:ind w:left="567" w:hanging="11"/>
        <w:rPr>
          <w:rFonts w:ascii="Arial" w:hAnsi="Arial" w:cs="Arial"/>
          <w:sz w:val="20"/>
          <w:szCs w:val="20"/>
        </w:rPr>
      </w:pPr>
      <w:r w:rsidRPr="00621FDF">
        <w:rPr>
          <w:rFonts w:ascii="Arial" w:hAnsi="Arial" w:cs="Arial"/>
          <w:sz w:val="20"/>
          <w:szCs w:val="20"/>
        </w:rPr>
        <w:t xml:space="preserve">Katilų </w:t>
      </w:r>
      <w:r w:rsidR="003D683C" w:rsidRPr="00621FDF">
        <w:rPr>
          <w:rFonts w:ascii="Arial" w:hAnsi="Arial" w:cs="Arial"/>
          <w:sz w:val="20"/>
          <w:szCs w:val="20"/>
        </w:rPr>
        <w:t>rėžiminių</w:t>
      </w:r>
      <w:r w:rsidRPr="00621FDF">
        <w:rPr>
          <w:rFonts w:ascii="Arial" w:hAnsi="Arial" w:cs="Arial"/>
          <w:sz w:val="20"/>
          <w:szCs w:val="20"/>
        </w:rPr>
        <w:t xml:space="preserve"> kortelių</w:t>
      </w:r>
      <w:r w:rsidR="00445856" w:rsidRPr="00621FDF">
        <w:rPr>
          <w:rFonts w:ascii="Arial" w:hAnsi="Arial" w:cs="Arial"/>
          <w:sz w:val="20"/>
          <w:szCs w:val="20"/>
        </w:rPr>
        <w:t>;</w:t>
      </w:r>
    </w:p>
    <w:p w14:paraId="372F7D96" w14:textId="6BF63E4F" w:rsidR="00AF0FDD" w:rsidRDefault="788B09E2" w:rsidP="00621FDF">
      <w:pPr>
        <w:pStyle w:val="ListParagraph"/>
        <w:numPr>
          <w:ilvl w:val="2"/>
          <w:numId w:val="35"/>
        </w:numPr>
        <w:tabs>
          <w:tab w:val="clear" w:pos="0"/>
          <w:tab w:val="left" w:pos="1418"/>
        </w:tabs>
        <w:ind w:left="567" w:hanging="11"/>
        <w:rPr>
          <w:rFonts w:ascii="Arial" w:hAnsi="Arial" w:cs="Arial"/>
          <w:sz w:val="20"/>
          <w:szCs w:val="20"/>
        </w:rPr>
      </w:pPr>
      <w:r w:rsidRPr="00621FDF">
        <w:rPr>
          <w:rFonts w:ascii="Arial" w:hAnsi="Arial" w:cs="Arial"/>
          <w:sz w:val="20"/>
          <w:szCs w:val="20"/>
        </w:rPr>
        <w:t>Jėgainės ekonominio modelio</w:t>
      </w:r>
      <w:r w:rsidR="0085099A" w:rsidRPr="00621FDF">
        <w:rPr>
          <w:rFonts w:ascii="Arial" w:hAnsi="Arial" w:cs="Arial"/>
          <w:sz w:val="20"/>
          <w:szCs w:val="20"/>
        </w:rPr>
        <w:t>;</w:t>
      </w:r>
    </w:p>
    <w:p w14:paraId="0F08309B" w14:textId="3AB55800" w:rsidR="009F3928" w:rsidRDefault="0085099A" w:rsidP="009F3928">
      <w:pPr>
        <w:pStyle w:val="ListParagraph"/>
        <w:numPr>
          <w:ilvl w:val="2"/>
          <w:numId w:val="35"/>
        </w:numPr>
        <w:tabs>
          <w:tab w:val="clear" w:pos="0"/>
          <w:tab w:val="left" w:pos="1418"/>
        </w:tabs>
        <w:ind w:left="567" w:hanging="11"/>
        <w:rPr>
          <w:rFonts w:ascii="Arial" w:hAnsi="Arial" w:cs="Arial"/>
          <w:sz w:val="20"/>
          <w:szCs w:val="20"/>
        </w:rPr>
      </w:pPr>
      <w:r w:rsidRPr="00621FDF">
        <w:rPr>
          <w:rFonts w:ascii="Arial" w:hAnsi="Arial" w:cs="Arial"/>
          <w:sz w:val="20"/>
          <w:szCs w:val="20"/>
        </w:rPr>
        <w:t xml:space="preserve">Energijos </w:t>
      </w:r>
      <w:r w:rsidR="000B0C5A">
        <w:rPr>
          <w:rFonts w:ascii="Arial" w:hAnsi="Arial" w:cs="Arial"/>
          <w:sz w:val="20"/>
          <w:szCs w:val="20"/>
        </w:rPr>
        <w:t xml:space="preserve">pardavimo </w:t>
      </w:r>
      <w:r w:rsidRPr="00621FDF">
        <w:rPr>
          <w:rFonts w:ascii="Arial" w:hAnsi="Arial" w:cs="Arial"/>
          <w:sz w:val="20"/>
          <w:szCs w:val="20"/>
        </w:rPr>
        <w:t>planavimo</w:t>
      </w:r>
      <w:r w:rsidR="02A24EFA" w:rsidRPr="00621FDF">
        <w:rPr>
          <w:rFonts w:ascii="Arial" w:hAnsi="Arial" w:cs="Arial"/>
          <w:sz w:val="20"/>
          <w:szCs w:val="20"/>
        </w:rPr>
        <w:t>;</w:t>
      </w:r>
    </w:p>
    <w:p w14:paraId="309BE8F7" w14:textId="01ED7E05" w:rsidR="00AF0FDD" w:rsidRDefault="00A32416" w:rsidP="009F3928">
      <w:pPr>
        <w:pStyle w:val="ListParagraph"/>
        <w:numPr>
          <w:ilvl w:val="1"/>
          <w:numId w:val="35"/>
        </w:numPr>
        <w:tabs>
          <w:tab w:val="clear" w:pos="0"/>
          <w:tab w:val="left" w:pos="567"/>
        </w:tabs>
        <w:ind w:left="0" w:firstLine="0"/>
        <w:rPr>
          <w:rFonts w:ascii="Arial" w:hAnsi="Arial" w:cs="Arial"/>
          <w:sz w:val="20"/>
          <w:szCs w:val="20"/>
        </w:rPr>
      </w:pPr>
      <w:r w:rsidRPr="009F3928">
        <w:rPr>
          <w:rFonts w:ascii="Arial" w:hAnsi="Arial" w:cs="Arial"/>
          <w:sz w:val="20"/>
          <w:szCs w:val="20"/>
        </w:rPr>
        <w:t xml:space="preserve">III </w:t>
      </w:r>
      <w:r w:rsidR="009144C9" w:rsidRPr="009F3928">
        <w:rPr>
          <w:rFonts w:ascii="Arial" w:hAnsi="Arial" w:cs="Arial"/>
          <w:sz w:val="20"/>
          <w:szCs w:val="20"/>
        </w:rPr>
        <w:t xml:space="preserve">etapas </w:t>
      </w:r>
      <w:r w:rsidRPr="009F3928">
        <w:rPr>
          <w:rFonts w:ascii="Arial" w:hAnsi="Arial" w:cs="Arial"/>
          <w:sz w:val="20"/>
          <w:szCs w:val="20"/>
        </w:rPr>
        <w:t>– Mokymai</w:t>
      </w:r>
      <w:r w:rsidR="08B4D7B8" w:rsidRPr="009F3928">
        <w:rPr>
          <w:rFonts w:ascii="Arial" w:hAnsi="Arial" w:cs="Arial"/>
          <w:sz w:val="20"/>
          <w:szCs w:val="20"/>
        </w:rPr>
        <w:t xml:space="preserve"> (II etapo)</w:t>
      </w:r>
    </w:p>
    <w:bookmarkEnd w:id="0"/>
    <w:bookmarkEnd w:id="1"/>
    <w:p w14:paraId="4184D93C" w14:textId="14ACB530" w:rsidR="41421578" w:rsidRDefault="41421578" w:rsidP="009F3928">
      <w:pPr>
        <w:pStyle w:val="ListParagraph"/>
        <w:numPr>
          <w:ilvl w:val="1"/>
          <w:numId w:val="35"/>
        </w:numPr>
        <w:tabs>
          <w:tab w:val="clear" w:pos="0"/>
          <w:tab w:val="left" w:pos="567"/>
        </w:tabs>
        <w:ind w:left="0" w:firstLine="0"/>
        <w:rPr>
          <w:rFonts w:ascii="Arial" w:hAnsi="Arial" w:cs="Arial"/>
          <w:sz w:val="20"/>
          <w:szCs w:val="20"/>
        </w:rPr>
      </w:pPr>
      <w:r w:rsidRPr="6AAF6884">
        <w:rPr>
          <w:rFonts w:ascii="Arial" w:hAnsi="Arial" w:cs="Arial"/>
          <w:sz w:val="20"/>
          <w:szCs w:val="20"/>
        </w:rPr>
        <w:t>IV etapas – Prekybos sistem</w:t>
      </w:r>
      <w:r w:rsidR="00F20D71">
        <w:rPr>
          <w:rFonts w:ascii="Arial" w:hAnsi="Arial" w:cs="Arial"/>
          <w:sz w:val="20"/>
          <w:szCs w:val="20"/>
        </w:rPr>
        <w:t xml:space="preserve">os </w:t>
      </w:r>
      <w:r w:rsidR="00AC00F0">
        <w:rPr>
          <w:rFonts w:ascii="Arial" w:hAnsi="Arial" w:cs="Arial"/>
          <w:sz w:val="20"/>
          <w:szCs w:val="20"/>
        </w:rPr>
        <w:t>parengimas, paleidimas, derinimas, užsakant atskirais moduliais:</w:t>
      </w:r>
    </w:p>
    <w:p w14:paraId="51033D2B" w14:textId="24217724" w:rsidR="00F058A8" w:rsidRPr="00536FD5" w:rsidRDefault="00F058A8" w:rsidP="00536FD5">
      <w:pPr>
        <w:pStyle w:val="ListParagraph"/>
        <w:numPr>
          <w:ilvl w:val="2"/>
          <w:numId w:val="35"/>
        </w:numPr>
        <w:tabs>
          <w:tab w:val="left" w:pos="567"/>
        </w:tabs>
        <w:ind w:left="1418" w:hanging="851"/>
        <w:rPr>
          <w:rFonts w:ascii="Arial" w:hAnsi="Arial" w:cs="Arial"/>
          <w:sz w:val="20"/>
          <w:szCs w:val="20"/>
        </w:rPr>
      </w:pPr>
      <w:r w:rsidRPr="00F058A8">
        <w:rPr>
          <w:rFonts w:ascii="Arial" w:hAnsi="Arial" w:cs="Arial"/>
          <w:color w:val="000000"/>
          <w:sz w:val="20"/>
          <w:szCs w:val="20"/>
          <w:lang w:eastAsia="lt-LT"/>
        </w:rPr>
        <w:t>Šilumos gamybos plano automatinis sudarymas ir pateikimas</w:t>
      </w:r>
      <w:r>
        <w:rPr>
          <w:rFonts w:ascii="Arial" w:hAnsi="Arial" w:cs="Arial"/>
          <w:color w:val="000000"/>
          <w:sz w:val="20"/>
          <w:szCs w:val="20"/>
          <w:lang w:eastAsia="lt-LT"/>
        </w:rPr>
        <w:t>;</w:t>
      </w:r>
    </w:p>
    <w:p w14:paraId="4E0CF857" w14:textId="51E6558E" w:rsidR="00F058A8" w:rsidRPr="00536FD5" w:rsidRDefault="00A65CCB" w:rsidP="00536FD5">
      <w:pPr>
        <w:pStyle w:val="ListParagraph"/>
        <w:numPr>
          <w:ilvl w:val="2"/>
          <w:numId w:val="35"/>
        </w:numPr>
        <w:tabs>
          <w:tab w:val="left" w:pos="567"/>
        </w:tabs>
        <w:ind w:left="1418" w:hanging="851"/>
        <w:rPr>
          <w:rFonts w:ascii="Arial" w:hAnsi="Arial" w:cs="Arial"/>
          <w:sz w:val="20"/>
          <w:szCs w:val="20"/>
        </w:rPr>
      </w:pPr>
      <w:r w:rsidRPr="00A65CCB">
        <w:rPr>
          <w:rFonts w:ascii="Arial" w:hAnsi="Arial" w:cs="Arial"/>
          <w:color w:val="000000"/>
          <w:sz w:val="20"/>
          <w:szCs w:val="20"/>
          <w:lang w:eastAsia="lt-LT"/>
        </w:rPr>
        <w:t xml:space="preserve">Elektros prekyba </w:t>
      </w:r>
      <w:r>
        <w:rPr>
          <w:rFonts w:ascii="Arial" w:hAnsi="Arial" w:cs="Arial"/>
          <w:color w:val="000000"/>
          <w:sz w:val="20"/>
          <w:szCs w:val="20"/>
          <w:lang w:eastAsia="lt-LT"/>
        </w:rPr>
        <w:t>K</w:t>
      </w:r>
      <w:r w:rsidRPr="00A65CCB">
        <w:rPr>
          <w:rFonts w:ascii="Arial" w:hAnsi="Arial" w:cs="Arial"/>
          <w:color w:val="000000"/>
          <w:sz w:val="20"/>
          <w:szCs w:val="20"/>
          <w:lang w:eastAsia="lt-LT"/>
        </w:rPr>
        <w:t>itos paros rinkoje (</w:t>
      </w:r>
      <w:proofErr w:type="spellStart"/>
      <w:r w:rsidRPr="00A65CCB">
        <w:rPr>
          <w:rFonts w:ascii="Arial" w:hAnsi="Arial" w:cs="Arial"/>
          <w:color w:val="000000"/>
          <w:sz w:val="20"/>
          <w:szCs w:val="20"/>
          <w:lang w:eastAsia="lt-LT"/>
        </w:rPr>
        <w:t>Day</w:t>
      </w:r>
      <w:proofErr w:type="spellEnd"/>
      <w:r w:rsidRPr="00A65CCB">
        <w:rPr>
          <w:rFonts w:ascii="Arial" w:hAnsi="Arial" w:cs="Arial"/>
          <w:color w:val="000000"/>
          <w:sz w:val="20"/>
          <w:szCs w:val="20"/>
          <w:lang w:eastAsia="lt-LT"/>
        </w:rPr>
        <w:t xml:space="preserve"> </w:t>
      </w:r>
      <w:proofErr w:type="spellStart"/>
      <w:r w:rsidRPr="00A65CCB">
        <w:rPr>
          <w:rFonts w:ascii="Arial" w:hAnsi="Arial" w:cs="Arial"/>
          <w:color w:val="000000"/>
          <w:sz w:val="20"/>
          <w:szCs w:val="20"/>
          <w:lang w:eastAsia="lt-LT"/>
        </w:rPr>
        <w:t>ahead</w:t>
      </w:r>
      <w:proofErr w:type="spellEnd"/>
      <w:r w:rsidRPr="00A65CCB">
        <w:rPr>
          <w:rFonts w:ascii="Arial" w:hAnsi="Arial" w:cs="Arial"/>
          <w:color w:val="000000"/>
          <w:sz w:val="20"/>
          <w:szCs w:val="20"/>
          <w:lang w:eastAsia="lt-LT"/>
        </w:rPr>
        <w:t xml:space="preserve">) </w:t>
      </w:r>
      <w:proofErr w:type="spellStart"/>
      <w:r w:rsidRPr="00A65CCB">
        <w:rPr>
          <w:rFonts w:ascii="Arial" w:hAnsi="Arial" w:cs="Arial"/>
          <w:color w:val="000000"/>
          <w:sz w:val="20"/>
          <w:szCs w:val="20"/>
          <w:lang w:eastAsia="lt-LT"/>
        </w:rPr>
        <w:t>Nordpool</w:t>
      </w:r>
      <w:proofErr w:type="spellEnd"/>
      <w:r w:rsidRPr="00A65CCB">
        <w:rPr>
          <w:rFonts w:ascii="Arial" w:hAnsi="Arial" w:cs="Arial"/>
          <w:color w:val="000000"/>
          <w:sz w:val="20"/>
          <w:szCs w:val="20"/>
          <w:lang w:eastAsia="lt-LT"/>
        </w:rPr>
        <w:t xml:space="preserve"> biržoje</w:t>
      </w:r>
      <w:r w:rsidR="00F058A8">
        <w:rPr>
          <w:rFonts w:ascii="Arial" w:hAnsi="Arial" w:cs="Arial"/>
          <w:color w:val="000000"/>
          <w:sz w:val="20"/>
          <w:szCs w:val="20"/>
          <w:lang w:eastAsia="lt-LT"/>
        </w:rPr>
        <w:t>;</w:t>
      </w:r>
    </w:p>
    <w:p w14:paraId="5DD66FF3" w14:textId="6108EDBC" w:rsidR="00F058A8" w:rsidRPr="00536FD5" w:rsidRDefault="00E52899" w:rsidP="00536FD5">
      <w:pPr>
        <w:pStyle w:val="ListParagraph"/>
        <w:numPr>
          <w:ilvl w:val="2"/>
          <w:numId w:val="35"/>
        </w:numPr>
        <w:tabs>
          <w:tab w:val="left" w:pos="567"/>
        </w:tabs>
        <w:ind w:left="1418" w:hanging="851"/>
        <w:rPr>
          <w:rFonts w:ascii="Arial" w:hAnsi="Arial" w:cs="Arial"/>
          <w:sz w:val="20"/>
          <w:szCs w:val="20"/>
        </w:rPr>
      </w:pPr>
      <w:r w:rsidRPr="00E52899">
        <w:rPr>
          <w:rFonts w:ascii="Arial" w:hAnsi="Arial" w:cs="Arial"/>
          <w:color w:val="000000"/>
          <w:sz w:val="20"/>
          <w:szCs w:val="20"/>
          <w:lang w:eastAsia="lt-LT"/>
        </w:rPr>
        <w:t>Elektros prekyba einamosios paros rinkoje (</w:t>
      </w:r>
      <w:proofErr w:type="spellStart"/>
      <w:r w:rsidRPr="00E52899">
        <w:rPr>
          <w:rFonts w:ascii="Arial" w:hAnsi="Arial" w:cs="Arial"/>
          <w:color w:val="000000"/>
          <w:sz w:val="20"/>
          <w:szCs w:val="20"/>
          <w:lang w:eastAsia="lt-LT"/>
        </w:rPr>
        <w:t>Intraday</w:t>
      </w:r>
      <w:proofErr w:type="spellEnd"/>
      <w:r w:rsidRPr="00E52899">
        <w:rPr>
          <w:rFonts w:ascii="Arial" w:hAnsi="Arial" w:cs="Arial"/>
          <w:color w:val="000000"/>
          <w:sz w:val="20"/>
          <w:szCs w:val="20"/>
          <w:lang w:eastAsia="lt-LT"/>
        </w:rPr>
        <w:t xml:space="preserve">) </w:t>
      </w:r>
      <w:proofErr w:type="spellStart"/>
      <w:r w:rsidRPr="00E52899">
        <w:rPr>
          <w:rFonts w:ascii="Arial" w:hAnsi="Arial" w:cs="Arial"/>
          <w:color w:val="000000"/>
          <w:sz w:val="20"/>
          <w:szCs w:val="20"/>
          <w:lang w:eastAsia="lt-LT"/>
        </w:rPr>
        <w:t>Nordpool</w:t>
      </w:r>
      <w:proofErr w:type="spellEnd"/>
      <w:r w:rsidRPr="00E52899">
        <w:rPr>
          <w:rFonts w:ascii="Arial" w:hAnsi="Arial" w:cs="Arial"/>
          <w:color w:val="000000"/>
          <w:sz w:val="20"/>
          <w:szCs w:val="20"/>
          <w:lang w:eastAsia="lt-LT"/>
        </w:rPr>
        <w:t xml:space="preserve"> biržoje</w:t>
      </w:r>
      <w:r w:rsidR="00F058A8">
        <w:rPr>
          <w:rFonts w:ascii="Arial" w:hAnsi="Arial" w:cs="Arial"/>
          <w:color w:val="000000"/>
          <w:sz w:val="20"/>
          <w:szCs w:val="20"/>
          <w:lang w:eastAsia="lt-LT"/>
        </w:rPr>
        <w:t>;</w:t>
      </w:r>
    </w:p>
    <w:p w14:paraId="2A1286C8" w14:textId="39138CC5" w:rsidR="00F058A8" w:rsidRPr="007B4257" w:rsidRDefault="00F058A8" w:rsidP="00536FD5">
      <w:pPr>
        <w:pStyle w:val="ListParagraph"/>
        <w:numPr>
          <w:ilvl w:val="2"/>
          <w:numId w:val="35"/>
        </w:numPr>
        <w:tabs>
          <w:tab w:val="left" w:pos="567"/>
        </w:tabs>
        <w:ind w:left="1418" w:hanging="851"/>
        <w:rPr>
          <w:rFonts w:ascii="Arial" w:hAnsi="Arial" w:cs="Arial"/>
          <w:sz w:val="20"/>
          <w:szCs w:val="20"/>
        </w:rPr>
      </w:pPr>
      <w:r w:rsidRPr="00F058A8">
        <w:rPr>
          <w:rFonts w:ascii="Arial" w:hAnsi="Arial" w:cs="Arial"/>
          <w:color w:val="000000"/>
          <w:sz w:val="20"/>
          <w:szCs w:val="20"/>
          <w:lang w:eastAsia="lt-LT"/>
        </w:rPr>
        <w:t xml:space="preserve">FCR </w:t>
      </w:r>
      <w:r w:rsidR="00087096">
        <w:rPr>
          <w:rFonts w:ascii="Arial" w:hAnsi="Arial" w:cs="Arial"/>
          <w:color w:val="000000"/>
          <w:sz w:val="20"/>
          <w:szCs w:val="20"/>
          <w:lang w:eastAsia="lt-LT"/>
        </w:rPr>
        <w:t>b</w:t>
      </w:r>
      <w:r w:rsidR="00087096" w:rsidRPr="00087096">
        <w:rPr>
          <w:rFonts w:ascii="Arial" w:hAnsi="Arial" w:cs="Arial"/>
          <w:color w:val="000000"/>
          <w:sz w:val="20"/>
          <w:szCs w:val="20"/>
          <w:lang w:eastAsia="lt-LT"/>
        </w:rPr>
        <w:t xml:space="preserve">alansavimo paslaugos </w:t>
      </w:r>
      <w:r w:rsidRPr="00F058A8">
        <w:rPr>
          <w:rFonts w:ascii="Arial" w:hAnsi="Arial" w:cs="Arial"/>
          <w:color w:val="000000"/>
          <w:sz w:val="20"/>
          <w:szCs w:val="20"/>
          <w:lang w:eastAsia="lt-LT"/>
        </w:rPr>
        <w:t>prekyba</w:t>
      </w:r>
      <w:r>
        <w:rPr>
          <w:rFonts w:ascii="Arial" w:hAnsi="Arial" w:cs="Arial"/>
          <w:color w:val="000000"/>
          <w:sz w:val="20"/>
          <w:szCs w:val="20"/>
          <w:lang w:eastAsia="lt-LT"/>
        </w:rPr>
        <w:t>;</w:t>
      </w:r>
    </w:p>
    <w:p w14:paraId="1714F56D" w14:textId="05934B3F" w:rsidR="00FD2634" w:rsidRPr="00536FD5" w:rsidRDefault="005C6488" w:rsidP="00536FD5">
      <w:pPr>
        <w:pStyle w:val="ListParagraph"/>
        <w:numPr>
          <w:ilvl w:val="2"/>
          <w:numId w:val="35"/>
        </w:numPr>
        <w:tabs>
          <w:tab w:val="left" w:pos="567"/>
        </w:tabs>
        <w:ind w:left="1418" w:hanging="851"/>
        <w:rPr>
          <w:rFonts w:ascii="Arial" w:hAnsi="Arial" w:cs="Arial"/>
          <w:sz w:val="20"/>
          <w:szCs w:val="20"/>
        </w:rPr>
      </w:pPr>
      <w:r w:rsidRPr="005C6488">
        <w:rPr>
          <w:rFonts w:ascii="Arial" w:hAnsi="Arial" w:cs="Arial"/>
          <w:sz w:val="20"/>
          <w:szCs w:val="20"/>
        </w:rPr>
        <w:t>Arbitražinė elektros prekyba einamosios paros rinkoje (</w:t>
      </w:r>
      <w:proofErr w:type="spellStart"/>
      <w:r w:rsidRPr="005C6488">
        <w:rPr>
          <w:rFonts w:ascii="Arial" w:hAnsi="Arial" w:cs="Arial"/>
          <w:sz w:val="20"/>
          <w:szCs w:val="20"/>
        </w:rPr>
        <w:t>Intraday</w:t>
      </w:r>
      <w:proofErr w:type="spellEnd"/>
      <w:r w:rsidRPr="005C6488">
        <w:rPr>
          <w:rFonts w:ascii="Arial" w:hAnsi="Arial" w:cs="Arial"/>
          <w:sz w:val="20"/>
          <w:szCs w:val="20"/>
        </w:rPr>
        <w:t xml:space="preserve">) </w:t>
      </w:r>
      <w:proofErr w:type="spellStart"/>
      <w:r w:rsidRPr="005C6488">
        <w:rPr>
          <w:rFonts w:ascii="Arial" w:hAnsi="Arial" w:cs="Arial"/>
          <w:sz w:val="20"/>
          <w:szCs w:val="20"/>
        </w:rPr>
        <w:t>Nordpool</w:t>
      </w:r>
      <w:proofErr w:type="spellEnd"/>
      <w:r w:rsidRPr="005C6488">
        <w:rPr>
          <w:rFonts w:ascii="Arial" w:hAnsi="Arial" w:cs="Arial"/>
          <w:sz w:val="20"/>
          <w:szCs w:val="20"/>
        </w:rPr>
        <w:t xml:space="preserve"> biržoje</w:t>
      </w:r>
    </w:p>
    <w:p w14:paraId="412E9D5A" w14:textId="75126F0A" w:rsidR="00F058A8" w:rsidRPr="00536FD5" w:rsidRDefault="00F058A8" w:rsidP="00536FD5">
      <w:pPr>
        <w:pStyle w:val="ListParagraph"/>
        <w:numPr>
          <w:ilvl w:val="2"/>
          <w:numId w:val="35"/>
        </w:numPr>
        <w:tabs>
          <w:tab w:val="left" w:pos="567"/>
        </w:tabs>
        <w:ind w:left="1418" w:hanging="851"/>
        <w:rPr>
          <w:rFonts w:ascii="Arial" w:hAnsi="Arial" w:cs="Arial"/>
          <w:sz w:val="20"/>
          <w:szCs w:val="20"/>
        </w:rPr>
      </w:pPr>
      <w:r w:rsidRPr="00536FD5">
        <w:rPr>
          <w:rFonts w:ascii="Arial" w:hAnsi="Arial" w:cs="Arial"/>
          <w:color w:val="000000"/>
          <w:sz w:val="20"/>
          <w:szCs w:val="20"/>
          <w:lang w:eastAsia="lt-LT"/>
        </w:rPr>
        <w:t>Elektros kainų duomenys ir apskaita</w:t>
      </w:r>
      <w:r>
        <w:rPr>
          <w:rFonts w:ascii="Arial" w:hAnsi="Arial" w:cs="Arial"/>
          <w:color w:val="000000"/>
          <w:sz w:val="20"/>
          <w:szCs w:val="20"/>
          <w:lang w:eastAsia="lt-LT"/>
        </w:rPr>
        <w:t>.</w:t>
      </w:r>
    </w:p>
    <w:p w14:paraId="72C877A8" w14:textId="3EBF36B7" w:rsidR="493A9A59" w:rsidRPr="009F3928" w:rsidRDefault="493A9A59" w:rsidP="009F3928">
      <w:pPr>
        <w:pStyle w:val="ListParagraph"/>
        <w:numPr>
          <w:ilvl w:val="1"/>
          <w:numId w:val="35"/>
        </w:numPr>
        <w:tabs>
          <w:tab w:val="clear" w:pos="0"/>
          <w:tab w:val="left" w:pos="567"/>
        </w:tabs>
        <w:ind w:left="0" w:firstLine="0"/>
        <w:rPr>
          <w:rFonts w:ascii="Arial" w:hAnsi="Arial" w:cs="Arial"/>
          <w:sz w:val="20"/>
          <w:szCs w:val="20"/>
        </w:rPr>
      </w:pPr>
      <w:r w:rsidRPr="009F3928">
        <w:rPr>
          <w:rFonts w:ascii="Arial" w:hAnsi="Arial" w:cs="Arial"/>
          <w:sz w:val="20"/>
          <w:szCs w:val="20"/>
        </w:rPr>
        <w:t>V etapas – Mokymai</w:t>
      </w:r>
      <w:r w:rsidR="4AD9BBC0" w:rsidRPr="009F3928">
        <w:rPr>
          <w:rFonts w:ascii="Arial" w:hAnsi="Arial" w:cs="Arial"/>
          <w:sz w:val="20"/>
          <w:szCs w:val="20"/>
        </w:rPr>
        <w:t xml:space="preserve"> (IV etapo). </w:t>
      </w:r>
    </w:p>
    <w:p w14:paraId="0FAAAC26" w14:textId="77777777" w:rsidR="009F3928" w:rsidRPr="009F3928" w:rsidRDefault="009F3928" w:rsidP="106EFF2F">
      <w:pPr>
        <w:pStyle w:val="ListParagraph"/>
        <w:tabs>
          <w:tab w:val="left" w:pos="567"/>
        </w:tabs>
        <w:ind w:left="792"/>
        <w:rPr>
          <w:rFonts w:ascii="Arial" w:hAnsi="Arial" w:cs="Arial"/>
          <w:b/>
          <w:bCs/>
          <w:sz w:val="20"/>
          <w:szCs w:val="20"/>
        </w:rPr>
      </w:pPr>
    </w:p>
    <w:p w14:paraId="5C2F00A5" w14:textId="77777777" w:rsidR="00CD7B8D" w:rsidRPr="00CD7B8D" w:rsidRDefault="00CD7B8D" w:rsidP="00CD7B8D">
      <w:pPr>
        <w:pStyle w:val="ListParagraph"/>
        <w:numPr>
          <w:ilvl w:val="0"/>
          <w:numId w:val="33"/>
        </w:numPr>
        <w:tabs>
          <w:tab w:val="left" w:pos="567"/>
          <w:tab w:val="num" w:pos="1176"/>
        </w:tabs>
        <w:rPr>
          <w:rFonts w:ascii="Arial" w:hAnsi="Arial" w:cs="Arial"/>
          <w:b/>
          <w:bCs/>
          <w:vanish/>
          <w:sz w:val="20"/>
          <w:szCs w:val="20"/>
        </w:rPr>
      </w:pPr>
    </w:p>
    <w:p w14:paraId="2005CBC5" w14:textId="77777777" w:rsidR="00CD7B8D" w:rsidRPr="00CD7B8D" w:rsidRDefault="00CD7B8D" w:rsidP="00CD7B8D">
      <w:pPr>
        <w:pStyle w:val="ListParagraph"/>
        <w:numPr>
          <w:ilvl w:val="0"/>
          <w:numId w:val="33"/>
        </w:numPr>
        <w:tabs>
          <w:tab w:val="left" w:pos="567"/>
          <w:tab w:val="num" w:pos="1176"/>
        </w:tabs>
        <w:rPr>
          <w:rFonts w:ascii="Arial" w:hAnsi="Arial" w:cs="Arial"/>
          <w:b/>
          <w:bCs/>
          <w:vanish/>
          <w:sz w:val="20"/>
          <w:szCs w:val="20"/>
        </w:rPr>
      </w:pPr>
    </w:p>
    <w:p w14:paraId="2065D73A" w14:textId="77777777" w:rsidR="00CD7B8D" w:rsidRPr="00CD7B8D" w:rsidRDefault="00CD7B8D" w:rsidP="00CD7B8D">
      <w:pPr>
        <w:pStyle w:val="ListParagraph"/>
        <w:numPr>
          <w:ilvl w:val="0"/>
          <w:numId w:val="33"/>
        </w:numPr>
        <w:tabs>
          <w:tab w:val="left" w:pos="567"/>
          <w:tab w:val="num" w:pos="1176"/>
        </w:tabs>
        <w:rPr>
          <w:rFonts w:ascii="Arial" w:hAnsi="Arial" w:cs="Arial"/>
          <w:b/>
          <w:bCs/>
          <w:vanish/>
          <w:sz w:val="20"/>
          <w:szCs w:val="20"/>
        </w:rPr>
      </w:pPr>
    </w:p>
    <w:p w14:paraId="2B60E224" w14:textId="77777777" w:rsidR="00CD7B8D" w:rsidRPr="00CD7B8D" w:rsidRDefault="00CD7B8D" w:rsidP="00CD7B8D">
      <w:pPr>
        <w:pStyle w:val="ListParagraph"/>
        <w:numPr>
          <w:ilvl w:val="0"/>
          <w:numId w:val="33"/>
        </w:numPr>
        <w:tabs>
          <w:tab w:val="left" w:pos="567"/>
          <w:tab w:val="num" w:pos="1176"/>
        </w:tabs>
        <w:rPr>
          <w:rFonts w:ascii="Arial" w:hAnsi="Arial" w:cs="Arial"/>
          <w:b/>
          <w:bCs/>
          <w:vanish/>
          <w:sz w:val="20"/>
          <w:szCs w:val="20"/>
        </w:rPr>
      </w:pPr>
    </w:p>
    <w:p w14:paraId="55D3F060" w14:textId="77777777" w:rsidR="00CD7B8D" w:rsidRPr="00CD7B8D" w:rsidRDefault="00CD7B8D" w:rsidP="00CD7B8D">
      <w:pPr>
        <w:pStyle w:val="ListParagraph"/>
        <w:numPr>
          <w:ilvl w:val="0"/>
          <w:numId w:val="33"/>
        </w:numPr>
        <w:tabs>
          <w:tab w:val="left" w:pos="567"/>
          <w:tab w:val="num" w:pos="1176"/>
        </w:tabs>
        <w:rPr>
          <w:rFonts w:ascii="Arial" w:hAnsi="Arial" w:cs="Arial"/>
          <w:b/>
          <w:bCs/>
          <w:vanish/>
          <w:sz w:val="20"/>
          <w:szCs w:val="20"/>
        </w:rPr>
      </w:pPr>
    </w:p>
    <w:p w14:paraId="6C4CE5FA" w14:textId="77777777" w:rsidR="00CD7B8D" w:rsidRPr="00CD7B8D" w:rsidRDefault="00CD7B8D" w:rsidP="00CD7B8D">
      <w:pPr>
        <w:pStyle w:val="ListParagraph"/>
        <w:numPr>
          <w:ilvl w:val="0"/>
          <w:numId w:val="33"/>
        </w:numPr>
        <w:tabs>
          <w:tab w:val="left" w:pos="567"/>
          <w:tab w:val="num" w:pos="1176"/>
        </w:tabs>
        <w:rPr>
          <w:rFonts w:ascii="Arial" w:hAnsi="Arial" w:cs="Arial"/>
          <w:b/>
          <w:bCs/>
          <w:vanish/>
          <w:sz w:val="20"/>
          <w:szCs w:val="20"/>
        </w:rPr>
      </w:pPr>
    </w:p>
    <w:p w14:paraId="1E1132E2" w14:textId="77777777" w:rsidR="00CD7B8D" w:rsidRPr="00CD7B8D" w:rsidRDefault="00CD7B8D" w:rsidP="00CD7B8D">
      <w:pPr>
        <w:pStyle w:val="ListParagraph"/>
        <w:numPr>
          <w:ilvl w:val="0"/>
          <w:numId w:val="33"/>
        </w:numPr>
        <w:tabs>
          <w:tab w:val="left" w:pos="567"/>
          <w:tab w:val="num" w:pos="1176"/>
        </w:tabs>
        <w:rPr>
          <w:rFonts w:ascii="Arial" w:hAnsi="Arial" w:cs="Arial"/>
          <w:b/>
          <w:bCs/>
          <w:vanish/>
          <w:sz w:val="20"/>
          <w:szCs w:val="20"/>
        </w:rPr>
      </w:pPr>
    </w:p>
    <w:p w14:paraId="02D52DB9" w14:textId="77777777" w:rsidR="00CD7B8D" w:rsidRPr="00CD7B8D" w:rsidRDefault="00CD7B8D" w:rsidP="00CD7B8D">
      <w:pPr>
        <w:pStyle w:val="ListParagraph"/>
        <w:numPr>
          <w:ilvl w:val="0"/>
          <w:numId w:val="33"/>
        </w:numPr>
        <w:tabs>
          <w:tab w:val="left" w:pos="567"/>
          <w:tab w:val="num" w:pos="1176"/>
        </w:tabs>
        <w:rPr>
          <w:rFonts w:ascii="Arial" w:hAnsi="Arial" w:cs="Arial"/>
          <w:b/>
          <w:bCs/>
          <w:vanish/>
          <w:sz w:val="20"/>
          <w:szCs w:val="20"/>
        </w:rPr>
      </w:pPr>
    </w:p>
    <w:p w14:paraId="2660C8CB" w14:textId="77777777" w:rsidR="00CD7B8D" w:rsidRPr="00CD7B8D" w:rsidRDefault="00CD7B8D" w:rsidP="00CD7B8D">
      <w:pPr>
        <w:pStyle w:val="ListParagraph"/>
        <w:numPr>
          <w:ilvl w:val="0"/>
          <w:numId w:val="33"/>
        </w:numPr>
        <w:tabs>
          <w:tab w:val="left" w:pos="567"/>
          <w:tab w:val="num" w:pos="1176"/>
        </w:tabs>
        <w:rPr>
          <w:rFonts w:ascii="Arial" w:hAnsi="Arial" w:cs="Arial"/>
          <w:b/>
          <w:bCs/>
          <w:vanish/>
          <w:sz w:val="20"/>
          <w:szCs w:val="20"/>
        </w:rPr>
      </w:pPr>
    </w:p>
    <w:p w14:paraId="33C9E4A6" w14:textId="77777777" w:rsidR="00CD7B8D" w:rsidRPr="00CD7B8D" w:rsidRDefault="00CD7B8D" w:rsidP="00CD7B8D">
      <w:pPr>
        <w:pStyle w:val="ListParagraph"/>
        <w:numPr>
          <w:ilvl w:val="0"/>
          <w:numId w:val="33"/>
        </w:numPr>
        <w:tabs>
          <w:tab w:val="left" w:pos="567"/>
          <w:tab w:val="num" w:pos="1176"/>
        </w:tabs>
        <w:rPr>
          <w:rFonts w:ascii="Arial" w:hAnsi="Arial" w:cs="Arial"/>
          <w:b/>
          <w:bCs/>
          <w:vanish/>
          <w:sz w:val="20"/>
          <w:szCs w:val="20"/>
        </w:rPr>
      </w:pPr>
    </w:p>
    <w:p w14:paraId="61B15057" w14:textId="77777777" w:rsidR="00CD7B8D" w:rsidRPr="00CD7B8D" w:rsidRDefault="00CD7B8D" w:rsidP="00CD7B8D">
      <w:pPr>
        <w:pStyle w:val="ListParagraph"/>
        <w:numPr>
          <w:ilvl w:val="1"/>
          <w:numId w:val="33"/>
        </w:numPr>
        <w:tabs>
          <w:tab w:val="left" w:pos="567"/>
          <w:tab w:val="num" w:pos="1176"/>
        </w:tabs>
        <w:rPr>
          <w:rFonts w:ascii="Arial" w:hAnsi="Arial" w:cs="Arial"/>
          <w:b/>
          <w:bCs/>
          <w:vanish/>
          <w:sz w:val="20"/>
          <w:szCs w:val="20"/>
        </w:rPr>
      </w:pPr>
    </w:p>
    <w:p w14:paraId="19061C80" w14:textId="77777777" w:rsidR="00CD7B8D" w:rsidRPr="00CD7B8D" w:rsidRDefault="00CD7B8D" w:rsidP="00CD7B8D">
      <w:pPr>
        <w:pStyle w:val="ListParagraph"/>
        <w:numPr>
          <w:ilvl w:val="1"/>
          <w:numId w:val="33"/>
        </w:numPr>
        <w:tabs>
          <w:tab w:val="left" w:pos="567"/>
          <w:tab w:val="num" w:pos="1176"/>
        </w:tabs>
        <w:rPr>
          <w:rFonts w:ascii="Arial" w:hAnsi="Arial" w:cs="Arial"/>
          <w:b/>
          <w:bCs/>
          <w:vanish/>
          <w:sz w:val="20"/>
          <w:szCs w:val="20"/>
        </w:rPr>
      </w:pPr>
    </w:p>
    <w:p w14:paraId="3FD2A867" w14:textId="77777777" w:rsidR="00CD7B8D" w:rsidRPr="00CD7B8D" w:rsidRDefault="00CD7B8D" w:rsidP="00CD7B8D">
      <w:pPr>
        <w:pStyle w:val="ListParagraph"/>
        <w:numPr>
          <w:ilvl w:val="1"/>
          <w:numId w:val="33"/>
        </w:numPr>
        <w:tabs>
          <w:tab w:val="left" w:pos="567"/>
          <w:tab w:val="num" w:pos="1176"/>
        </w:tabs>
        <w:rPr>
          <w:rFonts w:ascii="Arial" w:hAnsi="Arial" w:cs="Arial"/>
          <w:b/>
          <w:bCs/>
          <w:vanish/>
          <w:sz w:val="20"/>
          <w:szCs w:val="20"/>
        </w:rPr>
      </w:pPr>
    </w:p>
    <w:p w14:paraId="227B98D2" w14:textId="77777777" w:rsidR="00CD7B8D" w:rsidRPr="00CD7B8D" w:rsidRDefault="00CD7B8D" w:rsidP="00CD7B8D">
      <w:pPr>
        <w:pStyle w:val="ListParagraph"/>
        <w:numPr>
          <w:ilvl w:val="1"/>
          <w:numId w:val="33"/>
        </w:numPr>
        <w:tabs>
          <w:tab w:val="left" w:pos="567"/>
          <w:tab w:val="num" w:pos="1176"/>
        </w:tabs>
        <w:rPr>
          <w:rFonts w:ascii="Arial" w:hAnsi="Arial" w:cs="Arial"/>
          <w:b/>
          <w:bCs/>
          <w:vanish/>
          <w:sz w:val="20"/>
          <w:szCs w:val="20"/>
        </w:rPr>
      </w:pPr>
    </w:p>
    <w:p w14:paraId="4797314D" w14:textId="77777777" w:rsidR="00CD7B8D" w:rsidRPr="00CD7B8D" w:rsidRDefault="00CD7B8D" w:rsidP="00CD7B8D">
      <w:pPr>
        <w:pStyle w:val="ListParagraph"/>
        <w:numPr>
          <w:ilvl w:val="1"/>
          <w:numId w:val="33"/>
        </w:numPr>
        <w:tabs>
          <w:tab w:val="left" w:pos="567"/>
          <w:tab w:val="num" w:pos="1176"/>
        </w:tabs>
        <w:rPr>
          <w:rFonts w:ascii="Arial" w:hAnsi="Arial" w:cs="Arial"/>
          <w:b/>
          <w:bCs/>
          <w:vanish/>
          <w:sz w:val="20"/>
          <w:szCs w:val="20"/>
        </w:rPr>
      </w:pPr>
    </w:p>
    <w:p w14:paraId="74C7E00D" w14:textId="7AA28362" w:rsidR="00DE2EA3" w:rsidRDefault="00F503DE" w:rsidP="009F3928">
      <w:pPr>
        <w:pStyle w:val="ListParagraph"/>
        <w:numPr>
          <w:ilvl w:val="1"/>
          <w:numId w:val="33"/>
        </w:numPr>
        <w:tabs>
          <w:tab w:val="left" w:pos="567"/>
          <w:tab w:val="num" w:pos="1176"/>
        </w:tabs>
        <w:ind w:left="432"/>
        <w:rPr>
          <w:rFonts w:ascii="Arial" w:hAnsi="Arial" w:cs="Arial"/>
          <w:b/>
          <w:bCs/>
          <w:sz w:val="20"/>
          <w:szCs w:val="20"/>
        </w:rPr>
      </w:pPr>
      <w:r>
        <w:rPr>
          <w:rFonts w:ascii="Arial" w:hAnsi="Arial" w:cs="Arial"/>
          <w:b/>
          <w:bCs/>
          <w:sz w:val="20"/>
          <w:szCs w:val="20"/>
        </w:rPr>
        <w:t>Apmokėjimo sąlygos:</w:t>
      </w:r>
    </w:p>
    <w:p w14:paraId="00B5A6B1" w14:textId="6C28F040" w:rsidR="00CF663F" w:rsidRDefault="00B94D9A" w:rsidP="00CF663F">
      <w:pPr>
        <w:pStyle w:val="ListParagraph"/>
        <w:numPr>
          <w:ilvl w:val="2"/>
          <w:numId w:val="33"/>
        </w:numPr>
        <w:tabs>
          <w:tab w:val="clear" w:pos="0"/>
          <w:tab w:val="left" w:pos="1418"/>
        </w:tabs>
        <w:ind w:left="567" w:firstLine="0"/>
        <w:rPr>
          <w:rFonts w:ascii="Arial" w:hAnsi="Arial" w:cs="Arial"/>
          <w:sz w:val="20"/>
          <w:szCs w:val="20"/>
        </w:rPr>
      </w:pPr>
      <w:r w:rsidRPr="5DA84EBC">
        <w:rPr>
          <w:rFonts w:ascii="Arial" w:hAnsi="Arial" w:cs="Arial"/>
          <w:sz w:val="20"/>
          <w:szCs w:val="20"/>
        </w:rPr>
        <w:t>Tiekėjui pilnai</w:t>
      </w:r>
      <w:r w:rsidR="001C0BCA" w:rsidRPr="5DA84EBC">
        <w:rPr>
          <w:rFonts w:ascii="Arial" w:hAnsi="Arial" w:cs="Arial"/>
          <w:sz w:val="20"/>
          <w:szCs w:val="20"/>
        </w:rPr>
        <w:t xml:space="preserve"> įvykdžius </w:t>
      </w:r>
      <w:r w:rsidR="00CF663F">
        <w:rPr>
          <w:rFonts w:ascii="Arial" w:hAnsi="Arial" w:cs="Arial"/>
          <w:sz w:val="20"/>
          <w:szCs w:val="20"/>
        </w:rPr>
        <w:t xml:space="preserve"> I </w:t>
      </w:r>
      <w:r w:rsidR="00883F72" w:rsidRPr="5DA84EBC">
        <w:rPr>
          <w:rFonts w:ascii="Arial" w:hAnsi="Arial" w:cs="Arial"/>
          <w:sz w:val="20"/>
          <w:szCs w:val="20"/>
        </w:rPr>
        <w:t>e</w:t>
      </w:r>
      <w:r w:rsidR="001C0BCA" w:rsidRPr="5DA84EBC">
        <w:rPr>
          <w:rFonts w:ascii="Arial" w:hAnsi="Arial" w:cs="Arial"/>
          <w:sz w:val="20"/>
          <w:szCs w:val="20"/>
        </w:rPr>
        <w:t>tap</w:t>
      </w:r>
      <w:r w:rsidR="00F12670" w:rsidRPr="5DA84EBC">
        <w:rPr>
          <w:rFonts w:ascii="Arial" w:hAnsi="Arial" w:cs="Arial"/>
          <w:sz w:val="20"/>
          <w:szCs w:val="20"/>
        </w:rPr>
        <w:t>ą</w:t>
      </w:r>
      <w:r w:rsidR="00CF663F">
        <w:rPr>
          <w:rFonts w:ascii="Arial" w:hAnsi="Arial" w:cs="Arial"/>
          <w:sz w:val="20"/>
          <w:szCs w:val="20"/>
        </w:rPr>
        <w:t xml:space="preserve"> </w:t>
      </w:r>
      <w:r w:rsidR="00CF663F" w:rsidRPr="5DA84EBC">
        <w:rPr>
          <w:rFonts w:ascii="Arial" w:hAnsi="Arial" w:cs="Arial"/>
          <w:sz w:val="20"/>
          <w:szCs w:val="20"/>
        </w:rPr>
        <w:t>ir Šalims pasirašius Aktą, Pirkėjas sumoka Tiekėjui per 30 (trisdešimt) dienų nuo Sąskaitos gavimo dienos.</w:t>
      </w:r>
    </w:p>
    <w:p w14:paraId="0F5D5FE7" w14:textId="56B84657" w:rsidR="00B065FA" w:rsidRDefault="00CF663F" w:rsidP="00B065FA">
      <w:pPr>
        <w:pStyle w:val="ListParagraph"/>
        <w:numPr>
          <w:ilvl w:val="2"/>
          <w:numId w:val="33"/>
        </w:numPr>
        <w:tabs>
          <w:tab w:val="clear" w:pos="0"/>
          <w:tab w:val="left" w:pos="1418"/>
        </w:tabs>
        <w:ind w:left="567" w:firstLine="0"/>
        <w:rPr>
          <w:rFonts w:ascii="Arial" w:hAnsi="Arial" w:cs="Arial"/>
          <w:sz w:val="20"/>
          <w:szCs w:val="20"/>
        </w:rPr>
      </w:pPr>
      <w:r w:rsidRPr="5DA84EBC">
        <w:rPr>
          <w:rFonts w:ascii="Arial" w:hAnsi="Arial" w:cs="Arial"/>
          <w:sz w:val="20"/>
          <w:szCs w:val="20"/>
        </w:rPr>
        <w:t>Tiekėjui pilnai įvykdžius</w:t>
      </w:r>
      <w:r w:rsidR="00B065FA">
        <w:rPr>
          <w:rFonts w:ascii="Arial" w:hAnsi="Arial" w:cs="Arial"/>
          <w:sz w:val="20"/>
          <w:szCs w:val="20"/>
        </w:rPr>
        <w:t xml:space="preserve"> modulio, nurodyto II ir IV etape įdiegimą </w:t>
      </w:r>
      <w:r w:rsidR="00B065FA" w:rsidRPr="5DA84EBC">
        <w:rPr>
          <w:rFonts w:ascii="Arial" w:hAnsi="Arial" w:cs="Arial"/>
          <w:sz w:val="20"/>
          <w:szCs w:val="20"/>
        </w:rPr>
        <w:t>ir Šalims pasirašius Aktą, Pirkėjas sumoka Tiekėjui per 30 (trisdešimt) dienų nuo Sąskaitos gavimo dienos.</w:t>
      </w:r>
      <w:r w:rsidR="00D1601F">
        <w:rPr>
          <w:rFonts w:ascii="Arial" w:hAnsi="Arial" w:cs="Arial"/>
          <w:sz w:val="20"/>
          <w:szCs w:val="20"/>
        </w:rPr>
        <w:t xml:space="preserve"> Mokam po kiekvieno modulio, pagal pateiktą Užsakymą, įdiegimo.</w:t>
      </w:r>
    </w:p>
    <w:p w14:paraId="19BD2838" w14:textId="5BB626C0" w:rsidR="00B065FA" w:rsidRDefault="00B065FA" w:rsidP="00B065FA">
      <w:pPr>
        <w:pStyle w:val="ListParagraph"/>
        <w:numPr>
          <w:ilvl w:val="2"/>
          <w:numId w:val="33"/>
        </w:numPr>
        <w:tabs>
          <w:tab w:val="clear" w:pos="0"/>
          <w:tab w:val="left" w:pos="1418"/>
        </w:tabs>
        <w:ind w:left="567" w:firstLine="0"/>
        <w:rPr>
          <w:rFonts w:ascii="Arial" w:hAnsi="Arial" w:cs="Arial"/>
          <w:sz w:val="20"/>
          <w:szCs w:val="20"/>
        </w:rPr>
      </w:pPr>
      <w:r w:rsidRPr="5DA84EBC">
        <w:rPr>
          <w:rFonts w:ascii="Arial" w:hAnsi="Arial" w:cs="Arial"/>
          <w:sz w:val="20"/>
          <w:szCs w:val="20"/>
        </w:rPr>
        <w:t xml:space="preserve">Tiekėjui </w:t>
      </w:r>
      <w:r>
        <w:rPr>
          <w:rFonts w:ascii="Arial" w:hAnsi="Arial" w:cs="Arial"/>
          <w:sz w:val="20"/>
          <w:szCs w:val="20"/>
        </w:rPr>
        <w:t>atlikus mokymus</w:t>
      </w:r>
      <w:r w:rsidRPr="5DA84EBC">
        <w:rPr>
          <w:rFonts w:ascii="Arial" w:hAnsi="Arial" w:cs="Arial"/>
          <w:sz w:val="20"/>
          <w:szCs w:val="20"/>
        </w:rPr>
        <w:t>, Pirkėjas sumoka Tiekėjui per 30 (trisdešimt) dienų</w:t>
      </w:r>
      <w:r w:rsidR="00937090">
        <w:rPr>
          <w:rFonts w:ascii="Arial" w:hAnsi="Arial" w:cs="Arial"/>
          <w:sz w:val="20"/>
          <w:szCs w:val="20"/>
        </w:rPr>
        <w:t xml:space="preserve"> </w:t>
      </w:r>
      <w:r w:rsidRPr="5DA84EBC">
        <w:rPr>
          <w:rFonts w:ascii="Arial" w:hAnsi="Arial" w:cs="Arial"/>
          <w:sz w:val="20"/>
          <w:szCs w:val="20"/>
        </w:rPr>
        <w:t>nuo Sąskaitos gavimo dienos.</w:t>
      </w:r>
    </w:p>
    <w:p w14:paraId="722C47B2" w14:textId="3DD29DD7" w:rsidR="00E2051B" w:rsidRDefault="00925153" w:rsidP="00E2051B">
      <w:pPr>
        <w:pStyle w:val="ListParagraph"/>
        <w:numPr>
          <w:ilvl w:val="2"/>
          <w:numId w:val="33"/>
        </w:numPr>
        <w:tabs>
          <w:tab w:val="clear" w:pos="0"/>
          <w:tab w:val="left" w:pos="1418"/>
        </w:tabs>
        <w:ind w:left="567" w:firstLine="0"/>
        <w:rPr>
          <w:rFonts w:ascii="Arial" w:hAnsi="Arial" w:cs="Arial"/>
          <w:sz w:val="20"/>
          <w:szCs w:val="20"/>
        </w:rPr>
      </w:pPr>
      <w:r>
        <w:rPr>
          <w:rFonts w:ascii="Arial" w:hAnsi="Arial" w:cs="Arial"/>
          <w:sz w:val="20"/>
          <w:szCs w:val="20"/>
        </w:rPr>
        <w:t xml:space="preserve">Už sistemos </w:t>
      </w:r>
      <w:r w:rsidRPr="00906C4D">
        <w:rPr>
          <w:rFonts w:ascii="Arial" w:hAnsi="Arial" w:cs="Arial"/>
          <w:sz w:val="20"/>
          <w:szCs w:val="20"/>
        </w:rPr>
        <w:t>vystym</w:t>
      </w:r>
      <w:r>
        <w:rPr>
          <w:rFonts w:ascii="Arial" w:hAnsi="Arial" w:cs="Arial"/>
          <w:sz w:val="20"/>
          <w:szCs w:val="20"/>
        </w:rPr>
        <w:t>ą ir</w:t>
      </w:r>
      <w:r w:rsidRPr="00906C4D">
        <w:rPr>
          <w:rFonts w:ascii="Arial" w:hAnsi="Arial" w:cs="Arial"/>
          <w:sz w:val="20"/>
          <w:szCs w:val="20"/>
        </w:rPr>
        <w:t xml:space="preserve"> funkcionalumo išplėtim</w:t>
      </w:r>
      <w:r>
        <w:rPr>
          <w:rFonts w:ascii="Arial" w:hAnsi="Arial" w:cs="Arial"/>
          <w:sz w:val="20"/>
          <w:szCs w:val="20"/>
        </w:rPr>
        <w:t>ą</w:t>
      </w:r>
      <w:r w:rsidR="000F43DC">
        <w:rPr>
          <w:rFonts w:ascii="Arial" w:hAnsi="Arial" w:cs="Arial"/>
          <w:sz w:val="20"/>
          <w:szCs w:val="20"/>
        </w:rPr>
        <w:t xml:space="preserve"> Pirkėjas moka</w:t>
      </w:r>
      <w:r w:rsidR="00E2051B">
        <w:rPr>
          <w:rFonts w:ascii="Arial" w:hAnsi="Arial" w:cs="Arial"/>
          <w:sz w:val="20"/>
          <w:szCs w:val="20"/>
        </w:rPr>
        <w:t xml:space="preserve"> Tiekėjui už</w:t>
      </w:r>
      <w:r w:rsidR="001716C6">
        <w:rPr>
          <w:rFonts w:ascii="Arial" w:hAnsi="Arial" w:cs="Arial"/>
          <w:sz w:val="20"/>
          <w:szCs w:val="20"/>
        </w:rPr>
        <w:t xml:space="preserve"> </w:t>
      </w:r>
      <w:r w:rsidR="00E2051B">
        <w:rPr>
          <w:rFonts w:ascii="Arial" w:hAnsi="Arial" w:cs="Arial"/>
          <w:sz w:val="20"/>
          <w:szCs w:val="20"/>
        </w:rPr>
        <w:t xml:space="preserve">faktiškai pagal Užsakymą suteiktas paslaugas </w:t>
      </w:r>
      <w:r w:rsidR="00E2051B" w:rsidRPr="001C0BCA">
        <w:rPr>
          <w:rFonts w:ascii="Arial" w:hAnsi="Arial" w:cs="Arial"/>
          <w:sz w:val="20"/>
          <w:szCs w:val="20"/>
        </w:rPr>
        <w:t>per 30 (trisdešimt) dienų nuo Sąskaitos gavimo dienos.</w:t>
      </w:r>
    </w:p>
    <w:p w14:paraId="6A2914E9" w14:textId="27E67541" w:rsidR="007069E4" w:rsidRPr="007069E4" w:rsidRDefault="007069E4" w:rsidP="007069E4">
      <w:pPr>
        <w:pStyle w:val="ListParagraph"/>
        <w:numPr>
          <w:ilvl w:val="2"/>
          <w:numId w:val="33"/>
        </w:numPr>
        <w:tabs>
          <w:tab w:val="clear" w:pos="0"/>
          <w:tab w:val="left" w:pos="567"/>
          <w:tab w:val="left" w:pos="1418"/>
        </w:tabs>
        <w:spacing w:line="264" w:lineRule="auto"/>
        <w:ind w:left="567" w:firstLine="0"/>
        <w:rPr>
          <w:rStyle w:val="eop"/>
          <w:rFonts w:ascii="Arial" w:hAnsi="Arial" w:cs="Arial"/>
          <w:sz w:val="20"/>
          <w:szCs w:val="20"/>
        </w:rPr>
      </w:pPr>
      <w:r w:rsidRPr="007069E4">
        <w:rPr>
          <w:rStyle w:val="normaltextrun"/>
          <w:rFonts w:ascii="Arial" w:hAnsi="Arial" w:cs="Arial"/>
          <w:sz w:val="20"/>
          <w:szCs w:val="20"/>
        </w:rPr>
        <w:t>Už Priežiūros paslaugas mokamos fiksuotas mėnesinis mokestis pagal Tiekėjo kiekvieną mėnesį iki 5 dienos pateiktą sąskaitą</w:t>
      </w:r>
      <w:r>
        <w:rPr>
          <w:rStyle w:val="normaltextrun"/>
          <w:rFonts w:ascii="Arial" w:hAnsi="Arial" w:cs="Arial"/>
          <w:sz w:val="20"/>
          <w:szCs w:val="20"/>
        </w:rPr>
        <w:t>.</w:t>
      </w:r>
    </w:p>
    <w:p w14:paraId="6575E92A" w14:textId="77777777" w:rsidR="00277EA7" w:rsidRDefault="00277EA7" w:rsidP="00277EA7">
      <w:pPr>
        <w:tabs>
          <w:tab w:val="left" w:pos="567"/>
        </w:tabs>
        <w:ind w:left="0" w:firstLine="0"/>
        <w:rPr>
          <w:rFonts w:ascii="Arial" w:hAnsi="Arial" w:cs="Arial"/>
          <w:b/>
          <w:sz w:val="20"/>
          <w:szCs w:val="20"/>
        </w:rPr>
      </w:pPr>
    </w:p>
    <w:p w14:paraId="0F155AE1" w14:textId="77777777" w:rsidR="00BE7504" w:rsidRPr="00BE7504" w:rsidRDefault="00BE7504" w:rsidP="00BE7504">
      <w:pPr>
        <w:pStyle w:val="ListParagraph"/>
        <w:numPr>
          <w:ilvl w:val="0"/>
          <w:numId w:val="5"/>
        </w:numPr>
        <w:rPr>
          <w:rFonts w:ascii="Arial" w:hAnsi="Arial" w:cs="Arial"/>
          <w:b/>
          <w:vanish/>
          <w:sz w:val="20"/>
          <w:szCs w:val="20"/>
        </w:rPr>
      </w:pPr>
    </w:p>
    <w:p w14:paraId="1F93BDF5" w14:textId="77777777" w:rsidR="00BE7504" w:rsidRPr="00BE7504" w:rsidRDefault="00BE7504" w:rsidP="00BE7504">
      <w:pPr>
        <w:pStyle w:val="ListParagraph"/>
        <w:numPr>
          <w:ilvl w:val="0"/>
          <w:numId w:val="5"/>
        </w:numPr>
        <w:rPr>
          <w:rFonts w:ascii="Arial" w:hAnsi="Arial" w:cs="Arial"/>
          <w:b/>
          <w:vanish/>
          <w:sz w:val="20"/>
          <w:szCs w:val="20"/>
        </w:rPr>
      </w:pPr>
    </w:p>
    <w:p w14:paraId="3498ED5D" w14:textId="77777777" w:rsidR="00BE7504" w:rsidRPr="00BE7504" w:rsidRDefault="00BE7504" w:rsidP="00BE7504">
      <w:pPr>
        <w:pStyle w:val="ListParagraph"/>
        <w:numPr>
          <w:ilvl w:val="0"/>
          <w:numId w:val="5"/>
        </w:numPr>
        <w:rPr>
          <w:rFonts w:ascii="Arial" w:hAnsi="Arial" w:cs="Arial"/>
          <w:b/>
          <w:vanish/>
          <w:sz w:val="20"/>
          <w:szCs w:val="20"/>
        </w:rPr>
      </w:pPr>
    </w:p>
    <w:p w14:paraId="7048C4C2" w14:textId="77777777" w:rsidR="00BE7504" w:rsidRPr="00BE7504" w:rsidRDefault="00BE7504" w:rsidP="00BE7504">
      <w:pPr>
        <w:pStyle w:val="ListParagraph"/>
        <w:numPr>
          <w:ilvl w:val="0"/>
          <w:numId w:val="5"/>
        </w:numPr>
        <w:rPr>
          <w:rFonts w:ascii="Arial" w:hAnsi="Arial" w:cs="Arial"/>
          <w:b/>
          <w:vanish/>
          <w:sz w:val="20"/>
          <w:szCs w:val="20"/>
        </w:rPr>
      </w:pPr>
    </w:p>
    <w:p w14:paraId="55A0D694" w14:textId="77777777" w:rsidR="00BE7504" w:rsidRPr="00BE7504" w:rsidRDefault="00BE7504" w:rsidP="00BE7504">
      <w:pPr>
        <w:pStyle w:val="ListParagraph"/>
        <w:numPr>
          <w:ilvl w:val="0"/>
          <w:numId w:val="5"/>
        </w:numPr>
        <w:rPr>
          <w:rFonts w:ascii="Arial" w:hAnsi="Arial" w:cs="Arial"/>
          <w:b/>
          <w:vanish/>
          <w:sz w:val="20"/>
          <w:szCs w:val="20"/>
        </w:rPr>
      </w:pPr>
    </w:p>
    <w:p w14:paraId="4E333136" w14:textId="77777777" w:rsidR="00BE7504" w:rsidRPr="00BE7504" w:rsidRDefault="00BE7504" w:rsidP="00BE7504">
      <w:pPr>
        <w:pStyle w:val="ListParagraph"/>
        <w:numPr>
          <w:ilvl w:val="0"/>
          <w:numId w:val="5"/>
        </w:numPr>
        <w:rPr>
          <w:rFonts w:ascii="Arial" w:hAnsi="Arial" w:cs="Arial"/>
          <w:b/>
          <w:vanish/>
          <w:sz w:val="20"/>
          <w:szCs w:val="20"/>
        </w:rPr>
      </w:pPr>
    </w:p>
    <w:p w14:paraId="4F17B214" w14:textId="77777777" w:rsidR="00BE7504" w:rsidRPr="00BE7504" w:rsidRDefault="00BE7504" w:rsidP="00BE7504">
      <w:pPr>
        <w:pStyle w:val="ListParagraph"/>
        <w:numPr>
          <w:ilvl w:val="0"/>
          <w:numId w:val="5"/>
        </w:numPr>
        <w:rPr>
          <w:rFonts w:ascii="Arial" w:hAnsi="Arial" w:cs="Arial"/>
          <w:b/>
          <w:vanish/>
          <w:sz w:val="20"/>
          <w:szCs w:val="20"/>
        </w:rPr>
      </w:pPr>
    </w:p>
    <w:p w14:paraId="31A881FD" w14:textId="77777777" w:rsidR="00BE7504" w:rsidRPr="00BE7504" w:rsidRDefault="00BE7504" w:rsidP="00BE7504">
      <w:pPr>
        <w:pStyle w:val="ListParagraph"/>
        <w:numPr>
          <w:ilvl w:val="0"/>
          <w:numId w:val="5"/>
        </w:numPr>
        <w:rPr>
          <w:rFonts w:ascii="Arial" w:hAnsi="Arial" w:cs="Arial"/>
          <w:b/>
          <w:vanish/>
          <w:sz w:val="20"/>
          <w:szCs w:val="20"/>
        </w:rPr>
      </w:pPr>
    </w:p>
    <w:p w14:paraId="26F1B020" w14:textId="77777777" w:rsidR="00BE7504" w:rsidRPr="00BE7504" w:rsidRDefault="00BE7504" w:rsidP="00BE7504">
      <w:pPr>
        <w:pStyle w:val="ListParagraph"/>
        <w:numPr>
          <w:ilvl w:val="0"/>
          <w:numId w:val="5"/>
        </w:numPr>
        <w:rPr>
          <w:rFonts w:ascii="Arial" w:hAnsi="Arial" w:cs="Arial"/>
          <w:b/>
          <w:vanish/>
          <w:sz w:val="20"/>
          <w:szCs w:val="20"/>
        </w:rPr>
      </w:pPr>
    </w:p>
    <w:p w14:paraId="5EE1889F" w14:textId="77777777" w:rsidR="00BE7504" w:rsidRPr="00BE7504" w:rsidRDefault="00BE7504" w:rsidP="00BE7504">
      <w:pPr>
        <w:pStyle w:val="ListParagraph"/>
        <w:numPr>
          <w:ilvl w:val="0"/>
          <w:numId w:val="5"/>
        </w:numPr>
        <w:rPr>
          <w:rFonts w:ascii="Arial" w:hAnsi="Arial" w:cs="Arial"/>
          <w:b/>
          <w:vanish/>
          <w:sz w:val="20"/>
          <w:szCs w:val="20"/>
        </w:rPr>
      </w:pPr>
    </w:p>
    <w:p w14:paraId="6294DB9F" w14:textId="77777777" w:rsidR="00BE7504" w:rsidRPr="00BE7504" w:rsidRDefault="00BE7504" w:rsidP="00BE7504">
      <w:pPr>
        <w:pStyle w:val="ListParagraph"/>
        <w:numPr>
          <w:ilvl w:val="1"/>
          <w:numId w:val="5"/>
        </w:numPr>
        <w:rPr>
          <w:rFonts w:ascii="Arial" w:hAnsi="Arial" w:cs="Arial"/>
          <w:b/>
          <w:vanish/>
          <w:sz w:val="20"/>
          <w:szCs w:val="20"/>
        </w:rPr>
      </w:pPr>
    </w:p>
    <w:p w14:paraId="1FA198D8" w14:textId="77777777" w:rsidR="00BE7504" w:rsidRPr="00BE7504" w:rsidRDefault="00BE7504" w:rsidP="00BE7504">
      <w:pPr>
        <w:pStyle w:val="ListParagraph"/>
        <w:numPr>
          <w:ilvl w:val="1"/>
          <w:numId w:val="5"/>
        </w:numPr>
        <w:rPr>
          <w:rFonts w:ascii="Arial" w:hAnsi="Arial" w:cs="Arial"/>
          <w:b/>
          <w:vanish/>
          <w:sz w:val="20"/>
          <w:szCs w:val="20"/>
        </w:rPr>
      </w:pPr>
    </w:p>
    <w:p w14:paraId="3AF4439F" w14:textId="77777777" w:rsidR="00BE7504" w:rsidRPr="00BE7504" w:rsidRDefault="00BE7504" w:rsidP="00BE7504">
      <w:pPr>
        <w:pStyle w:val="ListParagraph"/>
        <w:numPr>
          <w:ilvl w:val="1"/>
          <w:numId w:val="5"/>
        </w:numPr>
        <w:rPr>
          <w:rFonts w:ascii="Arial" w:hAnsi="Arial" w:cs="Arial"/>
          <w:b/>
          <w:vanish/>
          <w:sz w:val="20"/>
          <w:szCs w:val="20"/>
        </w:rPr>
      </w:pPr>
    </w:p>
    <w:p w14:paraId="074FE382" w14:textId="77777777" w:rsidR="00BE7504" w:rsidRPr="00BE7504" w:rsidRDefault="00BE7504" w:rsidP="00BE7504">
      <w:pPr>
        <w:pStyle w:val="ListParagraph"/>
        <w:numPr>
          <w:ilvl w:val="1"/>
          <w:numId w:val="5"/>
        </w:numPr>
        <w:rPr>
          <w:rFonts w:ascii="Arial" w:hAnsi="Arial" w:cs="Arial"/>
          <w:b/>
          <w:vanish/>
          <w:sz w:val="20"/>
          <w:szCs w:val="20"/>
        </w:rPr>
      </w:pPr>
    </w:p>
    <w:p w14:paraId="4FCC3548" w14:textId="77777777" w:rsidR="00BE7504" w:rsidRPr="00BE7504" w:rsidRDefault="00BE7504" w:rsidP="00BE7504">
      <w:pPr>
        <w:pStyle w:val="ListParagraph"/>
        <w:numPr>
          <w:ilvl w:val="1"/>
          <w:numId w:val="5"/>
        </w:numPr>
        <w:rPr>
          <w:rFonts w:ascii="Arial" w:hAnsi="Arial" w:cs="Arial"/>
          <w:b/>
          <w:vanish/>
          <w:sz w:val="20"/>
          <w:szCs w:val="20"/>
        </w:rPr>
      </w:pPr>
    </w:p>
    <w:p w14:paraId="6A130093" w14:textId="77777777" w:rsidR="00BE7504" w:rsidRPr="00BE7504" w:rsidRDefault="00BE7504" w:rsidP="00BE7504">
      <w:pPr>
        <w:pStyle w:val="ListParagraph"/>
        <w:numPr>
          <w:ilvl w:val="1"/>
          <w:numId w:val="5"/>
        </w:numPr>
        <w:rPr>
          <w:rFonts w:ascii="Arial" w:hAnsi="Arial" w:cs="Arial"/>
          <w:b/>
          <w:vanish/>
          <w:sz w:val="20"/>
          <w:szCs w:val="20"/>
        </w:rPr>
      </w:pPr>
    </w:p>
    <w:p w14:paraId="09BAAEC1" w14:textId="6824E285" w:rsidR="00277EA7" w:rsidRPr="00277EA7" w:rsidRDefault="00A32416" w:rsidP="00BE7504">
      <w:pPr>
        <w:pStyle w:val="ListParagraph"/>
        <w:numPr>
          <w:ilvl w:val="1"/>
          <w:numId w:val="5"/>
        </w:numPr>
        <w:tabs>
          <w:tab w:val="clear" w:pos="0"/>
          <w:tab w:val="left" w:pos="567"/>
        </w:tabs>
        <w:ind w:left="0" w:firstLine="0"/>
        <w:rPr>
          <w:rFonts w:ascii="Arial" w:hAnsi="Arial" w:cs="Arial"/>
          <w:b/>
          <w:sz w:val="20"/>
          <w:szCs w:val="20"/>
        </w:rPr>
      </w:pPr>
      <w:r w:rsidRPr="00277EA7">
        <w:rPr>
          <w:rFonts w:ascii="Arial" w:hAnsi="Arial" w:cs="Arial"/>
          <w:b/>
          <w:sz w:val="20"/>
          <w:szCs w:val="20"/>
        </w:rPr>
        <w:t>Paslaugų teikimo terminai:</w:t>
      </w:r>
    </w:p>
    <w:p w14:paraId="2D6450CA" w14:textId="04C03C21" w:rsidR="00AF0FDD" w:rsidRPr="00906C4D" w:rsidRDefault="00A32416" w:rsidP="00DE2EA3">
      <w:pPr>
        <w:pStyle w:val="ListParagraph"/>
        <w:numPr>
          <w:ilvl w:val="2"/>
          <w:numId w:val="16"/>
        </w:numPr>
        <w:tabs>
          <w:tab w:val="left" w:pos="1418"/>
        </w:tabs>
        <w:ind w:left="567" w:firstLine="0"/>
        <w:rPr>
          <w:rFonts w:ascii="Arial" w:hAnsi="Arial" w:cs="Arial"/>
          <w:sz w:val="20"/>
          <w:szCs w:val="20"/>
        </w:rPr>
      </w:pPr>
      <w:r w:rsidRPr="00906C4D">
        <w:rPr>
          <w:rFonts w:ascii="Arial" w:hAnsi="Arial" w:cs="Arial"/>
          <w:sz w:val="20"/>
          <w:szCs w:val="20"/>
        </w:rPr>
        <w:t xml:space="preserve">I </w:t>
      </w:r>
      <w:r w:rsidR="009144C9" w:rsidRPr="00906C4D">
        <w:rPr>
          <w:rFonts w:ascii="Arial" w:hAnsi="Arial" w:cs="Arial"/>
          <w:sz w:val="20"/>
          <w:szCs w:val="20"/>
        </w:rPr>
        <w:t>etapo</w:t>
      </w:r>
      <w:r w:rsidRPr="00906C4D">
        <w:rPr>
          <w:rFonts w:ascii="Arial" w:hAnsi="Arial" w:cs="Arial"/>
          <w:sz w:val="20"/>
          <w:szCs w:val="20"/>
        </w:rPr>
        <w:t xml:space="preserve"> įgyvendinimo trukmė – </w:t>
      </w:r>
      <w:r w:rsidR="0021412F">
        <w:rPr>
          <w:rFonts w:ascii="Arial" w:hAnsi="Arial" w:cs="Arial"/>
          <w:sz w:val="20"/>
          <w:szCs w:val="20"/>
        </w:rPr>
        <w:t xml:space="preserve">ne ilgiau kaip </w:t>
      </w:r>
      <w:r w:rsidRPr="00906C4D">
        <w:rPr>
          <w:rFonts w:ascii="Arial" w:hAnsi="Arial" w:cs="Arial"/>
          <w:sz w:val="20"/>
          <w:szCs w:val="20"/>
        </w:rPr>
        <w:t>i 2</w:t>
      </w:r>
      <w:r w:rsidR="0021412F">
        <w:rPr>
          <w:rFonts w:ascii="Arial" w:hAnsi="Arial" w:cs="Arial"/>
          <w:sz w:val="20"/>
          <w:szCs w:val="20"/>
        </w:rPr>
        <w:t xml:space="preserve"> (du)</w:t>
      </w:r>
      <w:r w:rsidRPr="00906C4D">
        <w:rPr>
          <w:rFonts w:ascii="Arial" w:hAnsi="Arial" w:cs="Arial"/>
          <w:sz w:val="20"/>
          <w:szCs w:val="20"/>
        </w:rPr>
        <w:t xml:space="preserve"> mėnesi</w:t>
      </w:r>
      <w:r w:rsidR="0021412F">
        <w:rPr>
          <w:rFonts w:ascii="Arial" w:hAnsi="Arial" w:cs="Arial"/>
          <w:sz w:val="20"/>
          <w:szCs w:val="20"/>
        </w:rPr>
        <w:t>ai</w:t>
      </w:r>
      <w:r w:rsidRPr="00906C4D">
        <w:rPr>
          <w:rFonts w:ascii="Arial" w:hAnsi="Arial" w:cs="Arial"/>
          <w:sz w:val="20"/>
          <w:szCs w:val="20"/>
        </w:rPr>
        <w:t xml:space="preserve"> nuo </w:t>
      </w:r>
      <w:r w:rsidR="0084758C">
        <w:rPr>
          <w:rFonts w:ascii="Arial" w:hAnsi="Arial" w:cs="Arial"/>
          <w:sz w:val="20"/>
          <w:szCs w:val="20"/>
        </w:rPr>
        <w:t>U</w:t>
      </w:r>
      <w:r w:rsidR="000603E5">
        <w:rPr>
          <w:rFonts w:ascii="Arial" w:hAnsi="Arial" w:cs="Arial"/>
          <w:sz w:val="20"/>
          <w:szCs w:val="20"/>
        </w:rPr>
        <w:t>žsakymo pateikimo</w:t>
      </w:r>
      <w:r w:rsidR="0084758C">
        <w:rPr>
          <w:rFonts w:ascii="Arial" w:hAnsi="Arial" w:cs="Arial"/>
          <w:sz w:val="20"/>
          <w:szCs w:val="20"/>
        </w:rPr>
        <w:t xml:space="preserve"> dienos</w:t>
      </w:r>
      <w:r w:rsidR="000603E5">
        <w:rPr>
          <w:rFonts w:ascii="Arial" w:hAnsi="Arial" w:cs="Arial"/>
          <w:sz w:val="20"/>
          <w:szCs w:val="20"/>
        </w:rPr>
        <w:t xml:space="preserve">. </w:t>
      </w:r>
      <w:r w:rsidRPr="00906C4D">
        <w:rPr>
          <w:rFonts w:ascii="Arial" w:hAnsi="Arial" w:cs="Arial"/>
          <w:sz w:val="20"/>
          <w:szCs w:val="20"/>
        </w:rPr>
        <w:t xml:space="preserve"> </w:t>
      </w:r>
    </w:p>
    <w:p w14:paraId="7C7C2554" w14:textId="225BC7AC" w:rsidR="00AF0FDD" w:rsidRPr="00906C4D" w:rsidRDefault="00A32416" w:rsidP="00DE2EA3">
      <w:pPr>
        <w:pStyle w:val="ListParagraph"/>
        <w:numPr>
          <w:ilvl w:val="2"/>
          <w:numId w:val="16"/>
        </w:numPr>
        <w:tabs>
          <w:tab w:val="left" w:pos="1418"/>
        </w:tabs>
        <w:ind w:left="567" w:firstLine="0"/>
        <w:rPr>
          <w:rFonts w:ascii="Arial" w:hAnsi="Arial" w:cs="Arial"/>
          <w:sz w:val="20"/>
          <w:szCs w:val="20"/>
        </w:rPr>
      </w:pPr>
      <w:r w:rsidRPr="106EFF2F">
        <w:rPr>
          <w:rFonts w:ascii="Arial" w:hAnsi="Arial" w:cs="Arial"/>
          <w:sz w:val="20"/>
          <w:szCs w:val="20"/>
        </w:rPr>
        <w:t xml:space="preserve">II </w:t>
      </w:r>
      <w:r w:rsidR="00033CA0">
        <w:rPr>
          <w:rFonts w:ascii="Arial" w:hAnsi="Arial" w:cs="Arial"/>
          <w:sz w:val="20"/>
          <w:szCs w:val="20"/>
        </w:rPr>
        <w:t xml:space="preserve">ir IV </w:t>
      </w:r>
      <w:r w:rsidR="00033CA0" w:rsidRPr="106EFF2F">
        <w:rPr>
          <w:rFonts w:ascii="Arial" w:hAnsi="Arial" w:cs="Arial"/>
          <w:sz w:val="20"/>
          <w:szCs w:val="20"/>
        </w:rPr>
        <w:t>etap</w:t>
      </w:r>
      <w:r w:rsidR="00033CA0">
        <w:rPr>
          <w:rFonts w:ascii="Arial" w:hAnsi="Arial" w:cs="Arial"/>
          <w:sz w:val="20"/>
          <w:szCs w:val="20"/>
        </w:rPr>
        <w:t>e nurodyt</w:t>
      </w:r>
      <w:r w:rsidR="00CE7DDE">
        <w:rPr>
          <w:rFonts w:ascii="Arial" w:hAnsi="Arial" w:cs="Arial"/>
          <w:sz w:val="20"/>
          <w:szCs w:val="20"/>
        </w:rPr>
        <w:t>i</w:t>
      </w:r>
      <w:r w:rsidR="00033CA0">
        <w:rPr>
          <w:rFonts w:ascii="Arial" w:hAnsi="Arial" w:cs="Arial"/>
          <w:sz w:val="20"/>
          <w:szCs w:val="20"/>
        </w:rPr>
        <w:t xml:space="preserve"> moduli</w:t>
      </w:r>
      <w:r w:rsidR="00CE7DDE">
        <w:rPr>
          <w:rFonts w:ascii="Arial" w:hAnsi="Arial" w:cs="Arial"/>
          <w:sz w:val="20"/>
          <w:szCs w:val="20"/>
        </w:rPr>
        <w:t>ai turi būti įdiegti</w:t>
      </w:r>
      <w:r w:rsidRPr="106EFF2F">
        <w:rPr>
          <w:rFonts w:ascii="Arial" w:hAnsi="Arial" w:cs="Arial"/>
          <w:sz w:val="20"/>
          <w:szCs w:val="20"/>
        </w:rPr>
        <w:t xml:space="preserve"> </w:t>
      </w:r>
      <w:r w:rsidR="003A33A9" w:rsidRPr="106EFF2F">
        <w:rPr>
          <w:rFonts w:ascii="Arial" w:hAnsi="Arial" w:cs="Arial"/>
          <w:sz w:val="20"/>
          <w:szCs w:val="20"/>
        </w:rPr>
        <w:t xml:space="preserve">ne ilgiau kaip </w:t>
      </w:r>
      <w:r w:rsidR="00CE7DDE">
        <w:rPr>
          <w:rFonts w:ascii="Arial" w:hAnsi="Arial" w:cs="Arial"/>
          <w:sz w:val="20"/>
          <w:szCs w:val="20"/>
        </w:rPr>
        <w:t>per</w:t>
      </w:r>
      <w:r w:rsidR="003A33A9" w:rsidRPr="106EFF2F">
        <w:rPr>
          <w:rFonts w:ascii="Arial" w:hAnsi="Arial" w:cs="Arial"/>
          <w:sz w:val="20"/>
          <w:szCs w:val="20"/>
        </w:rPr>
        <w:t xml:space="preserve"> </w:t>
      </w:r>
      <w:r w:rsidR="00265928" w:rsidRPr="106EFF2F">
        <w:rPr>
          <w:rFonts w:ascii="Arial" w:hAnsi="Arial" w:cs="Arial"/>
          <w:sz w:val="20"/>
          <w:szCs w:val="20"/>
        </w:rPr>
        <w:t>6</w:t>
      </w:r>
      <w:r w:rsidR="003A33A9" w:rsidRPr="106EFF2F">
        <w:rPr>
          <w:rFonts w:ascii="Arial" w:hAnsi="Arial" w:cs="Arial"/>
          <w:sz w:val="20"/>
          <w:szCs w:val="20"/>
        </w:rPr>
        <w:t xml:space="preserve"> (šeši)</w:t>
      </w:r>
      <w:r w:rsidRPr="106EFF2F">
        <w:rPr>
          <w:rFonts w:ascii="Arial" w:hAnsi="Arial" w:cs="Arial"/>
          <w:sz w:val="20"/>
          <w:szCs w:val="20"/>
        </w:rPr>
        <w:t xml:space="preserve"> mėnesi</w:t>
      </w:r>
      <w:r w:rsidR="00CE7DDE">
        <w:rPr>
          <w:rFonts w:ascii="Arial" w:hAnsi="Arial" w:cs="Arial"/>
          <w:sz w:val="20"/>
          <w:szCs w:val="20"/>
        </w:rPr>
        <w:t>us</w:t>
      </w:r>
      <w:r w:rsidRPr="106EFF2F">
        <w:rPr>
          <w:rFonts w:ascii="Arial" w:hAnsi="Arial" w:cs="Arial"/>
          <w:sz w:val="20"/>
          <w:szCs w:val="20"/>
        </w:rPr>
        <w:t xml:space="preserve"> nuo </w:t>
      </w:r>
      <w:r w:rsidR="00CE7DDE">
        <w:rPr>
          <w:rFonts w:ascii="Arial" w:hAnsi="Arial" w:cs="Arial"/>
          <w:sz w:val="20"/>
          <w:szCs w:val="20"/>
        </w:rPr>
        <w:t>Užsakymo patikimo</w:t>
      </w:r>
      <w:r w:rsidR="00BA63DC" w:rsidRPr="106EFF2F">
        <w:rPr>
          <w:rFonts w:ascii="Arial" w:hAnsi="Arial" w:cs="Arial"/>
          <w:sz w:val="20"/>
          <w:szCs w:val="20"/>
        </w:rPr>
        <w:t xml:space="preserve"> </w:t>
      </w:r>
      <w:r w:rsidR="003A33A9" w:rsidRPr="106EFF2F">
        <w:rPr>
          <w:rFonts w:ascii="Arial" w:hAnsi="Arial" w:cs="Arial"/>
          <w:sz w:val="20"/>
          <w:szCs w:val="20"/>
        </w:rPr>
        <w:t>dienos</w:t>
      </w:r>
      <w:r w:rsidR="5DF84E5D" w:rsidRPr="106EFF2F">
        <w:rPr>
          <w:rFonts w:ascii="Arial" w:hAnsi="Arial" w:cs="Arial"/>
          <w:sz w:val="20"/>
          <w:szCs w:val="20"/>
        </w:rPr>
        <w:t xml:space="preserve"> </w:t>
      </w:r>
      <w:r w:rsidR="00CE7DDE">
        <w:rPr>
          <w:rFonts w:ascii="Arial" w:hAnsi="Arial" w:cs="Arial"/>
          <w:sz w:val="20"/>
          <w:szCs w:val="20"/>
        </w:rPr>
        <w:t>(</w:t>
      </w:r>
      <w:r w:rsidR="5DF84E5D" w:rsidRPr="106EFF2F">
        <w:rPr>
          <w:rFonts w:ascii="Arial" w:hAnsi="Arial" w:cs="Arial"/>
          <w:sz w:val="20"/>
          <w:szCs w:val="20"/>
        </w:rPr>
        <w:t xml:space="preserve">skaičiuojama </w:t>
      </w:r>
      <w:r w:rsidR="4D91B6F4" w:rsidRPr="106EFF2F">
        <w:rPr>
          <w:rFonts w:ascii="Arial" w:hAnsi="Arial" w:cs="Arial"/>
          <w:sz w:val="20"/>
          <w:szCs w:val="20"/>
        </w:rPr>
        <w:t xml:space="preserve">atskirai </w:t>
      </w:r>
      <w:r w:rsidR="5DF84E5D" w:rsidRPr="106EFF2F">
        <w:rPr>
          <w:rFonts w:ascii="Arial" w:hAnsi="Arial" w:cs="Arial"/>
          <w:sz w:val="20"/>
          <w:szCs w:val="20"/>
        </w:rPr>
        <w:t xml:space="preserve">nuo </w:t>
      </w:r>
      <w:r w:rsidR="5D796156" w:rsidRPr="106EFF2F">
        <w:rPr>
          <w:rFonts w:ascii="Arial" w:hAnsi="Arial" w:cs="Arial"/>
          <w:sz w:val="20"/>
          <w:szCs w:val="20"/>
        </w:rPr>
        <w:t xml:space="preserve">kiekvieno </w:t>
      </w:r>
      <w:r w:rsidR="5DF84E5D" w:rsidRPr="106EFF2F">
        <w:rPr>
          <w:rFonts w:ascii="Arial" w:hAnsi="Arial" w:cs="Arial"/>
          <w:sz w:val="20"/>
          <w:szCs w:val="20"/>
        </w:rPr>
        <w:t>modulio užsakymo dienos</w:t>
      </w:r>
      <w:r w:rsidR="00A6289B">
        <w:rPr>
          <w:rFonts w:ascii="Arial" w:hAnsi="Arial" w:cs="Arial"/>
          <w:sz w:val="20"/>
          <w:szCs w:val="20"/>
        </w:rPr>
        <w:t>)</w:t>
      </w:r>
      <w:r w:rsidR="00BA63DC" w:rsidRPr="106EFF2F">
        <w:rPr>
          <w:rFonts w:ascii="Arial" w:hAnsi="Arial" w:cs="Arial"/>
          <w:sz w:val="20"/>
          <w:szCs w:val="20"/>
        </w:rPr>
        <w:t>.</w:t>
      </w:r>
      <w:r w:rsidR="3A3C4EE1" w:rsidRPr="106EFF2F">
        <w:rPr>
          <w:rFonts w:ascii="Arial" w:hAnsi="Arial" w:cs="Arial"/>
          <w:sz w:val="20"/>
          <w:szCs w:val="20"/>
        </w:rPr>
        <w:t xml:space="preserve"> Moduliai užsakomi atskirai, derinant priimtinas apimtis su Tiekėju.</w:t>
      </w:r>
    </w:p>
    <w:p w14:paraId="2165DC1F" w14:textId="1E9A6005" w:rsidR="00A32416" w:rsidRPr="00906C4D" w:rsidRDefault="00A32416" w:rsidP="00DE2EA3">
      <w:pPr>
        <w:pStyle w:val="ListParagraph"/>
        <w:numPr>
          <w:ilvl w:val="2"/>
          <w:numId w:val="16"/>
        </w:numPr>
        <w:tabs>
          <w:tab w:val="left" w:pos="1418"/>
        </w:tabs>
        <w:ind w:left="567" w:firstLine="0"/>
        <w:rPr>
          <w:rFonts w:ascii="Arial" w:hAnsi="Arial" w:cs="Arial"/>
          <w:sz w:val="20"/>
          <w:szCs w:val="20"/>
        </w:rPr>
      </w:pPr>
      <w:r w:rsidRPr="00906C4D">
        <w:rPr>
          <w:rFonts w:ascii="Arial" w:hAnsi="Arial" w:cs="Arial"/>
          <w:sz w:val="20"/>
          <w:szCs w:val="20"/>
        </w:rPr>
        <w:t xml:space="preserve">III </w:t>
      </w:r>
      <w:r w:rsidR="003B5F28">
        <w:rPr>
          <w:rFonts w:ascii="Arial" w:hAnsi="Arial" w:cs="Arial"/>
          <w:sz w:val="20"/>
          <w:szCs w:val="20"/>
        </w:rPr>
        <w:t xml:space="preserve">ir V </w:t>
      </w:r>
      <w:r w:rsidR="003B5F28" w:rsidRPr="00906C4D">
        <w:rPr>
          <w:rFonts w:ascii="Arial" w:hAnsi="Arial" w:cs="Arial"/>
          <w:sz w:val="20"/>
          <w:szCs w:val="20"/>
        </w:rPr>
        <w:t>etap</w:t>
      </w:r>
      <w:r w:rsidR="003B5F28">
        <w:rPr>
          <w:rFonts w:ascii="Arial" w:hAnsi="Arial" w:cs="Arial"/>
          <w:sz w:val="20"/>
          <w:szCs w:val="20"/>
        </w:rPr>
        <w:t>e nurodytiems</w:t>
      </w:r>
      <w:r w:rsidRPr="00906C4D">
        <w:rPr>
          <w:rFonts w:ascii="Arial" w:hAnsi="Arial" w:cs="Arial"/>
          <w:sz w:val="20"/>
          <w:szCs w:val="20"/>
        </w:rPr>
        <w:t xml:space="preserve"> mokymams </w:t>
      </w:r>
      <w:r w:rsidR="003B5F28">
        <w:rPr>
          <w:rFonts w:ascii="Arial" w:hAnsi="Arial" w:cs="Arial"/>
          <w:sz w:val="20"/>
          <w:szCs w:val="20"/>
        </w:rPr>
        <w:t xml:space="preserve">planuojama po </w:t>
      </w:r>
      <w:r w:rsidR="003B5F28" w:rsidRPr="00906C4D">
        <w:rPr>
          <w:rFonts w:ascii="Arial" w:hAnsi="Arial" w:cs="Arial"/>
          <w:sz w:val="20"/>
          <w:szCs w:val="20"/>
        </w:rPr>
        <w:t xml:space="preserve"> </w:t>
      </w:r>
      <w:r w:rsidRPr="00906C4D">
        <w:rPr>
          <w:rFonts w:ascii="Arial" w:hAnsi="Arial" w:cs="Arial"/>
          <w:sz w:val="20"/>
          <w:szCs w:val="20"/>
        </w:rPr>
        <w:t xml:space="preserve">1 </w:t>
      </w:r>
      <w:r w:rsidR="003B5F28" w:rsidRPr="00906C4D">
        <w:rPr>
          <w:rFonts w:ascii="Arial" w:hAnsi="Arial" w:cs="Arial"/>
          <w:sz w:val="20"/>
          <w:szCs w:val="20"/>
        </w:rPr>
        <w:t>susitikim</w:t>
      </w:r>
      <w:r w:rsidR="003B5F28">
        <w:rPr>
          <w:rFonts w:ascii="Arial" w:hAnsi="Arial" w:cs="Arial"/>
          <w:sz w:val="20"/>
          <w:szCs w:val="20"/>
        </w:rPr>
        <w:t>ą</w:t>
      </w:r>
      <w:r w:rsidRPr="00906C4D">
        <w:rPr>
          <w:rFonts w:ascii="Arial" w:hAnsi="Arial" w:cs="Arial"/>
          <w:sz w:val="20"/>
          <w:szCs w:val="20"/>
        </w:rPr>
        <w:t xml:space="preserve">. Mokymai vykdomi </w:t>
      </w:r>
      <w:r w:rsidR="003B5F28">
        <w:rPr>
          <w:rFonts w:ascii="Arial" w:hAnsi="Arial" w:cs="Arial"/>
          <w:sz w:val="20"/>
          <w:szCs w:val="20"/>
        </w:rPr>
        <w:t xml:space="preserve"> pagal Užsakymą, </w:t>
      </w:r>
      <w:r w:rsidRPr="00906C4D">
        <w:rPr>
          <w:rFonts w:ascii="Arial" w:hAnsi="Arial" w:cs="Arial"/>
          <w:sz w:val="20"/>
          <w:szCs w:val="20"/>
        </w:rPr>
        <w:t>šalių iš anksto suderintą dieną</w:t>
      </w:r>
      <w:r w:rsidR="00D5160B" w:rsidRPr="00906C4D">
        <w:rPr>
          <w:rFonts w:ascii="Arial" w:hAnsi="Arial" w:cs="Arial"/>
          <w:sz w:val="20"/>
          <w:szCs w:val="20"/>
        </w:rPr>
        <w:t xml:space="preserve"> bei </w:t>
      </w:r>
      <w:r w:rsidR="009D56D7" w:rsidRPr="00906C4D">
        <w:rPr>
          <w:rFonts w:ascii="Arial" w:hAnsi="Arial" w:cs="Arial"/>
          <w:sz w:val="20"/>
          <w:szCs w:val="20"/>
        </w:rPr>
        <w:t>suderint</w:t>
      </w:r>
      <w:r w:rsidR="00DC4ACD" w:rsidRPr="00906C4D">
        <w:rPr>
          <w:rFonts w:ascii="Arial" w:hAnsi="Arial" w:cs="Arial"/>
          <w:sz w:val="20"/>
          <w:szCs w:val="20"/>
        </w:rPr>
        <w:t>ą</w:t>
      </w:r>
      <w:r w:rsidR="009D56D7" w:rsidRPr="00906C4D">
        <w:rPr>
          <w:rFonts w:ascii="Arial" w:hAnsi="Arial" w:cs="Arial"/>
          <w:sz w:val="20"/>
          <w:szCs w:val="20"/>
        </w:rPr>
        <w:t xml:space="preserve"> mokymų plan</w:t>
      </w:r>
      <w:r w:rsidR="00DC4ACD" w:rsidRPr="00906C4D">
        <w:rPr>
          <w:rFonts w:ascii="Arial" w:hAnsi="Arial" w:cs="Arial"/>
          <w:sz w:val="20"/>
          <w:szCs w:val="20"/>
        </w:rPr>
        <w:t>ą</w:t>
      </w:r>
      <w:r w:rsidR="009D56D7" w:rsidRPr="00906C4D">
        <w:rPr>
          <w:rFonts w:ascii="Arial" w:hAnsi="Arial" w:cs="Arial"/>
          <w:sz w:val="20"/>
          <w:szCs w:val="20"/>
        </w:rPr>
        <w:t xml:space="preserve">. </w:t>
      </w:r>
      <w:r w:rsidR="002415FF" w:rsidRPr="00906C4D">
        <w:rPr>
          <w:rFonts w:ascii="Arial" w:hAnsi="Arial" w:cs="Arial"/>
          <w:sz w:val="20"/>
          <w:szCs w:val="20"/>
        </w:rPr>
        <w:t>Mokymai bus vykdomi nuotoliu arba Vilniaus kogeneracinėje jėgainė</w:t>
      </w:r>
      <w:r w:rsidR="00352C35" w:rsidRPr="00906C4D">
        <w:rPr>
          <w:rFonts w:ascii="Arial" w:hAnsi="Arial" w:cs="Arial"/>
          <w:sz w:val="20"/>
          <w:szCs w:val="20"/>
        </w:rPr>
        <w:t xml:space="preserve"> (šalių susitarimu)</w:t>
      </w:r>
      <w:r w:rsidR="46083CC2" w:rsidRPr="00906C4D">
        <w:rPr>
          <w:rFonts w:ascii="Arial" w:hAnsi="Arial" w:cs="Arial"/>
          <w:sz w:val="20"/>
          <w:szCs w:val="20"/>
        </w:rPr>
        <w:t>;</w:t>
      </w:r>
    </w:p>
    <w:p w14:paraId="0AB58E76" w14:textId="19DAE598" w:rsidR="001F0CA1" w:rsidRDefault="001F0CA1" w:rsidP="001F0CA1">
      <w:pPr>
        <w:pStyle w:val="ListParagraph"/>
        <w:numPr>
          <w:ilvl w:val="2"/>
          <w:numId w:val="16"/>
        </w:numPr>
        <w:tabs>
          <w:tab w:val="left" w:pos="1418"/>
        </w:tabs>
        <w:ind w:left="567" w:firstLine="0"/>
        <w:rPr>
          <w:rFonts w:ascii="Arial" w:hAnsi="Arial" w:cs="Arial"/>
          <w:sz w:val="20"/>
          <w:szCs w:val="20"/>
        </w:rPr>
      </w:pPr>
      <w:r w:rsidRPr="001F0CA1">
        <w:rPr>
          <w:rFonts w:ascii="Arial" w:hAnsi="Arial" w:cs="Arial"/>
          <w:sz w:val="20"/>
          <w:szCs w:val="20"/>
        </w:rPr>
        <w:t>Prekių</w:t>
      </w:r>
      <w:r w:rsidR="00C03E13">
        <w:rPr>
          <w:rFonts w:ascii="Arial" w:hAnsi="Arial" w:cs="Arial"/>
          <w:sz w:val="20"/>
          <w:szCs w:val="20"/>
        </w:rPr>
        <w:t xml:space="preserve"> ir/ar Paslaugų</w:t>
      </w:r>
      <w:r w:rsidRPr="001F0CA1">
        <w:rPr>
          <w:rFonts w:ascii="Arial" w:hAnsi="Arial" w:cs="Arial"/>
          <w:sz w:val="20"/>
          <w:szCs w:val="20"/>
        </w:rPr>
        <w:t xml:space="preserve"> perdavimo - priėmimo ar </w:t>
      </w:r>
      <w:r w:rsidR="00C03E13">
        <w:rPr>
          <w:rFonts w:ascii="Arial" w:hAnsi="Arial" w:cs="Arial"/>
          <w:sz w:val="20"/>
          <w:szCs w:val="20"/>
        </w:rPr>
        <w:t>g</w:t>
      </w:r>
      <w:r w:rsidRPr="001F0CA1">
        <w:rPr>
          <w:rFonts w:ascii="Arial" w:hAnsi="Arial" w:cs="Arial"/>
          <w:sz w:val="20"/>
          <w:szCs w:val="20"/>
        </w:rPr>
        <w:t xml:space="preserve">arantinio laikotarpio metu pastebėtiems trūkumams šalinti nustatomas </w:t>
      </w:r>
      <w:r>
        <w:rPr>
          <w:rFonts w:ascii="Arial" w:hAnsi="Arial" w:cs="Arial"/>
          <w:sz w:val="20"/>
          <w:szCs w:val="20"/>
        </w:rPr>
        <w:t>ne ilgesnis kaip 2</w:t>
      </w:r>
      <w:r w:rsidRPr="001F0CA1">
        <w:rPr>
          <w:rFonts w:ascii="Arial" w:hAnsi="Arial" w:cs="Arial"/>
          <w:sz w:val="20"/>
          <w:szCs w:val="20"/>
        </w:rPr>
        <w:t>0 (</w:t>
      </w:r>
      <w:r>
        <w:rPr>
          <w:rFonts w:ascii="Arial" w:hAnsi="Arial" w:cs="Arial"/>
          <w:sz w:val="20"/>
          <w:szCs w:val="20"/>
        </w:rPr>
        <w:t>dvide</w:t>
      </w:r>
      <w:r w:rsidRPr="001F0CA1">
        <w:rPr>
          <w:rFonts w:ascii="Arial" w:hAnsi="Arial" w:cs="Arial"/>
          <w:sz w:val="20"/>
          <w:szCs w:val="20"/>
        </w:rPr>
        <w:t xml:space="preserve">šimt) </w:t>
      </w:r>
      <w:r>
        <w:rPr>
          <w:rFonts w:ascii="Arial" w:hAnsi="Arial" w:cs="Arial"/>
          <w:sz w:val="20"/>
          <w:szCs w:val="20"/>
        </w:rPr>
        <w:t>darbo</w:t>
      </w:r>
      <w:r w:rsidRPr="001F0CA1">
        <w:rPr>
          <w:rFonts w:ascii="Arial" w:hAnsi="Arial" w:cs="Arial"/>
          <w:sz w:val="20"/>
          <w:szCs w:val="20"/>
        </w:rPr>
        <w:t xml:space="preserve"> dienų terminas </w:t>
      </w:r>
      <w:r w:rsidRPr="001F0CA1">
        <w:rPr>
          <w:rFonts w:ascii="Arial" w:hAnsi="Arial" w:cs="Arial"/>
          <w:sz w:val="20"/>
          <w:szCs w:val="20"/>
        </w:rPr>
        <w:t xml:space="preserve">nuo Pirkėjo pranešimo apie </w:t>
      </w:r>
      <w:r w:rsidR="00CD3195">
        <w:rPr>
          <w:rFonts w:ascii="Arial" w:hAnsi="Arial" w:cs="Arial"/>
          <w:sz w:val="20"/>
          <w:szCs w:val="20"/>
        </w:rPr>
        <w:t>paste</w:t>
      </w:r>
      <w:r w:rsidR="00C03E13">
        <w:rPr>
          <w:rFonts w:ascii="Arial" w:hAnsi="Arial" w:cs="Arial"/>
          <w:sz w:val="20"/>
          <w:szCs w:val="20"/>
        </w:rPr>
        <w:t>b</w:t>
      </w:r>
      <w:r w:rsidR="00CD3195">
        <w:rPr>
          <w:rFonts w:ascii="Arial" w:hAnsi="Arial" w:cs="Arial"/>
          <w:sz w:val="20"/>
          <w:szCs w:val="20"/>
        </w:rPr>
        <w:t>ėtus trūkumus dienos.</w:t>
      </w:r>
    </w:p>
    <w:p w14:paraId="0D49F31A" w14:textId="77777777" w:rsidR="001F0CA1" w:rsidRPr="00906C4D" w:rsidRDefault="001F0CA1" w:rsidP="001F0CA1">
      <w:pPr>
        <w:pStyle w:val="ListParagraph"/>
        <w:tabs>
          <w:tab w:val="left" w:pos="1418"/>
        </w:tabs>
        <w:ind w:left="567" w:firstLine="0"/>
        <w:rPr>
          <w:rFonts w:ascii="Arial" w:hAnsi="Arial" w:cs="Arial"/>
          <w:sz w:val="20"/>
          <w:szCs w:val="20"/>
        </w:rPr>
      </w:pPr>
    </w:p>
    <w:p w14:paraId="3E6B1C36" w14:textId="69BA4C17" w:rsidR="00AF0FDD" w:rsidRPr="00906C4D" w:rsidRDefault="00604858" w:rsidP="5DA84EBC">
      <w:pPr>
        <w:pStyle w:val="ListParagraph"/>
        <w:numPr>
          <w:ilvl w:val="1"/>
          <w:numId w:val="16"/>
        </w:numPr>
        <w:tabs>
          <w:tab w:val="left" w:pos="567"/>
        </w:tabs>
        <w:ind w:left="0" w:firstLine="0"/>
        <w:rPr>
          <w:rFonts w:ascii="Arial" w:hAnsi="Arial" w:cs="Arial"/>
          <w:sz w:val="20"/>
          <w:szCs w:val="20"/>
        </w:rPr>
      </w:pPr>
      <w:bookmarkStart w:id="6" w:name="_Hlk173930849"/>
      <w:r w:rsidRPr="5DA84EBC">
        <w:rPr>
          <w:rFonts w:ascii="Arial" w:hAnsi="Arial" w:cs="Arial"/>
          <w:sz w:val="20"/>
          <w:szCs w:val="20"/>
        </w:rPr>
        <w:t xml:space="preserve"> </w:t>
      </w:r>
      <w:r w:rsidR="00A32416" w:rsidRPr="5DA84EBC">
        <w:rPr>
          <w:rFonts w:ascii="Arial" w:hAnsi="Arial" w:cs="Arial"/>
          <w:sz w:val="20"/>
          <w:szCs w:val="20"/>
        </w:rPr>
        <w:t xml:space="preserve">Įrankio </w:t>
      </w:r>
      <w:r w:rsidR="00AE62BC">
        <w:rPr>
          <w:rFonts w:ascii="Arial" w:hAnsi="Arial" w:cs="Arial"/>
          <w:sz w:val="20"/>
          <w:szCs w:val="20"/>
        </w:rPr>
        <w:t>ir Prekybos sis</w:t>
      </w:r>
      <w:r w:rsidR="00A253F5">
        <w:rPr>
          <w:rFonts w:ascii="Arial" w:hAnsi="Arial" w:cs="Arial"/>
          <w:sz w:val="20"/>
          <w:szCs w:val="20"/>
        </w:rPr>
        <w:t>temos</w:t>
      </w:r>
      <w:r w:rsidR="00A32416" w:rsidRPr="5DA84EBC">
        <w:rPr>
          <w:rFonts w:ascii="Arial" w:hAnsi="Arial" w:cs="Arial"/>
          <w:sz w:val="20"/>
          <w:szCs w:val="20"/>
        </w:rPr>
        <w:t xml:space="preserve"> nuoma ir palaikymas</w:t>
      </w:r>
      <w:bookmarkEnd w:id="6"/>
      <w:r w:rsidR="00A32416" w:rsidRPr="5DA84EBC">
        <w:rPr>
          <w:rFonts w:ascii="Arial" w:hAnsi="Arial" w:cs="Arial"/>
          <w:sz w:val="20"/>
          <w:szCs w:val="20"/>
        </w:rPr>
        <w:t>:</w:t>
      </w:r>
    </w:p>
    <w:p w14:paraId="2E2614B1" w14:textId="50DAB262" w:rsidR="00AF0FDD" w:rsidRPr="00906C4D" w:rsidRDefault="00A32416" w:rsidP="00DE2EA3">
      <w:pPr>
        <w:pStyle w:val="ListParagraph"/>
        <w:numPr>
          <w:ilvl w:val="2"/>
          <w:numId w:val="16"/>
        </w:numPr>
        <w:ind w:left="567" w:firstLine="0"/>
        <w:rPr>
          <w:rFonts w:ascii="Arial" w:hAnsi="Arial" w:cs="Arial"/>
          <w:sz w:val="20"/>
          <w:szCs w:val="20"/>
        </w:rPr>
      </w:pPr>
      <w:r w:rsidRPr="5DA84EBC">
        <w:rPr>
          <w:rFonts w:ascii="Arial" w:hAnsi="Arial" w:cs="Arial"/>
          <w:sz w:val="20"/>
          <w:szCs w:val="20"/>
        </w:rPr>
        <w:t xml:space="preserve">Įrankio </w:t>
      </w:r>
      <w:r w:rsidR="00DE6ED8">
        <w:rPr>
          <w:rFonts w:ascii="Arial" w:hAnsi="Arial" w:cs="Arial"/>
          <w:sz w:val="20"/>
          <w:szCs w:val="20"/>
        </w:rPr>
        <w:t>ir Prekybos sistemos</w:t>
      </w:r>
      <w:r w:rsidR="00DE6ED8" w:rsidRPr="5DA84EBC">
        <w:rPr>
          <w:rFonts w:ascii="Arial" w:hAnsi="Arial" w:cs="Arial"/>
          <w:sz w:val="20"/>
          <w:szCs w:val="20"/>
        </w:rPr>
        <w:t xml:space="preserve"> </w:t>
      </w:r>
      <w:r w:rsidRPr="5DA84EBC">
        <w:rPr>
          <w:rFonts w:ascii="Arial" w:hAnsi="Arial" w:cs="Arial"/>
          <w:sz w:val="20"/>
          <w:szCs w:val="20"/>
        </w:rPr>
        <w:t xml:space="preserve">nuomos ir palaikymo paslauga pradedama teikti </w:t>
      </w:r>
      <w:r w:rsidR="2D90838F" w:rsidRPr="6EF3B097">
        <w:rPr>
          <w:rFonts w:ascii="Arial" w:hAnsi="Arial" w:cs="Arial"/>
          <w:sz w:val="20"/>
          <w:szCs w:val="20"/>
        </w:rPr>
        <w:t xml:space="preserve">kai </w:t>
      </w:r>
      <w:r w:rsidR="185224C5" w:rsidRPr="6EF3B097">
        <w:rPr>
          <w:rFonts w:ascii="Arial" w:hAnsi="Arial" w:cs="Arial"/>
          <w:sz w:val="20"/>
          <w:szCs w:val="20"/>
        </w:rPr>
        <w:t>pilnai įvykdytas bent vienas modulio įdiegimas (pasirašomas aktas)</w:t>
      </w:r>
      <w:r w:rsidRPr="5DA84EBC">
        <w:rPr>
          <w:rFonts w:ascii="Arial" w:hAnsi="Arial" w:cs="Arial"/>
          <w:sz w:val="20"/>
          <w:szCs w:val="20"/>
        </w:rPr>
        <w:t xml:space="preserve"> ir teikiama nepertraukiamai 24 mėn.</w:t>
      </w:r>
    </w:p>
    <w:p w14:paraId="563DF7D9" w14:textId="42E51285" w:rsidR="00102A8F" w:rsidRDefault="007E3FBE" w:rsidP="00DE2EA3">
      <w:pPr>
        <w:pStyle w:val="ListParagraph"/>
        <w:numPr>
          <w:ilvl w:val="2"/>
          <w:numId w:val="16"/>
        </w:numPr>
        <w:ind w:left="567" w:firstLine="0"/>
        <w:rPr>
          <w:rFonts w:ascii="Arial" w:hAnsi="Arial" w:cs="Arial"/>
          <w:sz w:val="20"/>
          <w:szCs w:val="20"/>
        </w:rPr>
      </w:pPr>
      <w:r w:rsidRPr="5DA84EBC">
        <w:rPr>
          <w:rFonts w:ascii="Arial" w:hAnsi="Arial" w:cs="Arial"/>
          <w:sz w:val="20"/>
          <w:szCs w:val="20"/>
        </w:rPr>
        <w:t>Priežiūros</w:t>
      </w:r>
      <w:r w:rsidRPr="6EF3B097">
        <w:rPr>
          <w:rFonts w:ascii="Arial" w:hAnsi="Arial" w:cs="Arial"/>
          <w:sz w:val="20"/>
          <w:szCs w:val="20"/>
        </w:rPr>
        <w:t xml:space="preserve"> </w:t>
      </w:r>
      <w:r w:rsidR="5AC98CDE" w:rsidRPr="6EF3B097">
        <w:rPr>
          <w:rFonts w:ascii="Arial" w:hAnsi="Arial" w:cs="Arial"/>
          <w:sz w:val="20"/>
          <w:szCs w:val="20"/>
        </w:rPr>
        <w:t>ir palaikymo</w:t>
      </w:r>
      <w:r w:rsidRPr="5DA84EBC">
        <w:rPr>
          <w:rFonts w:ascii="Arial" w:hAnsi="Arial" w:cs="Arial"/>
          <w:sz w:val="20"/>
          <w:szCs w:val="20"/>
        </w:rPr>
        <w:t xml:space="preserve"> paslaugos Sistemos </w:t>
      </w:r>
      <w:r w:rsidRPr="5DA84EBC">
        <w:rPr>
          <w:rFonts w:ascii="Arial" w:hAnsi="Arial" w:cs="Arial"/>
          <w:b/>
          <w:bCs/>
          <w:sz w:val="20"/>
          <w:szCs w:val="20"/>
        </w:rPr>
        <w:t>gamybinei aplinkai</w:t>
      </w:r>
      <w:r w:rsidRPr="5DA84EBC">
        <w:rPr>
          <w:rFonts w:ascii="Arial" w:hAnsi="Arial" w:cs="Arial"/>
          <w:sz w:val="20"/>
          <w:szCs w:val="20"/>
        </w:rPr>
        <w:t>, teikiamos numatomu laiku, kuris nurodytas žemiau esančioje lentelėje</w:t>
      </w:r>
      <w:r w:rsidR="00E2014F" w:rsidRPr="5DA84EBC">
        <w:rPr>
          <w:rFonts w:ascii="Arial" w:hAnsi="Arial" w:cs="Arial"/>
          <w:sz w:val="20"/>
          <w:szCs w:val="20"/>
        </w:rPr>
        <w:t xml:space="preserve"> Nr.2</w:t>
      </w:r>
    </w:p>
    <w:p w14:paraId="19F02EFF" w14:textId="77777777" w:rsidR="00A53F0D" w:rsidRPr="00906C4D" w:rsidRDefault="00A53F0D" w:rsidP="00A53F0D">
      <w:pPr>
        <w:pStyle w:val="ListParagraph"/>
        <w:ind w:left="567" w:firstLine="0"/>
        <w:rPr>
          <w:rFonts w:ascii="Arial" w:hAnsi="Arial" w:cs="Arial"/>
          <w:sz w:val="20"/>
          <w:szCs w:val="20"/>
        </w:rPr>
      </w:pP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959"/>
        <w:gridCol w:w="5362"/>
      </w:tblGrid>
      <w:tr w:rsidR="00F176F3" w:rsidRPr="00906C4D" w14:paraId="72213B00" w14:textId="77777777" w:rsidTr="00AE5897">
        <w:trPr>
          <w:trHeight w:val="300"/>
        </w:trPr>
        <w:tc>
          <w:tcPr>
            <w:tcW w:w="3959" w:type="dxa"/>
            <w:tcBorders>
              <w:top w:val="single" w:sz="6" w:space="0" w:color="000000"/>
              <w:left w:val="single" w:sz="6" w:space="0" w:color="000000"/>
              <w:bottom w:val="single" w:sz="6" w:space="0" w:color="000000"/>
              <w:right w:val="single" w:sz="6" w:space="0" w:color="000000"/>
            </w:tcBorders>
            <w:vAlign w:val="center"/>
            <w:hideMark/>
          </w:tcPr>
          <w:p w14:paraId="30C93215" w14:textId="4E047FF3" w:rsidR="00F176F3" w:rsidRPr="00906C4D" w:rsidRDefault="00F176F3" w:rsidP="00C925ED">
            <w:pPr>
              <w:tabs>
                <w:tab w:val="left" w:pos="993"/>
              </w:tabs>
              <w:ind w:left="0" w:firstLine="0"/>
              <w:jc w:val="center"/>
              <w:rPr>
                <w:rFonts w:ascii="Arial" w:hAnsi="Arial" w:cs="Arial"/>
                <w:sz w:val="20"/>
                <w:szCs w:val="20"/>
              </w:rPr>
            </w:pPr>
            <w:r w:rsidRPr="00906C4D">
              <w:rPr>
                <w:rFonts w:ascii="Arial" w:hAnsi="Arial" w:cs="Arial"/>
                <w:sz w:val="20"/>
                <w:szCs w:val="20"/>
              </w:rPr>
              <w:t>Priežiūros paslaugos laikas (darbo valandos)</w:t>
            </w:r>
          </w:p>
        </w:tc>
        <w:tc>
          <w:tcPr>
            <w:tcW w:w="5362" w:type="dxa"/>
            <w:tcBorders>
              <w:top w:val="single" w:sz="6" w:space="0" w:color="000000"/>
              <w:left w:val="single" w:sz="6" w:space="0" w:color="000000"/>
              <w:bottom w:val="single" w:sz="6" w:space="0" w:color="000000"/>
              <w:right w:val="single" w:sz="6" w:space="0" w:color="000000"/>
            </w:tcBorders>
            <w:vAlign w:val="center"/>
            <w:hideMark/>
          </w:tcPr>
          <w:p w14:paraId="319311DE" w14:textId="27EDA097" w:rsidR="00F176F3" w:rsidRPr="00906C4D" w:rsidRDefault="00F176F3" w:rsidP="00C925ED">
            <w:pPr>
              <w:tabs>
                <w:tab w:val="left" w:pos="993"/>
              </w:tabs>
              <w:ind w:left="0" w:firstLine="0"/>
              <w:jc w:val="center"/>
              <w:rPr>
                <w:rFonts w:ascii="Arial" w:hAnsi="Arial" w:cs="Arial"/>
                <w:sz w:val="20"/>
                <w:szCs w:val="20"/>
              </w:rPr>
            </w:pPr>
            <w:r w:rsidRPr="00906C4D">
              <w:rPr>
                <w:rFonts w:ascii="Arial" w:hAnsi="Arial" w:cs="Arial"/>
                <w:sz w:val="20"/>
                <w:szCs w:val="20"/>
              </w:rPr>
              <w:t>Priežiūros paslaugos laiko kategorija</w:t>
            </w:r>
          </w:p>
        </w:tc>
      </w:tr>
      <w:tr w:rsidR="00F176F3" w:rsidRPr="00906C4D" w14:paraId="4358D939" w14:textId="77777777" w:rsidTr="00AE5897">
        <w:trPr>
          <w:trHeight w:val="300"/>
        </w:trPr>
        <w:tc>
          <w:tcPr>
            <w:tcW w:w="3959" w:type="dxa"/>
            <w:tcBorders>
              <w:top w:val="single" w:sz="6" w:space="0" w:color="000000"/>
              <w:left w:val="single" w:sz="6" w:space="0" w:color="000000"/>
              <w:bottom w:val="single" w:sz="6" w:space="0" w:color="000000"/>
              <w:right w:val="single" w:sz="6" w:space="0" w:color="000000"/>
            </w:tcBorders>
            <w:hideMark/>
          </w:tcPr>
          <w:p w14:paraId="7FE16888" w14:textId="41827B29" w:rsidR="00F176F3" w:rsidRPr="00906C4D" w:rsidRDefault="00F176F3" w:rsidP="00C925ED">
            <w:pPr>
              <w:tabs>
                <w:tab w:val="left" w:pos="993"/>
              </w:tabs>
              <w:ind w:left="0" w:firstLine="0"/>
              <w:jc w:val="center"/>
              <w:rPr>
                <w:rFonts w:ascii="Arial" w:hAnsi="Arial" w:cs="Arial"/>
                <w:sz w:val="20"/>
                <w:szCs w:val="20"/>
              </w:rPr>
            </w:pPr>
            <w:r w:rsidRPr="00906C4D">
              <w:rPr>
                <w:rFonts w:ascii="Arial" w:hAnsi="Arial" w:cs="Arial"/>
                <w:sz w:val="20"/>
                <w:szCs w:val="20"/>
              </w:rPr>
              <w:t>I-IV: 7:30 – 16:30,</w:t>
            </w:r>
          </w:p>
          <w:p w14:paraId="05741B3A" w14:textId="45BBBB12" w:rsidR="00F176F3" w:rsidRPr="00906C4D" w:rsidRDefault="00F176F3" w:rsidP="00C925ED">
            <w:pPr>
              <w:tabs>
                <w:tab w:val="left" w:pos="993"/>
              </w:tabs>
              <w:ind w:left="0" w:firstLine="0"/>
              <w:jc w:val="center"/>
              <w:rPr>
                <w:rFonts w:ascii="Arial" w:hAnsi="Arial" w:cs="Arial"/>
                <w:sz w:val="20"/>
                <w:szCs w:val="20"/>
              </w:rPr>
            </w:pPr>
            <w:r w:rsidRPr="00906C4D">
              <w:rPr>
                <w:rFonts w:ascii="Arial" w:hAnsi="Arial" w:cs="Arial"/>
                <w:sz w:val="20"/>
                <w:szCs w:val="20"/>
              </w:rPr>
              <w:t>V 7:30-15:15</w:t>
            </w:r>
          </w:p>
        </w:tc>
        <w:tc>
          <w:tcPr>
            <w:tcW w:w="5362" w:type="dxa"/>
            <w:tcBorders>
              <w:top w:val="single" w:sz="6" w:space="0" w:color="000000"/>
              <w:left w:val="single" w:sz="6" w:space="0" w:color="000000"/>
              <w:bottom w:val="single" w:sz="6" w:space="0" w:color="000000"/>
              <w:right w:val="single" w:sz="6" w:space="0" w:color="000000"/>
            </w:tcBorders>
            <w:hideMark/>
          </w:tcPr>
          <w:p w14:paraId="52453040" w14:textId="02E32CA4" w:rsidR="00F176F3" w:rsidRPr="00906C4D" w:rsidRDefault="00F176F3" w:rsidP="001A4919">
            <w:pPr>
              <w:tabs>
                <w:tab w:val="left" w:pos="993"/>
              </w:tabs>
              <w:ind w:left="0" w:firstLine="0"/>
              <w:jc w:val="center"/>
              <w:rPr>
                <w:rFonts w:ascii="Arial" w:hAnsi="Arial" w:cs="Arial"/>
                <w:sz w:val="20"/>
                <w:szCs w:val="20"/>
              </w:rPr>
            </w:pPr>
            <w:r w:rsidRPr="00906C4D">
              <w:rPr>
                <w:rFonts w:ascii="Arial" w:hAnsi="Arial" w:cs="Arial"/>
                <w:sz w:val="20"/>
                <w:szCs w:val="20"/>
              </w:rPr>
              <w:t>8x5</w:t>
            </w:r>
          </w:p>
        </w:tc>
      </w:tr>
    </w:tbl>
    <w:p w14:paraId="79B2BD1D" w14:textId="77777777" w:rsidR="00F176F3" w:rsidRPr="00906C4D" w:rsidRDefault="00F176F3" w:rsidP="00C925ED">
      <w:pPr>
        <w:pStyle w:val="ListParagraph"/>
        <w:tabs>
          <w:tab w:val="left" w:pos="993"/>
        </w:tabs>
        <w:ind w:left="1134" w:firstLine="0"/>
        <w:rPr>
          <w:rFonts w:ascii="Arial" w:hAnsi="Arial" w:cs="Arial"/>
          <w:sz w:val="20"/>
          <w:szCs w:val="20"/>
        </w:rPr>
      </w:pPr>
    </w:p>
    <w:p w14:paraId="4857B348" w14:textId="1B518D8D" w:rsidR="005D6890" w:rsidRPr="00906C4D" w:rsidRDefault="005D6890" w:rsidP="00A53F0D">
      <w:pPr>
        <w:pStyle w:val="ListParagraph"/>
        <w:tabs>
          <w:tab w:val="left" w:pos="567"/>
        </w:tabs>
        <w:ind w:left="0" w:firstLine="0"/>
        <w:rPr>
          <w:rFonts w:ascii="Arial" w:hAnsi="Arial" w:cs="Arial"/>
          <w:sz w:val="20"/>
          <w:szCs w:val="20"/>
        </w:rPr>
      </w:pPr>
    </w:p>
    <w:p w14:paraId="129DA988" w14:textId="2CDD4C9B" w:rsidR="00AF0FDD" w:rsidRPr="00906C4D" w:rsidRDefault="00AF0FDD" w:rsidP="106EFF2F">
      <w:pPr>
        <w:tabs>
          <w:tab w:val="left" w:pos="851"/>
        </w:tabs>
        <w:ind w:left="0" w:firstLine="0"/>
        <w:rPr>
          <w:rFonts w:ascii="Arial" w:hAnsi="Arial" w:cs="Arial"/>
          <w:sz w:val="20"/>
          <w:szCs w:val="20"/>
        </w:rPr>
      </w:pPr>
    </w:p>
    <w:sectPr w:rsidR="00AF0FDD" w:rsidRPr="00906C4D">
      <w:headerReference w:type="even" r:id="rId12"/>
      <w:headerReference w:type="default" r:id="rId13"/>
      <w:headerReference w:type="first" r:id="rId14"/>
      <w:pgSz w:w="11906" w:h="16838"/>
      <w:pgMar w:top="1440" w:right="868" w:bottom="902" w:left="1701" w:header="352" w:footer="0"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ABE5FD" w14:textId="77777777" w:rsidR="00372992" w:rsidRDefault="00372992">
      <w:r>
        <w:separator/>
      </w:r>
    </w:p>
  </w:endnote>
  <w:endnote w:type="continuationSeparator" w:id="0">
    <w:p w14:paraId="25863317" w14:textId="77777777" w:rsidR="00372992" w:rsidRDefault="00372992">
      <w:r>
        <w:continuationSeparator/>
      </w:r>
    </w:p>
  </w:endnote>
  <w:endnote w:type="continuationNotice" w:id="1">
    <w:p w14:paraId="7044AE3E" w14:textId="77777777" w:rsidR="00372992" w:rsidRDefault="0037299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Arial-BoldMT">
    <w:altName w:val="Arial"/>
    <w:charset w:val="01"/>
    <w:family w:val="roman"/>
    <w:pitch w:val="variable"/>
  </w:font>
  <w:font w:name="ArialMT">
    <w:altName w:val="Arial"/>
    <w:charset w:val="01"/>
    <w:family w:val="roman"/>
    <w:pitch w:val="variable"/>
  </w:font>
  <w:font w:name="Liberation Sans">
    <w:altName w:val="Arial"/>
    <w:charset w:val="01"/>
    <w:family w:val="roman"/>
    <w:pitch w:val="variable"/>
  </w:font>
  <w:font w:name="Noto Sans CJK SC">
    <w:altName w:val="Cambria"/>
    <w:panose1 w:val="00000000000000000000"/>
    <w:charset w:val="00"/>
    <w:family w:val="roman"/>
    <w:notTrueType/>
    <w:pitch w:val="default"/>
  </w:font>
  <w:font w:name="Noto Sans Devanagari">
    <w:charset w:val="00"/>
    <w:family w:val="swiss"/>
    <w:pitch w:val="variable"/>
    <w:sig w:usb0="80008023" w:usb1="00002046" w:usb2="00000000" w:usb3="00000000" w:csb0="00000001" w:csb1="00000000"/>
  </w:font>
  <w:font w:name="TimesLT">
    <w:altName w:val="Times New Roman"/>
    <w:panose1 w:val="00000000000000000000"/>
    <w:charset w:val="BA"/>
    <w:family w:val="roman"/>
    <w:notTrueType/>
    <w:pitch w:val="variable"/>
    <w:sig w:usb0="00000007" w:usb1="00000000" w:usb2="00000000" w:usb3="00000000" w:csb0="00000081" w:csb1="00000000"/>
  </w:font>
  <w:font w:name="Aptos">
    <w:charset w:val="00"/>
    <w:family w:val="swiss"/>
    <w:pitch w:val="variable"/>
    <w:sig w:usb0="20000287" w:usb1="00000003" w:usb2="00000000" w:usb3="00000000" w:csb0="0000019F" w:csb1="00000000"/>
  </w:font>
  <w:font w:name="Inter Medium">
    <w:altName w:val="Calibri"/>
    <w:charset w:val="00"/>
    <w:family w:val="auto"/>
    <w:pitch w:val="variable"/>
    <w:sig w:usb0="E0000AFF" w:usb1="5200A1FF" w:usb2="00000021" w:usb3="00000000" w:csb0="0000019F" w:csb1="00000000"/>
  </w:font>
  <w:font w:name="Poppins">
    <w:charset w:val="BA"/>
    <w:family w:val="auto"/>
    <w:pitch w:val="variable"/>
    <w:sig w:usb0="00008007" w:usb1="00000000" w:usb2="00000000" w:usb3="00000000" w:csb0="00000093" w:csb1="00000000"/>
  </w:font>
  <w:font w:name="Inter Tight SemiBold">
    <w:altName w:val="Calibri"/>
    <w:charset w:val="00"/>
    <w:family w:val="auto"/>
    <w:pitch w:val="variable"/>
    <w:sig w:usb0="E10002FF" w:usb1="1200E5FF" w:usb2="00000009" w:usb3="00000000" w:csb0="000001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596CC5" w14:textId="77777777" w:rsidR="00372992" w:rsidRDefault="00372992">
      <w:r>
        <w:separator/>
      </w:r>
    </w:p>
  </w:footnote>
  <w:footnote w:type="continuationSeparator" w:id="0">
    <w:p w14:paraId="2881627B" w14:textId="77777777" w:rsidR="00372992" w:rsidRDefault="00372992">
      <w:r>
        <w:continuationSeparator/>
      </w:r>
    </w:p>
  </w:footnote>
  <w:footnote w:type="continuationNotice" w:id="1">
    <w:p w14:paraId="0AFE61C7" w14:textId="77777777" w:rsidR="00372992" w:rsidRDefault="0037299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9EEB7F" w14:textId="16D8F4AD" w:rsidR="00AF0FDD" w:rsidRDefault="00E54A8E">
    <w:pPr>
      <w:pStyle w:val="Header"/>
      <w:ind w:right="360"/>
    </w:pPr>
    <w:r>
      <w:rPr>
        <w:noProof/>
      </w:rPr>
      <mc:AlternateContent>
        <mc:Choice Requires="wps">
          <w:drawing>
            <wp:anchor distT="0" distB="0" distL="0" distR="0" simplePos="0" relativeHeight="251658241" behindDoc="1" locked="0" layoutInCell="0" allowOverlap="1" wp14:anchorId="55CB4E4B" wp14:editId="2E31F939">
              <wp:simplePos x="0" y="0"/>
              <wp:positionH relativeFrom="margin">
                <wp:align>center</wp:align>
              </wp:positionH>
              <wp:positionV relativeFrom="paragraph">
                <wp:posOffset>635</wp:posOffset>
              </wp:positionV>
              <wp:extent cx="14605" cy="14605"/>
              <wp:effectExtent l="0" t="0" r="0" b="0"/>
              <wp:wrapSquare wrapText="bothSides"/>
              <wp:docPr id="1" name="Frame1">
                <a:extLst xmlns:a="http://schemas.openxmlformats.org/drawingml/2006/main">
                  <a:ext uri="{FF2B5EF4-FFF2-40B4-BE49-F238E27FC236}">
                    <a16:creationId xmlns:a16="http://schemas.microsoft.com/office/drawing/2014/main" id="{08C3FA44-A62B-40BB-8659-D48B1412D728}"/>
                  </a:ext>
                </a:extLst>
              </wp:docPr>
              <wp:cNvGraphicFramePr/>
              <a:graphic xmlns:a="http://schemas.openxmlformats.org/drawingml/2006/main">
                <a:graphicData uri="http://schemas.microsoft.com/office/word/2010/wordprocessingShape">
                  <wps:wsp>
                    <wps:cNvSpPr/>
                    <wps:spPr>
                      <a:xfrm>
                        <a:off x="0" y="0"/>
                        <a:ext cx="14760" cy="14760"/>
                      </a:xfrm>
                      <a:prstGeom prst="rect">
                        <a:avLst/>
                      </a:prstGeom>
                      <a:noFill/>
                      <a:ln w="0">
                        <a:noFill/>
                      </a:ln>
                    </wps:spPr>
                    <wps:style>
                      <a:lnRef idx="0">
                        <a:scrgbClr r="0" g="0" b="0"/>
                      </a:lnRef>
                      <a:fillRef idx="0">
                        <a:scrgbClr r="0" g="0" b="0"/>
                      </a:fillRef>
                      <a:effectRef idx="0">
                        <a:scrgbClr r="0" g="0" b="0"/>
                      </a:effectRef>
                      <a:fontRef idx="minor"/>
                    </wps:style>
                    <wps:txbx>
                      <w:txbxContent>
                        <w:p w14:paraId="1C245424" w14:textId="77777777" w:rsidR="00AF0FDD" w:rsidRDefault="00A32416">
                          <w:pPr>
                            <w:pStyle w:val="Header"/>
                            <w:rPr>
                              <w:rStyle w:val="PageNumber"/>
                            </w:rPr>
                          </w:pPr>
                          <w:r>
                            <w:rPr>
                              <w:rStyle w:val="PageNumber"/>
                              <w:color w:val="000000"/>
                            </w:rPr>
                            <w:fldChar w:fldCharType="begin"/>
                          </w:r>
                          <w:r>
                            <w:rPr>
                              <w:rStyle w:val="PageNumber"/>
                              <w:color w:val="000000"/>
                            </w:rPr>
                            <w:instrText xml:space="preserve"> PAGE </w:instrText>
                          </w:r>
                          <w:r>
                            <w:rPr>
                              <w:rStyle w:val="PageNumber"/>
                              <w:color w:val="000000"/>
                            </w:rPr>
                            <w:fldChar w:fldCharType="separate"/>
                          </w:r>
                          <w:r>
                            <w:rPr>
                              <w:rStyle w:val="PageNumber"/>
                              <w:color w:val="000000"/>
                            </w:rPr>
                            <w:t>0</w:t>
                          </w:r>
                          <w:r>
                            <w:rPr>
                              <w:rStyle w:val="PageNumber"/>
                              <w:color w:val="000000"/>
                            </w:rPr>
                            <w:fldChar w:fldCharType="end"/>
                          </w:r>
                        </w:p>
                      </w:txbxContent>
                    </wps:txbx>
                    <wps:bodyPr lIns="0" tIns="0" rIns="0" bIns="0" anchor="t">
                      <a:spAutoFit/>
                    </wps:bodyPr>
                  </wps:wsp>
                </a:graphicData>
              </a:graphic>
            </wp:anchor>
          </w:drawing>
        </mc:Choice>
        <mc:Fallback>
          <w:pict>
            <v:rect w14:anchorId="55CB4E4B" id="Frame1" o:spid="_x0000_s1026" style="position:absolute;left:0;text-align:left;margin-left:0;margin-top:.05pt;width:1.15pt;height:1.15pt;z-index:-251658239;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" o:allowincell="f" filled="f" stroked="f" strokeweight="0">
              <v:textbox style="mso-fit-shape-to-text:t" inset="0,0,0,0">
                <w:txbxContent>
                  <w:p w14:paraId="1C245424" w14:textId="77777777" w:rsidR="00AF0FDD" w:rsidRDefault="00A32416">
                    <w:pPr>
                      <w:pStyle w:val="Header"/>
                      <w:rPr>
                        <w:rStyle w:val="PageNumber"/>
                      </w:rPr>
                    </w:pPr>
                    <w:r>
                      <w:rPr>
                        <w:rStyle w:val="PageNumber"/>
                        <w:color w:val="000000"/>
                      </w:rPr>
                      <w:fldChar w:fldCharType="begin"/>
                    </w:r>
                    <w:r>
                      <w:rPr>
                        <w:rStyle w:val="PageNumber"/>
                        <w:color w:val="000000"/>
                      </w:rPr>
                      <w:instrText xml:space="preserve"> PAGE </w:instrText>
                    </w:r>
                    <w:r>
                      <w:rPr>
                        <w:rStyle w:val="PageNumber"/>
                        <w:color w:val="000000"/>
                      </w:rPr>
                      <w:fldChar w:fldCharType="separate"/>
                    </w:r>
                    <w:r>
                      <w:rPr>
                        <w:rStyle w:val="PageNumber"/>
                        <w:color w:val="000000"/>
                      </w:rPr>
                      <w:t>0</w:t>
                    </w:r>
                    <w:r>
                      <w:rPr>
                        <w:rStyle w:val="PageNumber"/>
                        <w:color w:val="000000"/>
                      </w:rPr>
                      <w:fldChar w:fldCharType="end"/>
                    </w:r>
                  </w:p>
                </w:txbxContent>
              </v:textbox>
              <w10:wrap type="square" anchorx="margin"/>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282EE" w14:textId="742B0F75" w:rsidR="00AF0FDD" w:rsidRDefault="00E54A8E">
    <w:pPr>
      <w:pStyle w:val="BodyText"/>
      <w:ind w:right="360"/>
      <w:jc w:val="right"/>
    </w:pPr>
    <w:r>
      <w:rPr>
        <w:noProof/>
      </w:rPr>
      <mc:AlternateContent>
        <mc:Choice Requires="wps">
          <w:drawing>
            <wp:anchor distT="0" distB="0" distL="0" distR="0" simplePos="0" relativeHeight="251658240" behindDoc="1" locked="0" layoutInCell="0" allowOverlap="1" wp14:anchorId="318147D9" wp14:editId="4E32BDF9">
              <wp:simplePos x="0" y="0"/>
              <wp:positionH relativeFrom="margin">
                <wp:align>center</wp:align>
              </wp:positionH>
              <wp:positionV relativeFrom="paragraph">
                <wp:posOffset>635</wp:posOffset>
              </wp:positionV>
              <wp:extent cx="331470" cy="173990"/>
              <wp:effectExtent l="0" t="0" r="0" b="0"/>
              <wp:wrapSquare wrapText="bothSides"/>
              <wp:docPr id="3" name="Frame2">
                <a:extLst xmlns:a="http://schemas.openxmlformats.org/drawingml/2006/main">
                  <a:ext uri="{FF2B5EF4-FFF2-40B4-BE49-F238E27FC236}">
                    <a16:creationId xmlns:a16="http://schemas.microsoft.com/office/drawing/2014/main" id="{084B956A-9BE8-4F23-9C11-2BE0DC51992F}"/>
                  </a:ext>
                </a:extLst>
              </wp:docPr>
              <wp:cNvGraphicFramePr/>
              <a:graphic xmlns:a="http://schemas.openxmlformats.org/drawingml/2006/main">
                <a:graphicData uri="http://schemas.microsoft.com/office/word/2010/wordprocessingShape">
                  <wps:wsp>
                    <wps:cNvSpPr/>
                    <wps:spPr>
                      <a:xfrm>
                        <a:off x="0" y="0"/>
                        <a:ext cx="331560" cy="173880"/>
                      </a:xfrm>
                      <a:prstGeom prst="rect">
                        <a:avLst/>
                      </a:prstGeom>
                      <a:noFill/>
                      <a:ln w="0">
                        <a:noFill/>
                      </a:ln>
                    </wps:spPr>
                    <wps:style>
                      <a:lnRef idx="0">
                        <a:scrgbClr r="0" g="0" b="0"/>
                      </a:lnRef>
                      <a:fillRef idx="0">
                        <a:scrgbClr r="0" g="0" b="0"/>
                      </a:fillRef>
                      <a:effectRef idx="0">
                        <a:scrgbClr r="0" g="0" b="0"/>
                      </a:effectRef>
                      <a:fontRef idx="minor"/>
                    </wps:style>
                    <wps:txbx>
                      <w:txbxContent>
                        <w:p w14:paraId="755C656B" w14:textId="77777777" w:rsidR="00AF0FDD" w:rsidRDefault="00AF0FDD">
                          <w:pPr>
                            <w:pStyle w:val="Header"/>
                            <w:rPr>
                              <w:rStyle w:val="PageNumber"/>
                            </w:rPr>
                          </w:pPr>
                        </w:p>
                      </w:txbxContent>
                    </wps:txbx>
                    <wps:bodyPr lIns="0" tIns="0" rIns="0" bIns="0" anchor="t">
                      <a:spAutoFit/>
                    </wps:bodyPr>
                  </wps:wsp>
                </a:graphicData>
              </a:graphic>
            </wp:anchor>
          </w:drawing>
        </mc:Choice>
        <mc:Fallback>
          <w:pict>
            <v:rect w14:anchorId="318147D9" id="Frame2" o:spid="_x0000_s1027" style="position:absolute;left:0;text-align:left;margin-left:0;margin-top:.05pt;width:26.1pt;height:13.7pt;z-index:-251658240;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" o:allowincell="f" filled="f" stroked="f" strokeweight="0">
              <v:textbox style="mso-fit-shape-to-text:t" inset="0,0,0,0">
                <w:txbxContent>
                  <w:p w14:paraId="755C656B" w14:textId="77777777" w:rsidR="00AF0FDD" w:rsidRDefault="00AF0FDD">
                    <w:pPr>
                      <w:pStyle w:val="Header"/>
                      <w:rPr>
                        <w:rStyle w:val="PageNumber"/>
                      </w:rPr>
                    </w:pPr>
                  </w:p>
                </w:txbxContent>
              </v:textbox>
              <w10:wrap type="square" anchorx="margin"/>
            </v:rect>
          </w:pict>
        </mc:Fallback>
      </mc:AlternateContent>
    </w:r>
  </w:p>
  <w:p w14:paraId="74ABA085" w14:textId="77777777" w:rsidR="00AF0FDD" w:rsidRDefault="00A32416">
    <w:pPr>
      <w:pStyle w:val="BodyText"/>
      <w:ind w:right="360"/>
      <w:jc w:val="right"/>
      <w:rPr>
        <w:rStyle w:val="PageNumber"/>
        <w:szCs w:val="20"/>
        <w:lang w:val="sv-SE"/>
      </w:rPr>
    </w:pPr>
    <w:r>
      <w:t xml:space="preserve">               </w:t>
    </w:r>
    <w:r>
      <w:rPr>
        <w:rStyle w:val="PageNumber"/>
        <w:szCs w:val="20"/>
        <w:lang w:val="sv-SE"/>
      </w:rPr>
      <w:fldChar w:fldCharType="begin"/>
    </w:r>
    <w:r>
      <w:rPr>
        <w:rStyle w:val="PageNumber"/>
        <w:szCs w:val="20"/>
        <w:lang w:val="sv-SE"/>
      </w:rPr>
      <w:instrText xml:space="preserve"> PAGE </w:instrText>
    </w:r>
    <w:r>
      <w:rPr>
        <w:rStyle w:val="PageNumber"/>
        <w:szCs w:val="20"/>
        <w:lang w:val="sv-SE"/>
      </w:rPr>
      <w:fldChar w:fldCharType="separate"/>
    </w:r>
    <w:r>
      <w:rPr>
        <w:rStyle w:val="PageNumber"/>
        <w:szCs w:val="20"/>
        <w:lang w:val="sv-SE"/>
      </w:rPr>
      <w:t>6</w:t>
    </w:r>
    <w:r>
      <w:rPr>
        <w:rStyle w:val="PageNumber"/>
        <w:szCs w:val="20"/>
        <w:lang w:val="sv-SE"/>
      </w:rPr>
      <w:fldChar w:fldCharType="end"/>
    </w:r>
  </w:p>
  <w:p w14:paraId="773A08D2" w14:textId="77777777" w:rsidR="00AF0FDD" w:rsidRDefault="00AF0FDD"/>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27FA9" w14:textId="06CDCF20" w:rsidR="00A32416" w:rsidRDefault="00A324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86A5E"/>
    <w:multiLevelType w:val="multilevel"/>
    <w:tmpl w:val="D76285F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4FC6A8F"/>
    <w:multiLevelType w:val="multilevel"/>
    <w:tmpl w:val="70525C0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B4B7450"/>
    <w:multiLevelType w:val="multilevel"/>
    <w:tmpl w:val="0409001F"/>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 w15:restartNumberingAfterBreak="0">
    <w:nsid w:val="0CBF31EF"/>
    <w:multiLevelType w:val="multilevel"/>
    <w:tmpl w:val="D5E06C6A"/>
    <w:lvl w:ilvl="0">
      <w:start w:val="4"/>
      <w:numFmt w:val="decimal"/>
      <w:lvlText w:val="%1."/>
      <w:lvlJc w:val="left"/>
      <w:pPr>
        <w:tabs>
          <w:tab w:val="num" w:pos="499"/>
        </w:tabs>
        <w:ind w:left="979" w:hanging="480"/>
      </w:pPr>
    </w:lvl>
    <w:lvl w:ilvl="1">
      <w:start w:val="10"/>
      <w:numFmt w:val="decimal"/>
      <w:lvlText w:val="%1.%2."/>
      <w:lvlJc w:val="left"/>
      <w:pPr>
        <w:tabs>
          <w:tab w:val="num" w:pos="499"/>
        </w:tabs>
        <w:ind w:left="1478" w:hanging="480"/>
      </w:pPr>
      <w:rPr>
        <w:b w:val="0"/>
        <w:bCs/>
      </w:rPr>
    </w:lvl>
    <w:lvl w:ilvl="2">
      <w:start w:val="1"/>
      <w:numFmt w:val="decimal"/>
      <w:lvlText w:val="%1.%2.%3."/>
      <w:lvlJc w:val="left"/>
      <w:pPr>
        <w:tabs>
          <w:tab w:val="num" w:pos="499"/>
        </w:tabs>
        <w:ind w:left="2217" w:hanging="720"/>
      </w:pPr>
    </w:lvl>
    <w:lvl w:ilvl="3">
      <w:start w:val="1"/>
      <w:numFmt w:val="decimal"/>
      <w:lvlText w:val="%1.%2.%3.%4."/>
      <w:lvlJc w:val="left"/>
      <w:pPr>
        <w:tabs>
          <w:tab w:val="num" w:pos="499"/>
        </w:tabs>
        <w:ind w:left="2716" w:hanging="720"/>
      </w:pPr>
    </w:lvl>
    <w:lvl w:ilvl="4">
      <w:start w:val="1"/>
      <w:numFmt w:val="decimal"/>
      <w:lvlText w:val="%1.%2.%3.%4.%5."/>
      <w:lvlJc w:val="left"/>
      <w:pPr>
        <w:tabs>
          <w:tab w:val="num" w:pos="499"/>
        </w:tabs>
        <w:ind w:left="3575" w:hanging="1080"/>
      </w:pPr>
    </w:lvl>
    <w:lvl w:ilvl="5">
      <w:start w:val="1"/>
      <w:numFmt w:val="decimal"/>
      <w:lvlText w:val="%1.%2.%3.%4.%5.%6."/>
      <w:lvlJc w:val="left"/>
      <w:pPr>
        <w:tabs>
          <w:tab w:val="num" w:pos="499"/>
        </w:tabs>
        <w:ind w:left="4074" w:hanging="1080"/>
      </w:pPr>
    </w:lvl>
    <w:lvl w:ilvl="6">
      <w:start w:val="1"/>
      <w:numFmt w:val="decimal"/>
      <w:lvlText w:val="%1.%2.%3.%4.%5.%6.%7."/>
      <w:lvlJc w:val="left"/>
      <w:pPr>
        <w:tabs>
          <w:tab w:val="num" w:pos="499"/>
        </w:tabs>
        <w:ind w:left="4933" w:hanging="1440"/>
      </w:pPr>
    </w:lvl>
    <w:lvl w:ilvl="7">
      <w:start w:val="1"/>
      <w:numFmt w:val="decimal"/>
      <w:lvlText w:val="%1.%2.%3.%4.%5.%6.%7.%8."/>
      <w:lvlJc w:val="left"/>
      <w:pPr>
        <w:tabs>
          <w:tab w:val="num" w:pos="499"/>
        </w:tabs>
        <w:ind w:left="5432" w:hanging="1440"/>
      </w:pPr>
    </w:lvl>
    <w:lvl w:ilvl="8">
      <w:start w:val="1"/>
      <w:numFmt w:val="decimal"/>
      <w:lvlText w:val="%1.%2.%3.%4.%5.%6.%7.%8.%9."/>
      <w:lvlJc w:val="left"/>
      <w:pPr>
        <w:tabs>
          <w:tab w:val="num" w:pos="499"/>
        </w:tabs>
        <w:ind w:left="6291" w:hanging="1800"/>
      </w:pPr>
    </w:lvl>
  </w:abstractNum>
  <w:abstractNum w:abstractNumId="4" w15:restartNumberingAfterBreak="0">
    <w:nsid w:val="0DD02525"/>
    <w:multiLevelType w:val="multilevel"/>
    <w:tmpl w:val="919239AC"/>
    <w:lvl w:ilvl="0">
      <w:start w:val="4"/>
      <w:numFmt w:val="decimal"/>
      <w:lvlText w:val="%1."/>
      <w:lvlJc w:val="left"/>
      <w:pPr>
        <w:tabs>
          <w:tab w:val="num" w:pos="0"/>
        </w:tabs>
        <w:ind w:left="360" w:hanging="360"/>
      </w:pPr>
    </w:lvl>
    <w:lvl w:ilvl="1">
      <w:start w:val="6"/>
      <w:numFmt w:val="decimal"/>
      <w:lvlText w:val="%1.%2."/>
      <w:lvlJc w:val="left"/>
      <w:pPr>
        <w:tabs>
          <w:tab w:val="num" w:pos="0"/>
        </w:tabs>
        <w:ind w:left="859" w:hanging="360"/>
      </w:pPr>
      <w:rPr>
        <w:b w:val="0"/>
        <w:bCs/>
      </w:rPr>
    </w:lvl>
    <w:lvl w:ilvl="2">
      <w:start w:val="1"/>
      <w:numFmt w:val="decimal"/>
      <w:lvlText w:val="%1.%2.%3."/>
      <w:lvlJc w:val="left"/>
      <w:pPr>
        <w:tabs>
          <w:tab w:val="num" w:pos="0"/>
        </w:tabs>
        <w:ind w:left="1718" w:hanging="720"/>
      </w:pPr>
    </w:lvl>
    <w:lvl w:ilvl="3">
      <w:start w:val="1"/>
      <w:numFmt w:val="decimal"/>
      <w:lvlText w:val="%1.%2.%3.%4."/>
      <w:lvlJc w:val="left"/>
      <w:pPr>
        <w:tabs>
          <w:tab w:val="num" w:pos="0"/>
        </w:tabs>
        <w:ind w:left="2217" w:hanging="720"/>
      </w:pPr>
    </w:lvl>
    <w:lvl w:ilvl="4">
      <w:start w:val="1"/>
      <w:numFmt w:val="decimal"/>
      <w:lvlText w:val="%1.%2.%3.%4.%5."/>
      <w:lvlJc w:val="left"/>
      <w:pPr>
        <w:tabs>
          <w:tab w:val="num" w:pos="0"/>
        </w:tabs>
        <w:ind w:left="3076" w:hanging="1080"/>
      </w:pPr>
    </w:lvl>
    <w:lvl w:ilvl="5">
      <w:start w:val="1"/>
      <w:numFmt w:val="decimal"/>
      <w:lvlText w:val="%1.%2.%3.%4.%5.%6."/>
      <w:lvlJc w:val="left"/>
      <w:pPr>
        <w:tabs>
          <w:tab w:val="num" w:pos="0"/>
        </w:tabs>
        <w:ind w:left="3575" w:hanging="1080"/>
      </w:pPr>
    </w:lvl>
    <w:lvl w:ilvl="6">
      <w:start w:val="1"/>
      <w:numFmt w:val="decimal"/>
      <w:lvlText w:val="%1.%2.%3.%4.%5.%6.%7."/>
      <w:lvlJc w:val="left"/>
      <w:pPr>
        <w:tabs>
          <w:tab w:val="num" w:pos="0"/>
        </w:tabs>
        <w:ind w:left="4434" w:hanging="1440"/>
      </w:pPr>
    </w:lvl>
    <w:lvl w:ilvl="7">
      <w:start w:val="1"/>
      <w:numFmt w:val="decimal"/>
      <w:lvlText w:val="%1.%2.%3.%4.%5.%6.%7.%8."/>
      <w:lvlJc w:val="left"/>
      <w:pPr>
        <w:tabs>
          <w:tab w:val="num" w:pos="0"/>
        </w:tabs>
        <w:ind w:left="4933" w:hanging="1440"/>
      </w:pPr>
    </w:lvl>
    <w:lvl w:ilvl="8">
      <w:start w:val="1"/>
      <w:numFmt w:val="decimal"/>
      <w:lvlText w:val="%1.%2.%3.%4.%5.%6.%7.%8.%9."/>
      <w:lvlJc w:val="left"/>
      <w:pPr>
        <w:tabs>
          <w:tab w:val="num" w:pos="0"/>
        </w:tabs>
        <w:ind w:left="5792" w:hanging="1800"/>
      </w:pPr>
    </w:lvl>
  </w:abstractNum>
  <w:abstractNum w:abstractNumId="5" w15:restartNumberingAfterBreak="0">
    <w:nsid w:val="0FC7DEC1"/>
    <w:multiLevelType w:val="hybridMultilevel"/>
    <w:tmpl w:val="896EAD9E"/>
    <w:lvl w:ilvl="0" w:tplc="03507206">
      <w:start w:val="1"/>
      <w:numFmt w:val="decimal"/>
      <w:lvlText w:val="%1."/>
      <w:lvlJc w:val="left"/>
      <w:pPr>
        <w:ind w:left="2073" w:hanging="360"/>
      </w:pPr>
    </w:lvl>
    <w:lvl w:ilvl="1" w:tplc="B00EB3CA">
      <w:start w:val="1"/>
      <w:numFmt w:val="lowerLetter"/>
      <w:lvlText w:val="%2."/>
      <w:lvlJc w:val="left"/>
      <w:pPr>
        <w:ind w:left="2793" w:hanging="360"/>
      </w:pPr>
    </w:lvl>
    <w:lvl w:ilvl="2" w:tplc="D9C050F0">
      <w:start w:val="1"/>
      <w:numFmt w:val="lowerRoman"/>
      <w:lvlText w:val="%3."/>
      <w:lvlJc w:val="right"/>
      <w:pPr>
        <w:ind w:left="3513" w:hanging="180"/>
      </w:pPr>
    </w:lvl>
    <w:lvl w:ilvl="3" w:tplc="62C82E84">
      <w:start w:val="1"/>
      <w:numFmt w:val="decimal"/>
      <w:lvlText w:val="%4."/>
      <w:lvlJc w:val="left"/>
      <w:pPr>
        <w:ind w:left="4233" w:hanging="360"/>
      </w:pPr>
    </w:lvl>
    <w:lvl w:ilvl="4" w:tplc="027A42C2">
      <w:start w:val="1"/>
      <w:numFmt w:val="lowerLetter"/>
      <w:lvlText w:val="%5."/>
      <w:lvlJc w:val="left"/>
      <w:pPr>
        <w:ind w:left="4953" w:hanging="360"/>
      </w:pPr>
    </w:lvl>
    <w:lvl w:ilvl="5" w:tplc="5C9C3570">
      <w:start w:val="1"/>
      <w:numFmt w:val="lowerRoman"/>
      <w:lvlText w:val="%6."/>
      <w:lvlJc w:val="right"/>
      <w:pPr>
        <w:ind w:left="5673" w:hanging="180"/>
      </w:pPr>
    </w:lvl>
    <w:lvl w:ilvl="6" w:tplc="7972ADBA">
      <w:start w:val="1"/>
      <w:numFmt w:val="decimal"/>
      <w:lvlText w:val="%7."/>
      <w:lvlJc w:val="left"/>
      <w:pPr>
        <w:ind w:left="6393" w:hanging="360"/>
      </w:pPr>
    </w:lvl>
    <w:lvl w:ilvl="7" w:tplc="5802C6EE">
      <w:start w:val="1"/>
      <w:numFmt w:val="lowerLetter"/>
      <w:lvlText w:val="%8."/>
      <w:lvlJc w:val="left"/>
      <w:pPr>
        <w:ind w:left="7113" w:hanging="360"/>
      </w:pPr>
    </w:lvl>
    <w:lvl w:ilvl="8" w:tplc="292A988E">
      <w:start w:val="1"/>
      <w:numFmt w:val="lowerRoman"/>
      <w:lvlText w:val="%9."/>
      <w:lvlJc w:val="right"/>
      <w:pPr>
        <w:ind w:left="7833" w:hanging="180"/>
      </w:pPr>
    </w:lvl>
  </w:abstractNum>
  <w:abstractNum w:abstractNumId="6" w15:restartNumberingAfterBreak="0">
    <w:nsid w:val="12EA3DCB"/>
    <w:multiLevelType w:val="multilevel"/>
    <w:tmpl w:val="B36A8996"/>
    <w:lvl w:ilvl="0">
      <w:start w:val="5"/>
      <w:numFmt w:val="decimal"/>
      <w:lvlText w:val="%1"/>
      <w:lvlJc w:val="left"/>
      <w:pPr>
        <w:ind w:left="360" w:hanging="360"/>
      </w:pPr>
      <w:rPr>
        <w:rFonts w:hint="default"/>
      </w:rPr>
    </w:lvl>
    <w:lvl w:ilvl="1">
      <w:start w:val="1"/>
      <w:numFmt w:val="decimal"/>
      <w:lvlText w:val="%1.%2"/>
      <w:lvlJc w:val="left"/>
      <w:pPr>
        <w:ind w:left="859" w:hanging="360"/>
      </w:pPr>
      <w:rPr>
        <w:rFonts w:hint="default"/>
      </w:rPr>
    </w:lvl>
    <w:lvl w:ilvl="2">
      <w:start w:val="1"/>
      <w:numFmt w:val="decimal"/>
      <w:lvlText w:val="%1.%2.%3"/>
      <w:lvlJc w:val="left"/>
      <w:pPr>
        <w:ind w:left="1718" w:hanging="720"/>
      </w:pPr>
      <w:rPr>
        <w:rFonts w:hint="default"/>
      </w:rPr>
    </w:lvl>
    <w:lvl w:ilvl="3">
      <w:start w:val="1"/>
      <w:numFmt w:val="decimal"/>
      <w:lvlText w:val="%1.%2.%3.%4"/>
      <w:lvlJc w:val="left"/>
      <w:pPr>
        <w:ind w:left="2217" w:hanging="720"/>
      </w:pPr>
      <w:rPr>
        <w:rFonts w:hint="default"/>
      </w:rPr>
    </w:lvl>
    <w:lvl w:ilvl="4">
      <w:start w:val="1"/>
      <w:numFmt w:val="decimal"/>
      <w:lvlText w:val="%1.%2.%3.%4.%5"/>
      <w:lvlJc w:val="left"/>
      <w:pPr>
        <w:ind w:left="3076" w:hanging="1080"/>
      </w:pPr>
      <w:rPr>
        <w:rFonts w:hint="default"/>
      </w:rPr>
    </w:lvl>
    <w:lvl w:ilvl="5">
      <w:start w:val="1"/>
      <w:numFmt w:val="decimal"/>
      <w:lvlText w:val="%1.%2.%3.%4.%5.%6"/>
      <w:lvlJc w:val="left"/>
      <w:pPr>
        <w:ind w:left="3575" w:hanging="1080"/>
      </w:pPr>
      <w:rPr>
        <w:rFonts w:hint="default"/>
      </w:rPr>
    </w:lvl>
    <w:lvl w:ilvl="6">
      <w:start w:val="1"/>
      <w:numFmt w:val="decimal"/>
      <w:lvlText w:val="%1.%2.%3.%4.%5.%6.%7"/>
      <w:lvlJc w:val="left"/>
      <w:pPr>
        <w:ind w:left="4434" w:hanging="1440"/>
      </w:pPr>
      <w:rPr>
        <w:rFonts w:hint="default"/>
      </w:rPr>
    </w:lvl>
    <w:lvl w:ilvl="7">
      <w:start w:val="1"/>
      <w:numFmt w:val="decimal"/>
      <w:lvlText w:val="%1.%2.%3.%4.%5.%6.%7.%8"/>
      <w:lvlJc w:val="left"/>
      <w:pPr>
        <w:ind w:left="4933" w:hanging="1440"/>
      </w:pPr>
      <w:rPr>
        <w:rFonts w:hint="default"/>
      </w:rPr>
    </w:lvl>
    <w:lvl w:ilvl="8">
      <w:start w:val="1"/>
      <w:numFmt w:val="decimal"/>
      <w:lvlText w:val="%1.%2.%3.%4.%5.%6.%7.%8.%9"/>
      <w:lvlJc w:val="left"/>
      <w:pPr>
        <w:ind w:left="5792" w:hanging="1800"/>
      </w:pPr>
      <w:rPr>
        <w:rFonts w:hint="default"/>
      </w:rPr>
    </w:lvl>
  </w:abstractNum>
  <w:abstractNum w:abstractNumId="7" w15:restartNumberingAfterBreak="0">
    <w:nsid w:val="150057F2"/>
    <w:multiLevelType w:val="multilevel"/>
    <w:tmpl w:val="4ED23CD4"/>
    <w:lvl w:ilvl="0">
      <w:start w:val="2"/>
      <w:numFmt w:val="decimal"/>
      <w:lvlText w:val="%1."/>
      <w:lvlJc w:val="left"/>
      <w:pPr>
        <w:tabs>
          <w:tab w:val="num" w:pos="0"/>
        </w:tabs>
        <w:ind w:left="360" w:hanging="360"/>
      </w:pPr>
    </w:lvl>
    <w:lvl w:ilvl="1">
      <w:start w:val="1"/>
      <w:numFmt w:val="decimal"/>
      <w:lvlText w:val="%1.%2."/>
      <w:lvlJc w:val="left"/>
      <w:pPr>
        <w:tabs>
          <w:tab w:val="num" w:pos="0"/>
        </w:tabs>
        <w:ind w:left="360"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8" w15:restartNumberingAfterBreak="0">
    <w:nsid w:val="1A4A320A"/>
    <w:multiLevelType w:val="multilevel"/>
    <w:tmpl w:val="B4DE4370"/>
    <w:lvl w:ilvl="0">
      <w:start w:val="5"/>
      <w:numFmt w:val="decimal"/>
      <w:lvlText w:val="%1."/>
      <w:lvlJc w:val="left"/>
      <w:pPr>
        <w:tabs>
          <w:tab w:val="num" w:pos="993"/>
        </w:tabs>
        <w:ind w:left="1353" w:hanging="360"/>
      </w:pPr>
    </w:lvl>
    <w:lvl w:ilvl="1">
      <w:start w:val="1"/>
      <w:numFmt w:val="decimal"/>
      <w:lvlText w:val="%1.%2."/>
      <w:lvlJc w:val="left"/>
      <w:pPr>
        <w:tabs>
          <w:tab w:val="num" w:pos="993"/>
        </w:tabs>
        <w:ind w:left="1353" w:hanging="360"/>
      </w:pPr>
      <w:rPr>
        <w:b w:val="0"/>
        <w:bCs/>
      </w:rPr>
    </w:lvl>
    <w:lvl w:ilvl="2">
      <w:start w:val="1"/>
      <w:numFmt w:val="decimal"/>
      <w:lvlText w:val="%1.%2.%3."/>
      <w:lvlJc w:val="left"/>
      <w:pPr>
        <w:tabs>
          <w:tab w:val="num" w:pos="993"/>
        </w:tabs>
        <w:ind w:left="1713" w:hanging="720"/>
      </w:pPr>
      <w:rPr>
        <w:b w:val="0"/>
        <w:bCs/>
      </w:rPr>
    </w:lvl>
    <w:lvl w:ilvl="3">
      <w:start w:val="1"/>
      <w:numFmt w:val="decimal"/>
      <w:lvlText w:val="%1.%2.%3.%4."/>
      <w:lvlJc w:val="left"/>
      <w:pPr>
        <w:tabs>
          <w:tab w:val="num" w:pos="993"/>
        </w:tabs>
        <w:ind w:left="1713" w:hanging="720"/>
      </w:pPr>
    </w:lvl>
    <w:lvl w:ilvl="4">
      <w:start w:val="1"/>
      <w:numFmt w:val="decimal"/>
      <w:lvlText w:val="%1.%2.%3.%4.%5."/>
      <w:lvlJc w:val="left"/>
      <w:pPr>
        <w:tabs>
          <w:tab w:val="num" w:pos="993"/>
        </w:tabs>
        <w:ind w:left="2073" w:hanging="1080"/>
      </w:pPr>
    </w:lvl>
    <w:lvl w:ilvl="5">
      <w:start w:val="1"/>
      <w:numFmt w:val="decimal"/>
      <w:lvlText w:val="%1.%2.%3.%4.%5.%6."/>
      <w:lvlJc w:val="left"/>
      <w:pPr>
        <w:tabs>
          <w:tab w:val="num" w:pos="993"/>
        </w:tabs>
        <w:ind w:left="2073" w:hanging="1080"/>
      </w:pPr>
    </w:lvl>
    <w:lvl w:ilvl="6">
      <w:start w:val="1"/>
      <w:numFmt w:val="decimal"/>
      <w:lvlText w:val="%1.%2.%3.%4.%5.%6.%7."/>
      <w:lvlJc w:val="left"/>
      <w:pPr>
        <w:tabs>
          <w:tab w:val="num" w:pos="993"/>
        </w:tabs>
        <w:ind w:left="2433" w:hanging="1440"/>
      </w:pPr>
    </w:lvl>
    <w:lvl w:ilvl="7">
      <w:start w:val="1"/>
      <w:numFmt w:val="decimal"/>
      <w:lvlText w:val="%1.%2.%3.%4.%5.%6.%7.%8."/>
      <w:lvlJc w:val="left"/>
      <w:pPr>
        <w:tabs>
          <w:tab w:val="num" w:pos="993"/>
        </w:tabs>
        <w:ind w:left="2433" w:hanging="1440"/>
      </w:pPr>
    </w:lvl>
    <w:lvl w:ilvl="8">
      <w:start w:val="1"/>
      <w:numFmt w:val="decimal"/>
      <w:lvlText w:val="%1.%2.%3.%4.%5.%6.%7.%8.%9."/>
      <w:lvlJc w:val="left"/>
      <w:pPr>
        <w:tabs>
          <w:tab w:val="num" w:pos="993"/>
        </w:tabs>
        <w:ind w:left="2793" w:hanging="1800"/>
      </w:pPr>
    </w:lvl>
  </w:abstractNum>
  <w:abstractNum w:abstractNumId="9" w15:restartNumberingAfterBreak="0">
    <w:nsid w:val="1B484621"/>
    <w:multiLevelType w:val="multilevel"/>
    <w:tmpl w:val="D188FEFE"/>
    <w:lvl w:ilvl="0">
      <w:start w:val="4"/>
      <w:numFmt w:val="decimal"/>
      <w:lvlText w:val="%1."/>
      <w:lvlJc w:val="left"/>
      <w:pPr>
        <w:tabs>
          <w:tab w:val="num" w:pos="0"/>
        </w:tabs>
        <w:ind w:left="480" w:hanging="480"/>
      </w:pPr>
      <w:rPr>
        <w:b w:val="0"/>
        <w:bCs/>
      </w:rPr>
    </w:lvl>
    <w:lvl w:ilvl="1">
      <w:start w:val="9"/>
      <w:numFmt w:val="decimal"/>
      <w:lvlText w:val="%1.%2."/>
      <w:lvlJc w:val="left"/>
      <w:pPr>
        <w:tabs>
          <w:tab w:val="num" w:pos="0"/>
        </w:tabs>
        <w:ind w:left="979" w:hanging="480"/>
      </w:pPr>
      <w:rPr>
        <w:b w:val="0"/>
        <w:bCs/>
      </w:rPr>
    </w:lvl>
    <w:lvl w:ilvl="2">
      <w:start w:val="1"/>
      <w:numFmt w:val="decimal"/>
      <w:lvlText w:val="%1.%2.%3."/>
      <w:lvlJc w:val="left"/>
      <w:pPr>
        <w:tabs>
          <w:tab w:val="num" w:pos="0"/>
        </w:tabs>
        <w:ind w:left="1718" w:hanging="720"/>
      </w:pPr>
    </w:lvl>
    <w:lvl w:ilvl="3">
      <w:start w:val="1"/>
      <w:numFmt w:val="decimal"/>
      <w:lvlText w:val="%1.%2.%3.%4."/>
      <w:lvlJc w:val="left"/>
      <w:pPr>
        <w:tabs>
          <w:tab w:val="num" w:pos="0"/>
        </w:tabs>
        <w:ind w:left="2217" w:hanging="720"/>
      </w:pPr>
    </w:lvl>
    <w:lvl w:ilvl="4">
      <w:start w:val="1"/>
      <w:numFmt w:val="decimal"/>
      <w:lvlText w:val="%1.%2.%3.%4.%5."/>
      <w:lvlJc w:val="left"/>
      <w:pPr>
        <w:tabs>
          <w:tab w:val="num" w:pos="0"/>
        </w:tabs>
        <w:ind w:left="3076" w:hanging="1080"/>
      </w:pPr>
    </w:lvl>
    <w:lvl w:ilvl="5">
      <w:start w:val="1"/>
      <w:numFmt w:val="decimal"/>
      <w:lvlText w:val="%1.%2.%3.%4.%5.%6."/>
      <w:lvlJc w:val="left"/>
      <w:pPr>
        <w:tabs>
          <w:tab w:val="num" w:pos="0"/>
        </w:tabs>
        <w:ind w:left="3575" w:hanging="1080"/>
      </w:pPr>
    </w:lvl>
    <w:lvl w:ilvl="6">
      <w:start w:val="1"/>
      <w:numFmt w:val="decimal"/>
      <w:lvlText w:val="%1.%2.%3.%4.%5.%6.%7."/>
      <w:lvlJc w:val="left"/>
      <w:pPr>
        <w:tabs>
          <w:tab w:val="num" w:pos="0"/>
        </w:tabs>
        <w:ind w:left="4434" w:hanging="1440"/>
      </w:pPr>
    </w:lvl>
    <w:lvl w:ilvl="7">
      <w:start w:val="1"/>
      <w:numFmt w:val="decimal"/>
      <w:lvlText w:val="%1.%2.%3.%4.%5.%6.%7.%8."/>
      <w:lvlJc w:val="left"/>
      <w:pPr>
        <w:tabs>
          <w:tab w:val="num" w:pos="0"/>
        </w:tabs>
        <w:ind w:left="4933" w:hanging="1440"/>
      </w:pPr>
    </w:lvl>
    <w:lvl w:ilvl="8">
      <w:start w:val="1"/>
      <w:numFmt w:val="decimal"/>
      <w:lvlText w:val="%1.%2.%3.%4.%5.%6.%7.%8.%9."/>
      <w:lvlJc w:val="left"/>
      <w:pPr>
        <w:tabs>
          <w:tab w:val="num" w:pos="0"/>
        </w:tabs>
        <w:ind w:left="5792" w:hanging="1800"/>
      </w:pPr>
    </w:lvl>
  </w:abstractNum>
  <w:abstractNum w:abstractNumId="10" w15:restartNumberingAfterBreak="0">
    <w:nsid w:val="1F583B5B"/>
    <w:multiLevelType w:val="multilevel"/>
    <w:tmpl w:val="BEDCB0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1DA67F9"/>
    <w:multiLevelType w:val="multilevel"/>
    <w:tmpl w:val="32FEAD0E"/>
    <w:lvl w:ilvl="0">
      <w:start w:val="4"/>
      <w:numFmt w:val="decimal"/>
      <w:lvlText w:val="%1."/>
      <w:lvlJc w:val="left"/>
      <w:pPr>
        <w:tabs>
          <w:tab w:val="num" w:pos="0"/>
        </w:tabs>
        <w:ind w:left="360" w:hanging="360"/>
      </w:pPr>
    </w:lvl>
    <w:lvl w:ilvl="1">
      <w:start w:val="7"/>
      <w:numFmt w:val="decimal"/>
      <w:lvlText w:val="%1.%2."/>
      <w:lvlJc w:val="left"/>
      <w:pPr>
        <w:tabs>
          <w:tab w:val="num" w:pos="0"/>
        </w:tabs>
        <w:ind w:left="859" w:hanging="360"/>
      </w:pPr>
      <w:rPr>
        <w:b w:val="0"/>
        <w:bCs/>
      </w:rPr>
    </w:lvl>
    <w:lvl w:ilvl="2">
      <w:start w:val="1"/>
      <w:numFmt w:val="decimal"/>
      <w:lvlText w:val="%1.%2.%3."/>
      <w:lvlJc w:val="left"/>
      <w:pPr>
        <w:tabs>
          <w:tab w:val="num" w:pos="0"/>
        </w:tabs>
        <w:ind w:left="1718" w:hanging="720"/>
      </w:pPr>
    </w:lvl>
    <w:lvl w:ilvl="3">
      <w:start w:val="1"/>
      <w:numFmt w:val="decimal"/>
      <w:lvlText w:val="%1.%2.%3.%4."/>
      <w:lvlJc w:val="left"/>
      <w:pPr>
        <w:tabs>
          <w:tab w:val="num" w:pos="0"/>
        </w:tabs>
        <w:ind w:left="2217" w:hanging="720"/>
      </w:pPr>
    </w:lvl>
    <w:lvl w:ilvl="4">
      <w:start w:val="1"/>
      <w:numFmt w:val="decimal"/>
      <w:lvlText w:val="%1.%2.%3.%4.%5."/>
      <w:lvlJc w:val="left"/>
      <w:pPr>
        <w:tabs>
          <w:tab w:val="num" w:pos="0"/>
        </w:tabs>
        <w:ind w:left="3076" w:hanging="1080"/>
      </w:pPr>
    </w:lvl>
    <w:lvl w:ilvl="5">
      <w:start w:val="1"/>
      <w:numFmt w:val="decimal"/>
      <w:lvlText w:val="%1.%2.%3.%4.%5.%6."/>
      <w:lvlJc w:val="left"/>
      <w:pPr>
        <w:tabs>
          <w:tab w:val="num" w:pos="0"/>
        </w:tabs>
        <w:ind w:left="3575" w:hanging="1080"/>
      </w:pPr>
    </w:lvl>
    <w:lvl w:ilvl="6">
      <w:start w:val="1"/>
      <w:numFmt w:val="decimal"/>
      <w:lvlText w:val="%1.%2.%3.%4.%5.%6.%7."/>
      <w:lvlJc w:val="left"/>
      <w:pPr>
        <w:tabs>
          <w:tab w:val="num" w:pos="0"/>
        </w:tabs>
        <w:ind w:left="4434" w:hanging="1440"/>
      </w:pPr>
    </w:lvl>
    <w:lvl w:ilvl="7">
      <w:start w:val="1"/>
      <w:numFmt w:val="decimal"/>
      <w:lvlText w:val="%1.%2.%3.%4.%5.%6.%7.%8."/>
      <w:lvlJc w:val="left"/>
      <w:pPr>
        <w:tabs>
          <w:tab w:val="num" w:pos="0"/>
        </w:tabs>
        <w:ind w:left="4933" w:hanging="1440"/>
      </w:pPr>
    </w:lvl>
    <w:lvl w:ilvl="8">
      <w:start w:val="1"/>
      <w:numFmt w:val="decimal"/>
      <w:lvlText w:val="%1.%2.%3.%4.%5.%6.%7.%8.%9."/>
      <w:lvlJc w:val="left"/>
      <w:pPr>
        <w:tabs>
          <w:tab w:val="num" w:pos="0"/>
        </w:tabs>
        <w:ind w:left="5792" w:hanging="1800"/>
      </w:pPr>
    </w:lvl>
  </w:abstractNum>
  <w:abstractNum w:abstractNumId="12" w15:restartNumberingAfterBreak="0">
    <w:nsid w:val="256302B1"/>
    <w:multiLevelType w:val="multilevel"/>
    <w:tmpl w:val="D6B0C2B2"/>
    <w:lvl w:ilvl="0">
      <w:start w:val="1"/>
      <w:numFmt w:val="upperRoman"/>
      <w:lvlText w:val="%1."/>
      <w:lvlJc w:val="left"/>
      <w:pPr>
        <w:tabs>
          <w:tab w:val="num" w:pos="0"/>
        </w:tabs>
        <w:ind w:left="1219" w:hanging="720"/>
      </w:pPr>
    </w:lvl>
    <w:lvl w:ilvl="1">
      <w:start w:val="1"/>
      <w:numFmt w:val="decimal"/>
      <w:lvlText w:val="%1.%2."/>
      <w:lvlJc w:val="left"/>
      <w:pPr>
        <w:tabs>
          <w:tab w:val="num" w:pos="0"/>
        </w:tabs>
        <w:ind w:left="1219" w:hanging="720"/>
      </w:pPr>
    </w:lvl>
    <w:lvl w:ilvl="2">
      <w:start w:val="1"/>
      <w:numFmt w:val="decimal"/>
      <w:lvlText w:val="%1.%2.%3."/>
      <w:lvlJc w:val="left"/>
      <w:pPr>
        <w:tabs>
          <w:tab w:val="num" w:pos="0"/>
        </w:tabs>
        <w:ind w:left="1219" w:hanging="720"/>
      </w:pPr>
      <w:rPr>
        <w:b w:val="0"/>
        <w:bCs/>
      </w:rPr>
    </w:lvl>
    <w:lvl w:ilvl="3">
      <w:start w:val="1"/>
      <w:numFmt w:val="decimal"/>
      <w:lvlText w:val="%1.%2.%3.%4."/>
      <w:lvlJc w:val="left"/>
      <w:pPr>
        <w:tabs>
          <w:tab w:val="num" w:pos="0"/>
        </w:tabs>
        <w:ind w:left="1579" w:hanging="1080"/>
      </w:pPr>
      <w:rPr>
        <w:b w:val="0"/>
        <w:bCs/>
      </w:rPr>
    </w:lvl>
    <w:lvl w:ilvl="4">
      <w:start w:val="1"/>
      <w:numFmt w:val="decimal"/>
      <w:lvlText w:val="%1.%2.%3.%4.%5."/>
      <w:lvlJc w:val="left"/>
      <w:pPr>
        <w:tabs>
          <w:tab w:val="num" w:pos="0"/>
        </w:tabs>
        <w:ind w:left="1579" w:hanging="1080"/>
      </w:pPr>
    </w:lvl>
    <w:lvl w:ilvl="5">
      <w:start w:val="1"/>
      <w:numFmt w:val="decimal"/>
      <w:lvlText w:val="%1.%2.%3.%4.%5.%6."/>
      <w:lvlJc w:val="left"/>
      <w:pPr>
        <w:tabs>
          <w:tab w:val="num" w:pos="0"/>
        </w:tabs>
        <w:ind w:left="1939" w:hanging="1440"/>
      </w:pPr>
    </w:lvl>
    <w:lvl w:ilvl="6">
      <w:start w:val="1"/>
      <w:numFmt w:val="decimal"/>
      <w:lvlText w:val="%1.%2.%3.%4.%5.%6.%7."/>
      <w:lvlJc w:val="left"/>
      <w:pPr>
        <w:tabs>
          <w:tab w:val="num" w:pos="0"/>
        </w:tabs>
        <w:ind w:left="1939" w:hanging="1440"/>
      </w:pPr>
    </w:lvl>
    <w:lvl w:ilvl="7">
      <w:start w:val="1"/>
      <w:numFmt w:val="decimal"/>
      <w:lvlText w:val="%1.%2.%3.%4.%5.%6.%7.%8."/>
      <w:lvlJc w:val="left"/>
      <w:pPr>
        <w:tabs>
          <w:tab w:val="num" w:pos="0"/>
        </w:tabs>
        <w:ind w:left="2299" w:hanging="1800"/>
      </w:pPr>
    </w:lvl>
    <w:lvl w:ilvl="8">
      <w:start w:val="1"/>
      <w:numFmt w:val="decimal"/>
      <w:lvlText w:val="%1.%2.%3.%4.%5.%6.%7.%8.%9."/>
      <w:lvlJc w:val="left"/>
      <w:pPr>
        <w:tabs>
          <w:tab w:val="num" w:pos="0"/>
        </w:tabs>
        <w:ind w:left="2659" w:hanging="2160"/>
      </w:pPr>
    </w:lvl>
  </w:abstractNum>
  <w:abstractNum w:abstractNumId="13" w15:restartNumberingAfterBreak="0">
    <w:nsid w:val="28DC42F6"/>
    <w:multiLevelType w:val="multilevel"/>
    <w:tmpl w:val="0EA05266"/>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FD37D3E"/>
    <w:multiLevelType w:val="multilevel"/>
    <w:tmpl w:val="14E05E1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42B0647"/>
    <w:multiLevelType w:val="multilevel"/>
    <w:tmpl w:val="22A69FB2"/>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6E954A7"/>
    <w:multiLevelType w:val="multilevel"/>
    <w:tmpl w:val="99AE3AA2"/>
    <w:lvl w:ilvl="0">
      <w:start w:val="1"/>
      <w:numFmt w:val="decimal"/>
      <w:lvlText w:val="%1"/>
      <w:lvlJc w:val="left"/>
      <w:pPr>
        <w:tabs>
          <w:tab w:val="num" w:pos="0"/>
        </w:tabs>
        <w:ind w:left="432" w:hanging="432"/>
      </w:pPr>
      <w:rPr>
        <w:rFonts w:cs="Times New Roman"/>
      </w:rPr>
    </w:lvl>
    <w:lvl w:ilvl="1">
      <w:start w:val="1"/>
      <w:numFmt w:val="decimal"/>
      <w:lvlText w:val="%1.%2"/>
      <w:lvlJc w:val="left"/>
      <w:pPr>
        <w:tabs>
          <w:tab w:val="num" w:pos="0"/>
        </w:tabs>
        <w:ind w:left="576" w:hanging="576"/>
      </w:pPr>
      <w:rPr>
        <w:rFonts w:cs="Times New Roman"/>
      </w:rPr>
    </w:lvl>
    <w:lvl w:ilvl="2">
      <w:start w:val="1"/>
      <w:numFmt w:val="decimal"/>
      <w:lvlText w:val="%1.%2.%3"/>
      <w:lvlJc w:val="left"/>
      <w:pPr>
        <w:tabs>
          <w:tab w:val="num" w:pos="0"/>
        </w:tabs>
        <w:ind w:left="720" w:hanging="720"/>
      </w:pPr>
      <w:rPr>
        <w:rFonts w:cs="Times New Roman"/>
      </w:rPr>
    </w:lvl>
    <w:lvl w:ilvl="3">
      <w:start w:val="1"/>
      <w:numFmt w:val="decimal"/>
      <w:lvlText w:val="%1.%2.%3.%4"/>
      <w:lvlJc w:val="left"/>
      <w:pPr>
        <w:tabs>
          <w:tab w:val="num" w:pos="0"/>
        </w:tabs>
        <w:ind w:left="864" w:hanging="864"/>
      </w:pPr>
      <w:rPr>
        <w:rFonts w:cs="Times New Roman"/>
      </w:rPr>
    </w:lvl>
    <w:lvl w:ilvl="4">
      <w:start w:val="1"/>
      <w:numFmt w:val="decimal"/>
      <w:pStyle w:val="Heading5"/>
      <w:lvlText w:val="%1.%2.%3.%4.%5"/>
      <w:lvlJc w:val="left"/>
      <w:pPr>
        <w:tabs>
          <w:tab w:val="num" w:pos="0"/>
        </w:tabs>
        <w:ind w:left="1008" w:hanging="1008"/>
      </w:pPr>
      <w:rPr>
        <w:rFonts w:cs="Times New Roman"/>
      </w:rPr>
    </w:lvl>
    <w:lvl w:ilvl="5">
      <w:start w:val="1"/>
      <w:numFmt w:val="decimal"/>
      <w:pStyle w:val="Heading6"/>
      <w:lvlText w:val="%1.%2.%3.%4.%5.%6"/>
      <w:lvlJc w:val="left"/>
      <w:pPr>
        <w:tabs>
          <w:tab w:val="num" w:pos="0"/>
        </w:tabs>
        <w:ind w:left="1152" w:hanging="1152"/>
      </w:pPr>
      <w:rPr>
        <w:rFonts w:cs="Times New Roman"/>
      </w:rPr>
    </w:lvl>
    <w:lvl w:ilvl="6">
      <w:start w:val="1"/>
      <w:numFmt w:val="decimal"/>
      <w:pStyle w:val="Heading7"/>
      <w:lvlText w:val="%1.%2.%3.%4.%5.%6.%7"/>
      <w:lvlJc w:val="left"/>
      <w:pPr>
        <w:tabs>
          <w:tab w:val="num" w:pos="0"/>
        </w:tabs>
        <w:ind w:left="1296" w:hanging="1296"/>
      </w:pPr>
      <w:rPr>
        <w:rFonts w:cs="Times New Roman"/>
      </w:rPr>
    </w:lvl>
    <w:lvl w:ilvl="7">
      <w:start w:val="1"/>
      <w:numFmt w:val="decimal"/>
      <w:pStyle w:val="Heading8"/>
      <w:lvlText w:val="%1.%2.%3.%4.%5.%6.%7.%8"/>
      <w:lvlJc w:val="left"/>
      <w:pPr>
        <w:tabs>
          <w:tab w:val="num" w:pos="0"/>
        </w:tabs>
        <w:ind w:left="1440" w:hanging="1440"/>
      </w:pPr>
      <w:rPr>
        <w:rFonts w:cs="Times New Roman"/>
      </w:rPr>
    </w:lvl>
    <w:lvl w:ilvl="8">
      <w:start w:val="1"/>
      <w:numFmt w:val="decimal"/>
      <w:pStyle w:val="Heading9"/>
      <w:lvlText w:val="%1.%2.%3.%4.%5.%6.%7.%8.%9"/>
      <w:lvlJc w:val="left"/>
      <w:pPr>
        <w:tabs>
          <w:tab w:val="num" w:pos="0"/>
        </w:tabs>
        <w:ind w:left="1584" w:hanging="1584"/>
      </w:pPr>
      <w:rPr>
        <w:rFonts w:cs="Times New Roman"/>
      </w:rPr>
    </w:lvl>
  </w:abstractNum>
  <w:abstractNum w:abstractNumId="17" w15:restartNumberingAfterBreak="0">
    <w:nsid w:val="36EE77DB"/>
    <w:multiLevelType w:val="multilevel"/>
    <w:tmpl w:val="9E70CC22"/>
    <w:lvl w:ilvl="0">
      <w:start w:val="9"/>
      <w:numFmt w:val="decimal"/>
      <w:lvlText w:val="%1"/>
      <w:lvlJc w:val="left"/>
      <w:pPr>
        <w:ind w:left="360" w:hanging="360"/>
      </w:pPr>
      <w:rPr>
        <w:rFonts w:ascii="Arial" w:hAnsi="Arial" w:cs="Arial" w:hint="default"/>
        <w:b w:val="0"/>
        <w:sz w:val="20"/>
      </w:rPr>
    </w:lvl>
    <w:lvl w:ilvl="1">
      <w:start w:val="1"/>
      <w:numFmt w:val="decimal"/>
      <w:lvlText w:val="%1.%2"/>
      <w:lvlJc w:val="left"/>
      <w:pPr>
        <w:ind w:left="360" w:hanging="360"/>
      </w:pPr>
      <w:rPr>
        <w:rFonts w:ascii="Arial" w:hAnsi="Arial" w:cs="Arial" w:hint="default"/>
        <w:b w:val="0"/>
        <w:sz w:val="20"/>
      </w:rPr>
    </w:lvl>
    <w:lvl w:ilvl="2">
      <w:start w:val="1"/>
      <w:numFmt w:val="decimal"/>
      <w:lvlText w:val="%1.%2.%3"/>
      <w:lvlJc w:val="left"/>
      <w:pPr>
        <w:ind w:left="720" w:hanging="720"/>
      </w:pPr>
      <w:rPr>
        <w:rFonts w:ascii="Arial" w:hAnsi="Arial" w:cs="Arial" w:hint="default"/>
        <w:b w:val="0"/>
        <w:sz w:val="20"/>
      </w:rPr>
    </w:lvl>
    <w:lvl w:ilvl="3">
      <w:start w:val="1"/>
      <w:numFmt w:val="decimal"/>
      <w:lvlText w:val="%1.%2.%3.%4"/>
      <w:lvlJc w:val="left"/>
      <w:pPr>
        <w:ind w:left="720" w:hanging="720"/>
      </w:pPr>
      <w:rPr>
        <w:rFonts w:ascii="Arial" w:hAnsi="Arial" w:cs="Arial" w:hint="default"/>
        <w:b w:val="0"/>
        <w:sz w:val="20"/>
      </w:rPr>
    </w:lvl>
    <w:lvl w:ilvl="4">
      <w:start w:val="1"/>
      <w:numFmt w:val="decimal"/>
      <w:lvlText w:val="%1.%2.%3.%4.%5"/>
      <w:lvlJc w:val="left"/>
      <w:pPr>
        <w:ind w:left="1080" w:hanging="1080"/>
      </w:pPr>
      <w:rPr>
        <w:rFonts w:ascii="Arial" w:hAnsi="Arial" w:cs="Arial" w:hint="default"/>
        <w:b w:val="0"/>
        <w:sz w:val="20"/>
      </w:rPr>
    </w:lvl>
    <w:lvl w:ilvl="5">
      <w:start w:val="1"/>
      <w:numFmt w:val="decimal"/>
      <w:lvlText w:val="%1.%2.%3.%4.%5.%6"/>
      <w:lvlJc w:val="left"/>
      <w:pPr>
        <w:ind w:left="1080" w:hanging="1080"/>
      </w:pPr>
      <w:rPr>
        <w:rFonts w:ascii="Arial" w:hAnsi="Arial" w:cs="Arial" w:hint="default"/>
        <w:b w:val="0"/>
        <w:sz w:val="20"/>
      </w:rPr>
    </w:lvl>
    <w:lvl w:ilvl="6">
      <w:start w:val="1"/>
      <w:numFmt w:val="decimal"/>
      <w:lvlText w:val="%1.%2.%3.%4.%5.%6.%7"/>
      <w:lvlJc w:val="left"/>
      <w:pPr>
        <w:ind w:left="1440" w:hanging="1440"/>
      </w:pPr>
      <w:rPr>
        <w:rFonts w:ascii="Arial" w:hAnsi="Arial" w:cs="Arial" w:hint="default"/>
        <w:b w:val="0"/>
        <w:sz w:val="20"/>
      </w:rPr>
    </w:lvl>
    <w:lvl w:ilvl="7">
      <w:start w:val="1"/>
      <w:numFmt w:val="decimal"/>
      <w:lvlText w:val="%1.%2.%3.%4.%5.%6.%7.%8"/>
      <w:lvlJc w:val="left"/>
      <w:pPr>
        <w:ind w:left="1440" w:hanging="1440"/>
      </w:pPr>
      <w:rPr>
        <w:rFonts w:ascii="Arial" w:hAnsi="Arial" w:cs="Arial" w:hint="default"/>
        <w:b w:val="0"/>
        <w:sz w:val="20"/>
      </w:rPr>
    </w:lvl>
    <w:lvl w:ilvl="8">
      <w:start w:val="1"/>
      <w:numFmt w:val="decimal"/>
      <w:lvlText w:val="%1.%2.%3.%4.%5.%6.%7.%8.%9"/>
      <w:lvlJc w:val="left"/>
      <w:pPr>
        <w:ind w:left="1800" w:hanging="1800"/>
      </w:pPr>
      <w:rPr>
        <w:rFonts w:ascii="Arial" w:hAnsi="Arial" w:cs="Arial" w:hint="default"/>
        <w:b w:val="0"/>
        <w:sz w:val="20"/>
      </w:rPr>
    </w:lvl>
  </w:abstractNum>
  <w:abstractNum w:abstractNumId="18" w15:restartNumberingAfterBreak="0">
    <w:nsid w:val="40F77E96"/>
    <w:multiLevelType w:val="multilevel"/>
    <w:tmpl w:val="1DB4D54C"/>
    <w:lvl w:ilvl="0">
      <w:start w:val="4"/>
      <w:numFmt w:val="decimal"/>
      <w:lvlText w:val="%1."/>
      <w:lvlJc w:val="left"/>
      <w:pPr>
        <w:tabs>
          <w:tab w:val="num" w:pos="0"/>
        </w:tabs>
        <w:ind w:left="660" w:hanging="660"/>
      </w:pPr>
    </w:lvl>
    <w:lvl w:ilvl="1">
      <w:start w:val="11"/>
      <w:numFmt w:val="decimal"/>
      <w:lvlText w:val="%1.%2."/>
      <w:lvlJc w:val="left"/>
      <w:pPr>
        <w:tabs>
          <w:tab w:val="num" w:pos="0"/>
        </w:tabs>
        <w:ind w:left="1159" w:hanging="660"/>
      </w:pPr>
    </w:lvl>
    <w:lvl w:ilvl="2">
      <w:start w:val="2"/>
      <w:numFmt w:val="decimal"/>
      <w:lvlText w:val="%1.%2.%3."/>
      <w:lvlJc w:val="left"/>
      <w:pPr>
        <w:tabs>
          <w:tab w:val="num" w:pos="0"/>
        </w:tabs>
        <w:ind w:left="1718" w:hanging="720"/>
      </w:pPr>
    </w:lvl>
    <w:lvl w:ilvl="3">
      <w:start w:val="1"/>
      <w:numFmt w:val="decimal"/>
      <w:lvlText w:val="%1.%2.%3.%4."/>
      <w:lvlJc w:val="left"/>
      <w:pPr>
        <w:tabs>
          <w:tab w:val="num" w:pos="0"/>
        </w:tabs>
        <w:ind w:left="2217" w:hanging="720"/>
      </w:pPr>
    </w:lvl>
    <w:lvl w:ilvl="4">
      <w:start w:val="1"/>
      <w:numFmt w:val="decimal"/>
      <w:lvlText w:val="%1.%2.%3.%4.%5."/>
      <w:lvlJc w:val="left"/>
      <w:pPr>
        <w:tabs>
          <w:tab w:val="num" w:pos="0"/>
        </w:tabs>
        <w:ind w:left="3076" w:hanging="1080"/>
      </w:pPr>
    </w:lvl>
    <w:lvl w:ilvl="5">
      <w:start w:val="1"/>
      <w:numFmt w:val="decimal"/>
      <w:lvlText w:val="%1.%2.%3.%4.%5.%6."/>
      <w:lvlJc w:val="left"/>
      <w:pPr>
        <w:tabs>
          <w:tab w:val="num" w:pos="0"/>
        </w:tabs>
        <w:ind w:left="3575" w:hanging="1080"/>
      </w:pPr>
    </w:lvl>
    <w:lvl w:ilvl="6">
      <w:start w:val="1"/>
      <w:numFmt w:val="decimal"/>
      <w:lvlText w:val="%1.%2.%3.%4.%5.%6.%7."/>
      <w:lvlJc w:val="left"/>
      <w:pPr>
        <w:tabs>
          <w:tab w:val="num" w:pos="0"/>
        </w:tabs>
        <w:ind w:left="4434" w:hanging="1440"/>
      </w:pPr>
    </w:lvl>
    <w:lvl w:ilvl="7">
      <w:start w:val="1"/>
      <w:numFmt w:val="decimal"/>
      <w:lvlText w:val="%1.%2.%3.%4.%5.%6.%7.%8."/>
      <w:lvlJc w:val="left"/>
      <w:pPr>
        <w:tabs>
          <w:tab w:val="num" w:pos="0"/>
        </w:tabs>
        <w:ind w:left="4933" w:hanging="1440"/>
      </w:pPr>
    </w:lvl>
    <w:lvl w:ilvl="8">
      <w:start w:val="1"/>
      <w:numFmt w:val="decimal"/>
      <w:lvlText w:val="%1.%2.%3.%4.%5.%6.%7.%8.%9."/>
      <w:lvlJc w:val="left"/>
      <w:pPr>
        <w:tabs>
          <w:tab w:val="num" w:pos="0"/>
        </w:tabs>
        <w:ind w:left="5792" w:hanging="1800"/>
      </w:pPr>
    </w:lvl>
  </w:abstractNum>
  <w:abstractNum w:abstractNumId="19" w15:restartNumberingAfterBreak="0">
    <w:nsid w:val="45853A3C"/>
    <w:multiLevelType w:val="multilevel"/>
    <w:tmpl w:val="0409001F"/>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0" w15:restartNumberingAfterBreak="0">
    <w:nsid w:val="4C9A00EF"/>
    <w:multiLevelType w:val="hybridMultilevel"/>
    <w:tmpl w:val="E08CDD68"/>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21" w15:restartNumberingAfterBreak="0">
    <w:nsid w:val="4D7F592D"/>
    <w:multiLevelType w:val="hybridMultilevel"/>
    <w:tmpl w:val="B2A0545E"/>
    <w:lvl w:ilvl="0" w:tplc="2328F80E">
      <w:start w:val="1"/>
      <w:numFmt w:val="decimal"/>
      <w:lvlText w:val="%1."/>
      <w:lvlJc w:val="left"/>
      <w:pPr>
        <w:ind w:left="1020" w:hanging="360"/>
      </w:pPr>
    </w:lvl>
    <w:lvl w:ilvl="1" w:tplc="F2E27240">
      <w:start w:val="1"/>
      <w:numFmt w:val="decimal"/>
      <w:lvlText w:val="%2."/>
      <w:lvlJc w:val="left"/>
      <w:pPr>
        <w:ind w:left="1020" w:hanging="360"/>
      </w:pPr>
    </w:lvl>
    <w:lvl w:ilvl="2" w:tplc="828E0366">
      <w:start w:val="1"/>
      <w:numFmt w:val="decimal"/>
      <w:lvlText w:val="%3."/>
      <w:lvlJc w:val="left"/>
      <w:pPr>
        <w:ind w:left="1020" w:hanging="360"/>
      </w:pPr>
    </w:lvl>
    <w:lvl w:ilvl="3" w:tplc="E13C5E78">
      <w:start w:val="1"/>
      <w:numFmt w:val="decimal"/>
      <w:lvlText w:val="%4."/>
      <w:lvlJc w:val="left"/>
      <w:pPr>
        <w:ind w:left="1020" w:hanging="360"/>
      </w:pPr>
    </w:lvl>
    <w:lvl w:ilvl="4" w:tplc="846A7EBC">
      <w:start w:val="1"/>
      <w:numFmt w:val="decimal"/>
      <w:lvlText w:val="%5."/>
      <w:lvlJc w:val="left"/>
      <w:pPr>
        <w:ind w:left="1020" w:hanging="360"/>
      </w:pPr>
    </w:lvl>
    <w:lvl w:ilvl="5" w:tplc="71262F56">
      <w:start w:val="1"/>
      <w:numFmt w:val="decimal"/>
      <w:lvlText w:val="%6."/>
      <w:lvlJc w:val="left"/>
      <w:pPr>
        <w:ind w:left="1020" w:hanging="360"/>
      </w:pPr>
    </w:lvl>
    <w:lvl w:ilvl="6" w:tplc="7F321CB2">
      <w:start w:val="1"/>
      <w:numFmt w:val="decimal"/>
      <w:lvlText w:val="%7."/>
      <w:lvlJc w:val="left"/>
      <w:pPr>
        <w:ind w:left="1020" w:hanging="360"/>
      </w:pPr>
    </w:lvl>
    <w:lvl w:ilvl="7" w:tplc="518E2936">
      <w:start w:val="1"/>
      <w:numFmt w:val="decimal"/>
      <w:lvlText w:val="%8."/>
      <w:lvlJc w:val="left"/>
      <w:pPr>
        <w:ind w:left="1020" w:hanging="360"/>
      </w:pPr>
    </w:lvl>
    <w:lvl w:ilvl="8" w:tplc="531E31CE">
      <w:start w:val="1"/>
      <w:numFmt w:val="decimal"/>
      <w:lvlText w:val="%9."/>
      <w:lvlJc w:val="left"/>
      <w:pPr>
        <w:ind w:left="1020" w:hanging="360"/>
      </w:pPr>
    </w:lvl>
  </w:abstractNum>
  <w:abstractNum w:abstractNumId="22" w15:restartNumberingAfterBreak="0">
    <w:nsid w:val="500A45FD"/>
    <w:multiLevelType w:val="multilevel"/>
    <w:tmpl w:val="76C4DAA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11B3949"/>
    <w:multiLevelType w:val="multilevel"/>
    <w:tmpl w:val="0409001F"/>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4" w15:restartNumberingAfterBreak="0">
    <w:nsid w:val="518E7CF6"/>
    <w:multiLevelType w:val="multilevel"/>
    <w:tmpl w:val="C352B57A"/>
    <w:lvl w:ilvl="0">
      <w:start w:val="4"/>
      <w:numFmt w:val="decimal"/>
      <w:lvlText w:val="%1."/>
      <w:lvlJc w:val="left"/>
      <w:pPr>
        <w:tabs>
          <w:tab w:val="num" w:pos="0"/>
        </w:tabs>
        <w:ind w:left="360" w:hanging="360"/>
      </w:pPr>
      <w:rPr>
        <w:rFonts w:hint="default"/>
      </w:rPr>
    </w:lvl>
    <w:lvl w:ilvl="1">
      <w:start w:val="8"/>
      <w:numFmt w:val="decimal"/>
      <w:lvlText w:val="%1.%2."/>
      <w:lvlJc w:val="left"/>
      <w:pPr>
        <w:tabs>
          <w:tab w:val="num" w:pos="0"/>
        </w:tabs>
        <w:ind w:left="859" w:hanging="360"/>
      </w:pPr>
      <w:rPr>
        <w:rFonts w:hint="default"/>
        <w:b w:val="0"/>
        <w:bCs/>
      </w:rPr>
    </w:lvl>
    <w:lvl w:ilvl="2">
      <w:start w:val="3"/>
      <w:numFmt w:val="decimal"/>
      <w:lvlText w:val="%1.%2.%3."/>
      <w:lvlJc w:val="left"/>
      <w:pPr>
        <w:tabs>
          <w:tab w:val="num" w:pos="0"/>
        </w:tabs>
        <w:ind w:left="1718" w:hanging="720"/>
      </w:pPr>
      <w:rPr>
        <w:rFonts w:hint="default"/>
      </w:rPr>
    </w:lvl>
    <w:lvl w:ilvl="3">
      <w:start w:val="1"/>
      <w:numFmt w:val="decimal"/>
      <w:lvlText w:val="%1.%2.%3.%4."/>
      <w:lvlJc w:val="left"/>
      <w:pPr>
        <w:tabs>
          <w:tab w:val="num" w:pos="0"/>
        </w:tabs>
        <w:ind w:left="2217" w:hanging="720"/>
      </w:pPr>
      <w:rPr>
        <w:rFonts w:hint="default"/>
      </w:rPr>
    </w:lvl>
    <w:lvl w:ilvl="4">
      <w:start w:val="1"/>
      <w:numFmt w:val="decimal"/>
      <w:lvlText w:val="%1.%2.%3.%4.%5."/>
      <w:lvlJc w:val="left"/>
      <w:pPr>
        <w:tabs>
          <w:tab w:val="num" w:pos="0"/>
        </w:tabs>
        <w:ind w:left="3076" w:hanging="1080"/>
      </w:pPr>
      <w:rPr>
        <w:rFonts w:hint="default"/>
      </w:rPr>
    </w:lvl>
    <w:lvl w:ilvl="5">
      <w:start w:val="1"/>
      <w:numFmt w:val="decimal"/>
      <w:lvlText w:val="%1.%2.%3.%4.%5.%6."/>
      <w:lvlJc w:val="left"/>
      <w:pPr>
        <w:tabs>
          <w:tab w:val="num" w:pos="0"/>
        </w:tabs>
        <w:ind w:left="3575" w:hanging="1080"/>
      </w:pPr>
      <w:rPr>
        <w:rFonts w:hint="default"/>
      </w:rPr>
    </w:lvl>
    <w:lvl w:ilvl="6">
      <w:start w:val="1"/>
      <w:numFmt w:val="decimal"/>
      <w:lvlText w:val="%1.%2.%3.%4.%5.%6.%7."/>
      <w:lvlJc w:val="left"/>
      <w:pPr>
        <w:tabs>
          <w:tab w:val="num" w:pos="0"/>
        </w:tabs>
        <w:ind w:left="4434" w:hanging="1440"/>
      </w:pPr>
      <w:rPr>
        <w:rFonts w:hint="default"/>
      </w:rPr>
    </w:lvl>
    <w:lvl w:ilvl="7">
      <w:start w:val="1"/>
      <w:numFmt w:val="decimal"/>
      <w:lvlText w:val="%1.%2.%3.%4.%5.%6.%7.%8."/>
      <w:lvlJc w:val="left"/>
      <w:pPr>
        <w:tabs>
          <w:tab w:val="num" w:pos="0"/>
        </w:tabs>
        <w:ind w:left="4933" w:hanging="1440"/>
      </w:pPr>
      <w:rPr>
        <w:rFonts w:hint="default"/>
      </w:rPr>
    </w:lvl>
    <w:lvl w:ilvl="8">
      <w:start w:val="1"/>
      <w:numFmt w:val="decimal"/>
      <w:lvlText w:val="%1.%2.%3.%4.%5.%6.%7.%8.%9."/>
      <w:lvlJc w:val="left"/>
      <w:pPr>
        <w:tabs>
          <w:tab w:val="num" w:pos="0"/>
        </w:tabs>
        <w:ind w:left="5792" w:hanging="1800"/>
      </w:pPr>
      <w:rPr>
        <w:rFonts w:hint="default"/>
      </w:rPr>
    </w:lvl>
  </w:abstractNum>
  <w:abstractNum w:abstractNumId="25" w15:restartNumberingAfterBreak="0">
    <w:nsid w:val="52845D2E"/>
    <w:multiLevelType w:val="hybridMultilevel"/>
    <w:tmpl w:val="E070DC64"/>
    <w:lvl w:ilvl="0" w:tplc="9BC0A83A">
      <w:start w:val="1"/>
      <w:numFmt w:val="decimal"/>
      <w:lvlText w:val="%1."/>
      <w:lvlJc w:val="left"/>
      <w:pPr>
        <w:ind w:left="1020" w:hanging="360"/>
      </w:pPr>
    </w:lvl>
    <w:lvl w:ilvl="1" w:tplc="67BE6B04">
      <w:start w:val="1"/>
      <w:numFmt w:val="decimal"/>
      <w:lvlText w:val="%2."/>
      <w:lvlJc w:val="left"/>
      <w:pPr>
        <w:ind w:left="1020" w:hanging="360"/>
      </w:pPr>
    </w:lvl>
    <w:lvl w:ilvl="2" w:tplc="189C639A">
      <w:start w:val="1"/>
      <w:numFmt w:val="decimal"/>
      <w:lvlText w:val="%3."/>
      <w:lvlJc w:val="left"/>
      <w:pPr>
        <w:ind w:left="1020" w:hanging="360"/>
      </w:pPr>
    </w:lvl>
    <w:lvl w:ilvl="3" w:tplc="AB2091BA">
      <w:start w:val="1"/>
      <w:numFmt w:val="decimal"/>
      <w:lvlText w:val="%4."/>
      <w:lvlJc w:val="left"/>
      <w:pPr>
        <w:ind w:left="1020" w:hanging="360"/>
      </w:pPr>
    </w:lvl>
    <w:lvl w:ilvl="4" w:tplc="064AB802">
      <w:start w:val="1"/>
      <w:numFmt w:val="decimal"/>
      <w:lvlText w:val="%5."/>
      <w:lvlJc w:val="left"/>
      <w:pPr>
        <w:ind w:left="1020" w:hanging="360"/>
      </w:pPr>
    </w:lvl>
    <w:lvl w:ilvl="5" w:tplc="9DFECA4E">
      <w:start w:val="1"/>
      <w:numFmt w:val="decimal"/>
      <w:lvlText w:val="%6."/>
      <w:lvlJc w:val="left"/>
      <w:pPr>
        <w:ind w:left="1020" w:hanging="360"/>
      </w:pPr>
    </w:lvl>
    <w:lvl w:ilvl="6" w:tplc="B62E9762">
      <w:start w:val="1"/>
      <w:numFmt w:val="decimal"/>
      <w:lvlText w:val="%7."/>
      <w:lvlJc w:val="left"/>
      <w:pPr>
        <w:ind w:left="1020" w:hanging="360"/>
      </w:pPr>
    </w:lvl>
    <w:lvl w:ilvl="7" w:tplc="1B2A8C28">
      <w:start w:val="1"/>
      <w:numFmt w:val="decimal"/>
      <w:lvlText w:val="%8."/>
      <w:lvlJc w:val="left"/>
      <w:pPr>
        <w:ind w:left="1020" w:hanging="360"/>
      </w:pPr>
    </w:lvl>
    <w:lvl w:ilvl="8" w:tplc="813C7F1C">
      <w:start w:val="1"/>
      <w:numFmt w:val="decimal"/>
      <w:lvlText w:val="%9."/>
      <w:lvlJc w:val="left"/>
      <w:pPr>
        <w:ind w:left="1020" w:hanging="360"/>
      </w:pPr>
    </w:lvl>
  </w:abstractNum>
  <w:abstractNum w:abstractNumId="26" w15:restartNumberingAfterBreak="0">
    <w:nsid w:val="561C2FB0"/>
    <w:multiLevelType w:val="multilevel"/>
    <w:tmpl w:val="4C8875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CBD7E6D"/>
    <w:multiLevelType w:val="multilevel"/>
    <w:tmpl w:val="0F3CD00E"/>
    <w:lvl w:ilvl="0">
      <w:start w:val="5"/>
      <w:numFmt w:val="decimal"/>
      <w:lvlText w:val="%1."/>
      <w:lvlJc w:val="left"/>
      <w:pPr>
        <w:tabs>
          <w:tab w:val="num" w:pos="0"/>
        </w:tabs>
        <w:ind w:left="480" w:hanging="480"/>
      </w:pPr>
      <w:rPr>
        <w:rFonts w:hint="default"/>
      </w:rPr>
    </w:lvl>
    <w:lvl w:ilvl="1">
      <w:start w:val="1"/>
      <w:numFmt w:val="decimal"/>
      <w:lvlText w:val="%1.%2."/>
      <w:lvlJc w:val="left"/>
      <w:pPr>
        <w:tabs>
          <w:tab w:val="num" w:pos="0"/>
        </w:tabs>
        <w:ind w:left="979" w:hanging="480"/>
      </w:pPr>
      <w:rPr>
        <w:rFonts w:hint="default"/>
        <w:b w:val="0"/>
        <w:bCs/>
      </w:rPr>
    </w:lvl>
    <w:lvl w:ilvl="2">
      <w:start w:val="1"/>
      <w:numFmt w:val="decimal"/>
      <w:lvlText w:val="%1.%2.%3."/>
      <w:lvlJc w:val="left"/>
      <w:pPr>
        <w:tabs>
          <w:tab w:val="num" w:pos="0"/>
        </w:tabs>
        <w:ind w:left="1718" w:hanging="720"/>
      </w:pPr>
      <w:rPr>
        <w:rFonts w:hint="default"/>
      </w:rPr>
    </w:lvl>
    <w:lvl w:ilvl="3">
      <w:start w:val="1"/>
      <w:numFmt w:val="decimal"/>
      <w:lvlText w:val="%1.%2.%3.%4."/>
      <w:lvlJc w:val="left"/>
      <w:pPr>
        <w:tabs>
          <w:tab w:val="num" w:pos="0"/>
        </w:tabs>
        <w:ind w:left="2217" w:hanging="720"/>
      </w:pPr>
      <w:rPr>
        <w:rFonts w:hint="default"/>
      </w:rPr>
    </w:lvl>
    <w:lvl w:ilvl="4">
      <w:start w:val="1"/>
      <w:numFmt w:val="decimal"/>
      <w:lvlText w:val="%1.%2.%3.%4.%5."/>
      <w:lvlJc w:val="left"/>
      <w:pPr>
        <w:tabs>
          <w:tab w:val="num" w:pos="0"/>
        </w:tabs>
        <w:ind w:left="3076" w:hanging="1080"/>
      </w:pPr>
      <w:rPr>
        <w:rFonts w:hint="default"/>
      </w:rPr>
    </w:lvl>
    <w:lvl w:ilvl="5">
      <w:start w:val="1"/>
      <w:numFmt w:val="decimal"/>
      <w:lvlText w:val="%1.%2.%3.%4.%5.%6."/>
      <w:lvlJc w:val="left"/>
      <w:pPr>
        <w:tabs>
          <w:tab w:val="num" w:pos="0"/>
        </w:tabs>
        <w:ind w:left="3575" w:hanging="1080"/>
      </w:pPr>
      <w:rPr>
        <w:rFonts w:hint="default"/>
      </w:rPr>
    </w:lvl>
    <w:lvl w:ilvl="6">
      <w:start w:val="1"/>
      <w:numFmt w:val="decimal"/>
      <w:lvlText w:val="%1.%2.%3.%4.%5.%6.%7."/>
      <w:lvlJc w:val="left"/>
      <w:pPr>
        <w:tabs>
          <w:tab w:val="num" w:pos="0"/>
        </w:tabs>
        <w:ind w:left="4434" w:hanging="1440"/>
      </w:pPr>
      <w:rPr>
        <w:rFonts w:hint="default"/>
      </w:rPr>
    </w:lvl>
    <w:lvl w:ilvl="7">
      <w:start w:val="1"/>
      <w:numFmt w:val="decimal"/>
      <w:lvlText w:val="%1.%2.%3.%4.%5.%6.%7.%8."/>
      <w:lvlJc w:val="left"/>
      <w:pPr>
        <w:tabs>
          <w:tab w:val="num" w:pos="0"/>
        </w:tabs>
        <w:ind w:left="4933" w:hanging="1440"/>
      </w:pPr>
      <w:rPr>
        <w:rFonts w:hint="default"/>
      </w:rPr>
    </w:lvl>
    <w:lvl w:ilvl="8">
      <w:start w:val="1"/>
      <w:numFmt w:val="decimal"/>
      <w:lvlText w:val="%1.%2.%3.%4.%5.%6.%7.%8.%9."/>
      <w:lvlJc w:val="left"/>
      <w:pPr>
        <w:tabs>
          <w:tab w:val="num" w:pos="0"/>
        </w:tabs>
        <w:ind w:left="5792" w:hanging="1800"/>
      </w:pPr>
      <w:rPr>
        <w:rFonts w:hint="default"/>
      </w:rPr>
    </w:lvl>
  </w:abstractNum>
  <w:abstractNum w:abstractNumId="28" w15:restartNumberingAfterBreak="0">
    <w:nsid w:val="5F921E12"/>
    <w:multiLevelType w:val="multilevel"/>
    <w:tmpl w:val="271E1A30"/>
    <w:lvl w:ilvl="0">
      <w:start w:val="2"/>
      <w:numFmt w:val="decimal"/>
      <w:lvlText w:val="%1."/>
      <w:lvlJc w:val="left"/>
      <w:pPr>
        <w:tabs>
          <w:tab w:val="num" w:pos="0"/>
        </w:tabs>
        <w:ind w:left="360" w:hanging="360"/>
      </w:pPr>
      <w:rPr>
        <w:b/>
        <w:bCs w:val="0"/>
      </w:rPr>
    </w:lvl>
    <w:lvl w:ilvl="1">
      <w:start w:val="1"/>
      <w:numFmt w:val="decimal"/>
      <w:lvlText w:val="%1.%2."/>
      <w:lvlJc w:val="left"/>
      <w:pPr>
        <w:tabs>
          <w:tab w:val="num" w:pos="68"/>
        </w:tabs>
        <w:ind w:left="927" w:hanging="360"/>
      </w:pPr>
      <w:rPr>
        <w:b w:val="0"/>
        <w:bCs/>
      </w:rPr>
    </w:lvl>
    <w:lvl w:ilvl="2">
      <w:start w:val="1"/>
      <w:numFmt w:val="decimal"/>
      <w:lvlText w:val="%1.%2.%3."/>
      <w:lvlJc w:val="left"/>
      <w:pPr>
        <w:tabs>
          <w:tab w:val="num" w:pos="420"/>
        </w:tabs>
        <w:ind w:left="2138" w:hanging="720"/>
      </w:pPr>
      <w:rPr>
        <w:b w:val="0"/>
        <w:bCs/>
      </w:rPr>
    </w:lvl>
    <w:lvl w:ilvl="3">
      <w:start w:val="1"/>
      <w:numFmt w:val="decimal"/>
      <w:lvlText w:val="%1.%2.%3.%4."/>
      <w:lvlJc w:val="left"/>
      <w:pPr>
        <w:tabs>
          <w:tab w:val="num" w:pos="0"/>
        </w:tabs>
        <w:ind w:left="2217" w:hanging="720"/>
      </w:pPr>
      <w:rPr>
        <w:strike w:val="0"/>
        <w:dstrike w:val="0"/>
      </w:rPr>
    </w:lvl>
    <w:lvl w:ilvl="4">
      <w:start w:val="1"/>
      <w:numFmt w:val="decimal"/>
      <w:lvlText w:val="%1.%2.%3.%4.%5."/>
      <w:lvlJc w:val="left"/>
      <w:pPr>
        <w:tabs>
          <w:tab w:val="num" w:pos="0"/>
        </w:tabs>
        <w:ind w:left="3076" w:hanging="1080"/>
      </w:pPr>
    </w:lvl>
    <w:lvl w:ilvl="5">
      <w:start w:val="1"/>
      <w:numFmt w:val="decimal"/>
      <w:lvlText w:val="%1.%2.%3.%4.%5.%6."/>
      <w:lvlJc w:val="left"/>
      <w:pPr>
        <w:tabs>
          <w:tab w:val="num" w:pos="0"/>
        </w:tabs>
        <w:ind w:left="3575" w:hanging="1080"/>
      </w:pPr>
    </w:lvl>
    <w:lvl w:ilvl="6">
      <w:start w:val="1"/>
      <w:numFmt w:val="decimal"/>
      <w:lvlText w:val="%1.%2.%3.%4.%5.%6.%7."/>
      <w:lvlJc w:val="left"/>
      <w:pPr>
        <w:tabs>
          <w:tab w:val="num" w:pos="0"/>
        </w:tabs>
        <w:ind w:left="4434" w:hanging="1440"/>
      </w:pPr>
    </w:lvl>
    <w:lvl w:ilvl="7">
      <w:start w:val="1"/>
      <w:numFmt w:val="decimal"/>
      <w:lvlText w:val="%1.%2.%3.%4.%5.%6.%7.%8."/>
      <w:lvlJc w:val="left"/>
      <w:pPr>
        <w:tabs>
          <w:tab w:val="num" w:pos="0"/>
        </w:tabs>
        <w:ind w:left="4933" w:hanging="1440"/>
      </w:pPr>
    </w:lvl>
    <w:lvl w:ilvl="8">
      <w:start w:val="1"/>
      <w:numFmt w:val="decimal"/>
      <w:lvlText w:val="%1.%2.%3.%4.%5.%6.%7.%8.%9."/>
      <w:lvlJc w:val="left"/>
      <w:pPr>
        <w:tabs>
          <w:tab w:val="num" w:pos="0"/>
        </w:tabs>
        <w:ind w:left="5792" w:hanging="1800"/>
      </w:pPr>
    </w:lvl>
  </w:abstractNum>
  <w:abstractNum w:abstractNumId="29" w15:restartNumberingAfterBreak="0">
    <w:nsid w:val="61DA223C"/>
    <w:multiLevelType w:val="hybridMultilevel"/>
    <w:tmpl w:val="0DC21F8E"/>
    <w:lvl w:ilvl="0" w:tplc="F34673CC">
      <w:start w:val="1"/>
      <w:numFmt w:val="decimal"/>
      <w:lvlText w:val="%1."/>
      <w:lvlJc w:val="left"/>
      <w:pPr>
        <w:ind w:left="1020" w:hanging="360"/>
      </w:pPr>
    </w:lvl>
    <w:lvl w:ilvl="1" w:tplc="FDB003A6">
      <w:start w:val="1"/>
      <w:numFmt w:val="decimal"/>
      <w:lvlText w:val="%2."/>
      <w:lvlJc w:val="left"/>
      <w:pPr>
        <w:ind w:left="1020" w:hanging="360"/>
      </w:pPr>
    </w:lvl>
    <w:lvl w:ilvl="2" w:tplc="46B866DA">
      <w:start w:val="1"/>
      <w:numFmt w:val="decimal"/>
      <w:lvlText w:val="%3."/>
      <w:lvlJc w:val="left"/>
      <w:pPr>
        <w:ind w:left="1020" w:hanging="360"/>
      </w:pPr>
    </w:lvl>
    <w:lvl w:ilvl="3" w:tplc="2D766DFE">
      <w:start w:val="1"/>
      <w:numFmt w:val="decimal"/>
      <w:lvlText w:val="%4."/>
      <w:lvlJc w:val="left"/>
      <w:pPr>
        <w:ind w:left="1020" w:hanging="360"/>
      </w:pPr>
    </w:lvl>
    <w:lvl w:ilvl="4" w:tplc="12385FF6">
      <w:start w:val="1"/>
      <w:numFmt w:val="decimal"/>
      <w:lvlText w:val="%5."/>
      <w:lvlJc w:val="left"/>
      <w:pPr>
        <w:ind w:left="1020" w:hanging="360"/>
      </w:pPr>
    </w:lvl>
    <w:lvl w:ilvl="5" w:tplc="EC7E5D9A">
      <w:start w:val="1"/>
      <w:numFmt w:val="decimal"/>
      <w:lvlText w:val="%6."/>
      <w:lvlJc w:val="left"/>
      <w:pPr>
        <w:ind w:left="1020" w:hanging="360"/>
      </w:pPr>
    </w:lvl>
    <w:lvl w:ilvl="6" w:tplc="5C52306C">
      <w:start w:val="1"/>
      <w:numFmt w:val="decimal"/>
      <w:lvlText w:val="%7."/>
      <w:lvlJc w:val="left"/>
      <w:pPr>
        <w:ind w:left="1020" w:hanging="360"/>
      </w:pPr>
    </w:lvl>
    <w:lvl w:ilvl="7" w:tplc="1F123702">
      <w:start w:val="1"/>
      <w:numFmt w:val="decimal"/>
      <w:lvlText w:val="%8."/>
      <w:lvlJc w:val="left"/>
      <w:pPr>
        <w:ind w:left="1020" w:hanging="360"/>
      </w:pPr>
    </w:lvl>
    <w:lvl w:ilvl="8" w:tplc="D710360C">
      <w:start w:val="1"/>
      <w:numFmt w:val="decimal"/>
      <w:lvlText w:val="%9."/>
      <w:lvlJc w:val="left"/>
      <w:pPr>
        <w:ind w:left="1020" w:hanging="360"/>
      </w:pPr>
    </w:lvl>
  </w:abstractNum>
  <w:abstractNum w:abstractNumId="30" w15:restartNumberingAfterBreak="0">
    <w:nsid w:val="633E16C6"/>
    <w:multiLevelType w:val="multilevel"/>
    <w:tmpl w:val="D7C677A6"/>
    <w:lvl w:ilvl="0">
      <w:start w:val="10"/>
      <w:numFmt w:val="decimal"/>
      <w:lvlText w:val="%1."/>
      <w:lvlJc w:val="left"/>
      <w:pPr>
        <w:tabs>
          <w:tab w:val="num" w:pos="0"/>
        </w:tabs>
        <w:ind w:left="360" w:hanging="360"/>
      </w:pPr>
      <w:rPr>
        <w:rFonts w:hint="default"/>
      </w:rPr>
    </w:lvl>
    <w:lvl w:ilvl="1">
      <w:start w:val="7"/>
      <w:numFmt w:val="decimal"/>
      <w:lvlText w:val="%1.%2."/>
      <w:lvlJc w:val="left"/>
      <w:pPr>
        <w:tabs>
          <w:tab w:val="num" w:pos="0"/>
        </w:tabs>
        <w:ind w:left="360" w:hanging="360"/>
      </w:pPr>
      <w:rPr>
        <w:rFonts w:hint="default"/>
        <w:b w:val="0"/>
        <w:bCs/>
      </w:rPr>
    </w:lvl>
    <w:lvl w:ilvl="2">
      <w:start w:val="1"/>
      <w:numFmt w:val="decimal"/>
      <w:lvlText w:val="%1.%2.%3."/>
      <w:lvlJc w:val="left"/>
      <w:pPr>
        <w:tabs>
          <w:tab w:val="num" w:pos="0"/>
        </w:tabs>
        <w:ind w:left="720" w:hanging="720"/>
      </w:pPr>
      <w:rPr>
        <w:rFonts w:hint="default"/>
        <w:b w:val="0"/>
        <w:bCs/>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800" w:hanging="1800"/>
      </w:pPr>
      <w:rPr>
        <w:rFonts w:hint="default"/>
      </w:rPr>
    </w:lvl>
  </w:abstractNum>
  <w:abstractNum w:abstractNumId="31" w15:restartNumberingAfterBreak="0">
    <w:nsid w:val="640722D2"/>
    <w:multiLevelType w:val="hybridMultilevel"/>
    <w:tmpl w:val="2A9A9ED6"/>
    <w:lvl w:ilvl="0" w:tplc="0427000F">
      <w:start w:val="1"/>
      <w:numFmt w:val="decimal"/>
      <w:lvlText w:val="%1."/>
      <w:lvlJc w:val="left"/>
      <w:pPr>
        <w:ind w:left="1219" w:hanging="360"/>
      </w:pPr>
    </w:lvl>
    <w:lvl w:ilvl="1" w:tplc="04270019" w:tentative="1">
      <w:start w:val="1"/>
      <w:numFmt w:val="lowerLetter"/>
      <w:lvlText w:val="%2."/>
      <w:lvlJc w:val="left"/>
      <w:pPr>
        <w:ind w:left="1939" w:hanging="360"/>
      </w:pPr>
    </w:lvl>
    <w:lvl w:ilvl="2" w:tplc="0427001B" w:tentative="1">
      <w:start w:val="1"/>
      <w:numFmt w:val="lowerRoman"/>
      <w:lvlText w:val="%3."/>
      <w:lvlJc w:val="right"/>
      <w:pPr>
        <w:ind w:left="2659" w:hanging="180"/>
      </w:pPr>
    </w:lvl>
    <w:lvl w:ilvl="3" w:tplc="0427000F" w:tentative="1">
      <w:start w:val="1"/>
      <w:numFmt w:val="decimal"/>
      <w:lvlText w:val="%4."/>
      <w:lvlJc w:val="left"/>
      <w:pPr>
        <w:ind w:left="3379" w:hanging="360"/>
      </w:pPr>
    </w:lvl>
    <w:lvl w:ilvl="4" w:tplc="04270019" w:tentative="1">
      <w:start w:val="1"/>
      <w:numFmt w:val="lowerLetter"/>
      <w:lvlText w:val="%5."/>
      <w:lvlJc w:val="left"/>
      <w:pPr>
        <w:ind w:left="4099" w:hanging="360"/>
      </w:pPr>
    </w:lvl>
    <w:lvl w:ilvl="5" w:tplc="0427001B" w:tentative="1">
      <w:start w:val="1"/>
      <w:numFmt w:val="lowerRoman"/>
      <w:lvlText w:val="%6."/>
      <w:lvlJc w:val="right"/>
      <w:pPr>
        <w:ind w:left="4819" w:hanging="180"/>
      </w:pPr>
    </w:lvl>
    <w:lvl w:ilvl="6" w:tplc="0427000F" w:tentative="1">
      <w:start w:val="1"/>
      <w:numFmt w:val="decimal"/>
      <w:lvlText w:val="%7."/>
      <w:lvlJc w:val="left"/>
      <w:pPr>
        <w:ind w:left="5539" w:hanging="360"/>
      </w:pPr>
    </w:lvl>
    <w:lvl w:ilvl="7" w:tplc="04270019" w:tentative="1">
      <w:start w:val="1"/>
      <w:numFmt w:val="lowerLetter"/>
      <w:lvlText w:val="%8."/>
      <w:lvlJc w:val="left"/>
      <w:pPr>
        <w:ind w:left="6259" w:hanging="360"/>
      </w:pPr>
    </w:lvl>
    <w:lvl w:ilvl="8" w:tplc="0427001B" w:tentative="1">
      <w:start w:val="1"/>
      <w:numFmt w:val="lowerRoman"/>
      <w:lvlText w:val="%9."/>
      <w:lvlJc w:val="right"/>
      <w:pPr>
        <w:ind w:left="6979" w:hanging="180"/>
      </w:pPr>
    </w:lvl>
  </w:abstractNum>
  <w:abstractNum w:abstractNumId="32" w15:restartNumberingAfterBreak="0">
    <w:nsid w:val="650D022F"/>
    <w:multiLevelType w:val="hybridMultilevel"/>
    <w:tmpl w:val="E104EC68"/>
    <w:lvl w:ilvl="0" w:tplc="04270001">
      <w:start w:val="1"/>
      <w:numFmt w:val="bullet"/>
      <w:lvlText w:val=""/>
      <w:lvlJc w:val="left"/>
      <w:pPr>
        <w:ind w:left="2438" w:hanging="360"/>
      </w:pPr>
      <w:rPr>
        <w:rFonts w:ascii="Symbol" w:hAnsi="Symbol" w:hint="default"/>
      </w:rPr>
    </w:lvl>
    <w:lvl w:ilvl="1" w:tplc="04270003" w:tentative="1">
      <w:start w:val="1"/>
      <w:numFmt w:val="bullet"/>
      <w:lvlText w:val="o"/>
      <w:lvlJc w:val="left"/>
      <w:pPr>
        <w:ind w:left="3158" w:hanging="360"/>
      </w:pPr>
      <w:rPr>
        <w:rFonts w:ascii="Courier New" w:hAnsi="Courier New" w:cs="Courier New" w:hint="default"/>
      </w:rPr>
    </w:lvl>
    <w:lvl w:ilvl="2" w:tplc="04270005" w:tentative="1">
      <w:start w:val="1"/>
      <w:numFmt w:val="bullet"/>
      <w:lvlText w:val=""/>
      <w:lvlJc w:val="left"/>
      <w:pPr>
        <w:ind w:left="3878" w:hanging="360"/>
      </w:pPr>
      <w:rPr>
        <w:rFonts w:ascii="Wingdings" w:hAnsi="Wingdings" w:hint="default"/>
      </w:rPr>
    </w:lvl>
    <w:lvl w:ilvl="3" w:tplc="04270001" w:tentative="1">
      <w:start w:val="1"/>
      <w:numFmt w:val="bullet"/>
      <w:lvlText w:val=""/>
      <w:lvlJc w:val="left"/>
      <w:pPr>
        <w:ind w:left="4598" w:hanging="360"/>
      </w:pPr>
      <w:rPr>
        <w:rFonts w:ascii="Symbol" w:hAnsi="Symbol" w:hint="default"/>
      </w:rPr>
    </w:lvl>
    <w:lvl w:ilvl="4" w:tplc="04270003" w:tentative="1">
      <w:start w:val="1"/>
      <w:numFmt w:val="bullet"/>
      <w:lvlText w:val="o"/>
      <w:lvlJc w:val="left"/>
      <w:pPr>
        <w:ind w:left="5318" w:hanging="360"/>
      </w:pPr>
      <w:rPr>
        <w:rFonts w:ascii="Courier New" w:hAnsi="Courier New" w:cs="Courier New" w:hint="default"/>
      </w:rPr>
    </w:lvl>
    <w:lvl w:ilvl="5" w:tplc="04270005" w:tentative="1">
      <w:start w:val="1"/>
      <w:numFmt w:val="bullet"/>
      <w:lvlText w:val=""/>
      <w:lvlJc w:val="left"/>
      <w:pPr>
        <w:ind w:left="6038" w:hanging="360"/>
      </w:pPr>
      <w:rPr>
        <w:rFonts w:ascii="Wingdings" w:hAnsi="Wingdings" w:hint="default"/>
      </w:rPr>
    </w:lvl>
    <w:lvl w:ilvl="6" w:tplc="04270001" w:tentative="1">
      <w:start w:val="1"/>
      <w:numFmt w:val="bullet"/>
      <w:lvlText w:val=""/>
      <w:lvlJc w:val="left"/>
      <w:pPr>
        <w:ind w:left="6758" w:hanging="360"/>
      </w:pPr>
      <w:rPr>
        <w:rFonts w:ascii="Symbol" w:hAnsi="Symbol" w:hint="default"/>
      </w:rPr>
    </w:lvl>
    <w:lvl w:ilvl="7" w:tplc="04270003" w:tentative="1">
      <w:start w:val="1"/>
      <w:numFmt w:val="bullet"/>
      <w:lvlText w:val="o"/>
      <w:lvlJc w:val="left"/>
      <w:pPr>
        <w:ind w:left="7478" w:hanging="360"/>
      </w:pPr>
      <w:rPr>
        <w:rFonts w:ascii="Courier New" w:hAnsi="Courier New" w:cs="Courier New" w:hint="default"/>
      </w:rPr>
    </w:lvl>
    <w:lvl w:ilvl="8" w:tplc="04270005" w:tentative="1">
      <w:start w:val="1"/>
      <w:numFmt w:val="bullet"/>
      <w:lvlText w:val=""/>
      <w:lvlJc w:val="left"/>
      <w:pPr>
        <w:ind w:left="8198" w:hanging="360"/>
      </w:pPr>
      <w:rPr>
        <w:rFonts w:ascii="Wingdings" w:hAnsi="Wingdings" w:hint="default"/>
      </w:rPr>
    </w:lvl>
  </w:abstractNum>
  <w:abstractNum w:abstractNumId="33" w15:restartNumberingAfterBreak="0">
    <w:nsid w:val="65BC2FF7"/>
    <w:multiLevelType w:val="multilevel"/>
    <w:tmpl w:val="8F24E108"/>
    <w:lvl w:ilvl="0">
      <w:start w:val="9"/>
      <w:numFmt w:val="decimal"/>
      <w:lvlText w:val="%1."/>
      <w:lvlJc w:val="left"/>
      <w:pPr>
        <w:tabs>
          <w:tab w:val="num" w:pos="0"/>
        </w:tabs>
        <w:ind w:left="360" w:hanging="360"/>
      </w:pPr>
      <w:rPr>
        <w:rFonts w:hint="default"/>
      </w:rPr>
    </w:lvl>
    <w:lvl w:ilvl="1">
      <w:start w:val="1"/>
      <w:numFmt w:val="decimal"/>
      <w:lvlText w:val="%1.%2."/>
      <w:lvlJc w:val="left"/>
      <w:pPr>
        <w:tabs>
          <w:tab w:val="num" w:pos="0"/>
        </w:tabs>
        <w:ind w:left="360" w:hanging="360"/>
      </w:pPr>
      <w:rPr>
        <w:rFonts w:hint="default"/>
        <w:b w:val="0"/>
        <w:bCs/>
      </w:rPr>
    </w:lvl>
    <w:lvl w:ilvl="2">
      <w:start w:val="1"/>
      <w:numFmt w:val="decimal"/>
      <w:lvlText w:val="%1.%2.%3."/>
      <w:lvlJc w:val="left"/>
      <w:pPr>
        <w:tabs>
          <w:tab w:val="num" w:pos="0"/>
        </w:tabs>
        <w:ind w:left="720" w:hanging="720"/>
      </w:pPr>
      <w:rPr>
        <w:rFonts w:hint="default"/>
        <w:b w:val="0"/>
        <w:bCs/>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800" w:hanging="1800"/>
      </w:pPr>
      <w:rPr>
        <w:rFonts w:hint="default"/>
      </w:rPr>
    </w:lvl>
  </w:abstractNum>
  <w:abstractNum w:abstractNumId="34" w15:restartNumberingAfterBreak="0">
    <w:nsid w:val="68E02F6E"/>
    <w:multiLevelType w:val="hybridMultilevel"/>
    <w:tmpl w:val="7B4ECABE"/>
    <w:lvl w:ilvl="0" w:tplc="7966A804">
      <w:start w:val="1"/>
      <w:numFmt w:val="decimal"/>
      <w:lvlText w:val="%1."/>
      <w:lvlJc w:val="left"/>
      <w:pPr>
        <w:ind w:left="1020" w:hanging="360"/>
      </w:pPr>
    </w:lvl>
    <w:lvl w:ilvl="1" w:tplc="5148878A">
      <w:start w:val="1"/>
      <w:numFmt w:val="decimal"/>
      <w:lvlText w:val="%2."/>
      <w:lvlJc w:val="left"/>
      <w:pPr>
        <w:ind w:left="1020" w:hanging="360"/>
      </w:pPr>
    </w:lvl>
    <w:lvl w:ilvl="2" w:tplc="3EE8C90C">
      <w:start w:val="1"/>
      <w:numFmt w:val="decimal"/>
      <w:lvlText w:val="%3."/>
      <w:lvlJc w:val="left"/>
      <w:pPr>
        <w:ind w:left="1020" w:hanging="360"/>
      </w:pPr>
    </w:lvl>
    <w:lvl w:ilvl="3" w:tplc="8FDA2F60">
      <w:start w:val="1"/>
      <w:numFmt w:val="decimal"/>
      <w:lvlText w:val="%4."/>
      <w:lvlJc w:val="left"/>
      <w:pPr>
        <w:ind w:left="1020" w:hanging="360"/>
      </w:pPr>
    </w:lvl>
    <w:lvl w:ilvl="4" w:tplc="C9B82758">
      <w:start w:val="1"/>
      <w:numFmt w:val="decimal"/>
      <w:lvlText w:val="%5."/>
      <w:lvlJc w:val="left"/>
      <w:pPr>
        <w:ind w:left="1020" w:hanging="360"/>
      </w:pPr>
    </w:lvl>
    <w:lvl w:ilvl="5" w:tplc="C9A686DA">
      <w:start w:val="1"/>
      <w:numFmt w:val="decimal"/>
      <w:lvlText w:val="%6."/>
      <w:lvlJc w:val="left"/>
      <w:pPr>
        <w:ind w:left="1020" w:hanging="360"/>
      </w:pPr>
    </w:lvl>
    <w:lvl w:ilvl="6" w:tplc="F21477C0">
      <w:start w:val="1"/>
      <w:numFmt w:val="decimal"/>
      <w:lvlText w:val="%7."/>
      <w:lvlJc w:val="left"/>
      <w:pPr>
        <w:ind w:left="1020" w:hanging="360"/>
      </w:pPr>
    </w:lvl>
    <w:lvl w:ilvl="7" w:tplc="67F0BABE">
      <w:start w:val="1"/>
      <w:numFmt w:val="decimal"/>
      <w:lvlText w:val="%8."/>
      <w:lvlJc w:val="left"/>
      <w:pPr>
        <w:ind w:left="1020" w:hanging="360"/>
      </w:pPr>
    </w:lvl>
    <w:lvl w:ilvl="8" w:tplc="AD3A19AC">
      <w:start w:val="1"/>
      <w:numFmt w:val="decimal"/>
      <w:lvlText w:val="%9."/>
      <w:lvlJc w:val="left"/>
      <w:pPr>
        <w:ind w:left="1020" w:hanging="360"/>
      </w:pPr>
    </w:lvl>
  </w:abstractNum>
  <w:abstractNum w:abstractNumId="35" w15:restartNumberingAfterBreak="0">
    <w:nsid w:val="6F8A6077"/>
    <w:multiLevelType w:val="multilevel"/>
    <w:tmpl w:val="20E42D4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FB679FC"/>
    <w:multiLevelType w:val="multilevel"/>
    <w:tmpl w:val="0F6E45F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77458D8B"/>
    <w:multiLevelType w:val="multilevel"/>
    <w:tmpl w:val="3D3E0372"/>
    <w:lvl w:ilvl="0">
      <w:numFmt w:val="none"/>
      <w:lvlText w:val=""/>
      <w:lvlJc w:val="left"/>
      <w:pPr>
        <w:tabs>
          <w:tab w:val="num" w:pos="360"/>
        </w:tabs>
      </w:pPr>
    </w:lvl>
    <w:lvl w:ilvl="1">
      <w:start w:val="1"/>
      <w:numFmt w:val="lowerLetter"/>
      <w:lvlText w:val="%2."/>
      <w:lvlJc w:val="left"/>
      <w:pPr>
        <w:ind w:left="4017" w:hanging="360"/>
      </w:pPr>
    </w:lvl>
    <w:lvl w:ilvl="2">
      <w:start w:val="1"/>
      <w:numFmt w:val="lowerRoman"/>
      <w:lvlText w:val="%3."/>
      <w:lvlJc w:val="right"/>
      <w:pPr>
        <w:ind w:left="4737" w:hanging="180"/>
      </w:pPr>
    </w:lvl>
    <w:lvl w:ilvl="3">
      <w:start w:val="1"/>
      <w:numFmt w:val="decimal"/>
      <w:lvlText w:val="%4."/>
      <w:lvlJc w:val="left"/>
      <w:pPr>
        <w:ind w:left="5457" w:hanging="360"/>
      </w:pPr>
    </w:lvl>
    <w:lvl w:ilvl="4">
      <w:start w:val="1"/>
      <w:numFmt w:val="lowerLetter"/>
      <w:lvlText w:val="%5."/>
      <w:lvlJc w:val="left"/>
      <w:pPr>
        <w:ind w:left="6177" w:hanging="360"/>
      </w:pPr>
    </w:lvl>
    <w:lvl w:ilvl="5">
      <w:start w:val="1"/>
      <w:numFmt w:val="lowerRoman"/>
      <w:lvlText w:val="%6."/>
      <w:lvlJc w:val="right"/>
      <w:pPr>
        <w:ind w:left="6897" w:hanging="180"/>
      </w:pPr>
    </w:lvl>
    <w:lvl w:ilvl="6">
      <w:start w:val="1"/>
      <w:numFmt w:val="decimal"/>
      <w:lvlText w:val="%7."/>
      <w:lvlJc w:val="left"/>
      <w:pPr>
        <w:ind w:left="7617" w:hanging="360"/>
      </w:pPr>
    </w:lvl>
    <w:lvl w:ilvl="7">
      <w:start w:val="1"/>
      <w:numFmt w:val="lowerLetter"/>
      <w:lvlText w:val="%8."/>
      <w:lvlJc w:val="left"/>
      <w:pPr>
        <w:ind w:left="8337" w:hanging="360"/>
      </w:pPr>
    </w:lvl>
    <w:lvl w:ilvl="8">
      <w:start w:val="1"/>
      <w:numFmt w:val="lowerRoman"/>
      <w:lvlText w:val="%9."/>
      <w:lvlJc w:val="right"/>
      <w:pPr>
        <w:ind w:left="9057" w:hanging="180"/>
      </w:pPr>
    </w:lvl>
  </w:abstractNum>
  <w:abstractNum w:abstractNumId="38" w15:restartNumberingAfterBreak="0">
    <w:nsid w:val="78A64642"/>
    <w:multiLevelType w:val="hybridMultilevel"/>
    <w:tmpl w:val="22C2B842"/>
    <w:lvl w:ilvl="0" w:tplc="52F2778C">
      <w:start w:val="1"/>
      <w:numFmt w:val="decimal"/>
      <w:lvlText w:val="%1."/>
      <w:lvlJc w:val="left"/>
      <w:pPr>
        <w:ind w:left="1020" w:hanging="360"/>
      </w:pPr>
    </w:lvl>
    <w:lvl w:ilvl="1" w:tplc="AC386CEA">
      <w:start w:val="1"/>
      <w:numFmt w:val="decimal"/>
      <w:lvlText w:val="%2."/>
      <w:lvlJc w:val="left"/>
      <w:pPr>
        <w:ind w:left="1020" w:hanging="360"/>
      </w:pPr>
    </w:lvl>
    <w:lvl w:ilvl="2" w:tplc="D7F6B5B4">
      <w:start w:val="1"/>
      <w:numFmt w:val="decimal"/>
      <w:lvlText w:val="%3."/>
      <w:lvlJc w:val="left"/>
      <w:pPr>
        <w:ind w:left="1020" w:hanging="360"/>
      </w:pPr>
    </w:lvl>
    <w:lvl w:ilvl="3" w:tplc="3FEE0E2A">
      <w:start w:val="1"/>
      <w:numFmt w:val="decimal"/>
      <w:lvlText w:val="%4."/>
      <w:lvlJc w:val="left"/>
      <w:pPr>
        <w:ind w:left="1020" w:hanging="360"/>
      </w:pPr>
    </w:lvl>
    <w:lvl w:ilvl="4" w:tplc="E52AFBDE">
      <w:start w:val="1"/>
      <w:numFmt w:val="decimal"/>
      <w:lvlText w:val="%5."/>
      <w:lvlJc w:val="left"/>
      <w:pPr>
        <w:ind w:left="1020" w:hanging="360"/>
      </w:pPr>
    </w:lvl>
    <w:lvl w:ilvl="5" w:tplc="1E806EC6">
      <w:start w:val="1"/>
      <w:numFmt w:val="decimal"/>
      <w:lvlText w:val="%6."/>
      <w:lvlJc w:val="left"/>
      <w:pPr>
        <w:ind w:left="1020" w:hanging="360"/>
      </w:pPr>
    </w:lvl>
    <w:lvl w:ilvl="6" w:tplc="26B2D5F6">
      <w:start w:val="1"/>
      <w:numFmt w:val="decimal"/>
      <w:lvlText w:val="%7."/>
      <w:lvlJc w:val="left"/>
      <w:pPr>
        <w:ind w:left="1020" w:hanging="360"/>
      </w:pPr>
    </w:lvl>
    <w:lvl w:ilvl="7" w:tplc="DC5A16A4">
      <w:start w:val="1"/>
      <w:numFmt w:val="decimal"/>
      <w:lvlText w:val="%8."/>
      <w:lvlJc w:val="left"/>
      <w:pPr>
        <w:ind w:left="1020" w:hanging="360"/>
      </w:pPr>
    </w:lvl>
    <w:lvl w:ilvl="8" w:tplc="FFD88A8A">
      <w:start w:val="1"/>
      <w:numFmt w:val="decimal"/>
      <w:lvlText w:val="%9."/>
      <w:lvlJc w:val="left"/>
      <w:pPr>
        <w:ind w:left="1020" w:hanging="360"/>
      </w:pPr>
    </w:lvl>
  </w:abstractNum>
  <w:abstractNum w:abstractNumId="39" w15:restartNumberingAfterBreak="0">
    <w:nsid w:val="792C5B3E"/>
    <w:multiLevelType w:val="multilevel"/>
    <w:tmpl w:val="4F56186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008870990">
    <w:abstractNumId w:val="14"/>
  </w:num>
  <w:num w:numId="2" w16cid:durableId="1025248405">
    <w:abstractNumId w:val="31"/>
  </w:num>
  <w:num w:numId="3" w16cid:durableId="1029796648">
    <w:abstractNumId w:val="10"/>
  </w:num>
  <w:num w:numId="4" w16cid:durableId="1038240937">
    <w:abstractNumId w:val="9"/>
  </w:num>
  <w:num w:numId="5" w16cid:durableId="1073821167">
    <w:abstractNumId w:val="23"/>
  </w:num>
  <w:num w:numId="6" w16cid:durableId="1141457728">
    <w:abstractNumId w:val="37"/>
  </w:num>
  <w:num w:numId="7" w16cid:durableId="1233079915">
    <w:abstractNumId w:val="24"/>
  </w:num>
  <w:num w:numId="8" w16cid:durableId="1233156664">
    <w:abstractNumId w:val="26"/>
  </w:num>
  <w:num w:numId="9" w16cid:durableId="1331250309">
    <w:abstractNumId w:val="13"/>
  </w:num>
  <w:num w:numId="10" w16cid:durableId="1356223813">
    <w:abstractNumId w:val="3"/>
  </w:num>
  <w:num w:numId="11" w16cid:durableId="1421440063">
    <w:abstractNumId w:val="17"/>
  </w:num>
  <w:num w:numId="12" w16cid:durableId="1499080267">
    <w:abstractNumId w:val="35"/>
  </w:num>
  <w:num w:numId="13" w16cid:durableId="1552955652">
    <w:abstractNumId w:val="0"/>
  </w:num>
  <w:num w:numId="14" w16cid:durableId="1562860400">
    <w:abstractNumId w:val="25"/>
  </w:num>
  <w:num w:numId="15" w16cid:durableId="1570850159">
    <w:abstractNumId w:val="32"/>
  </w:num>
  <w:num w:numId="16" w16cid:durableId="1605456410">
    <w:abstractNumId w:val="30"/>
  </w:num>
  <w:num w:numId="17" w16cid:durableId="1757094444">
    <w:abstractNumId w:val="11"/>
  </w:num>
  <w:num w:numId="18" w16cid:durableId="1791438060">
    <w:abstractNumId w:val="22"/>
  </w:num>
  <w:num w:numId="19" w16cid:durableId="1806966777">
    <w:abstractNumId w:val="6"/>
  </w:num>
  <w:num w:numId="20" w16cid:durableId="1859469499">
    <w:abstractNumId w:val="15"/>
  </w:num>
  <w:num w:numId="21" w16cid:durableId="1925793771">
    <w:abstractNumId w:val="20"/>
  </w:num>
  <w:num w:numId="22" w16cid:durableId="1947342875">
    <w:abstractNumId w:val="29"/>
  </w:num>
  <w:num w:numId="23" w16cid:durableId="1950232910">
    <w:abstractNumId w:val="16"/>
  </w:num>
  <w:num w:numId="24" w16cid:durableId="2001349709">
    <w:abstractNumId w:val="2"/>
  </w:num>
  <w:num w:numId="25" w16cid:durableId="2086535795">
    <w:abstractNumId w:val="8"/>
  </w:num>
  <w:num w:numId="26" w16cid:durableId="235241354">
    <w:abstractNumId w:val="1"/>
  </w:num>
  <w:num w:numId="27" w16cid:durableId="243684749">
    <w:abstractNumId w:val="12"/>
  </w:num>
  <w:num w:numId="28" w16cid:durableId="416564675">
    <w:abstractNumId w:val="38"/>
  </w:num>
  <w:num w:numId="29" w16cid:durableId="42874154">
    <w:abstractNumId w:val="7"/>
  </w:num>
  <w:num w:numId="30" w16cid:durableId="435256103">
    <w:abstractNumId w:val="18"/>
  </w:num>
  <w:num w:numId="31" w16cid:durableId="489369184">
    <w:abstractNumId w:val="27"/>
  </w:num>
  <w:num w:numId="32" w16cid:durableId="56782148">
    <w:abstractNumId w:val="21"/>
  </w:num>
  <w:num w:numId="33" w16cid:durableId="651642642">
    <w:abstractNumId w:val="19"/>
  </w:num>
  <w:num w:numId="34" w16cid:durableId="651981294">
    <w:abstractNumId w:val="4"/>
  </w:num>
  <w:num w:numId="35" w16cid:durableId="716858646">
    <w:abstractNumId w:val="33"/>
  </w:num>
  <w:num w:numId="36" w16cid:durableId="76560616">
    <w:abstractNumId w:val="36"/>
  </w:num>
  <w:num w:numId="37" w16cid:durableId="829369412">
    <w:abstractNumId w:val="5"/>
  </w:num>
  <w:num w:numId="38" w16cid:durableId="974988267">
    <w:abstractNumId w:val="39"/>
  </w:num>
  <w:num w:numId="39" w16cid:durableId="979260910">
    <w:abstractNumId w:val="28"/>
  </w:num>
  <w:num w:numId="40" w16cid:durableId="631637687">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autoHyphenation/>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0FDD"/>
    <w:rsid w:val="00001034"/>
    <w:rsid w:val="00001828"/>
    <w:rsid w:val="00002F52"/>
    <w:rsid w:val="00005462"/>
    <w:rsid w:val="00006B96"/>
    <w:rsid w:val="00010C91"/>
    <w:rsid w:val="00012227"/>
    <w:rsid w:val="000142EB"/>
    <w:rsid w:val="00016735"/>
    <w:rsid w:val="00022190"/>
    <w:rsid w:val="0002294D"/>
    <w:rsid w:val="000251C9"/>
    <w:rsid w:val="0002530E"/>
    <w:rsid w:val="00025840"/>
    <w:rsid w:val="00025936"/>
    <w:rsid w:val="00027D2D"/>
    <w:rsid w:val="00027E08"/>
    <w:rsid w:val="00030354"/>
    <w:rsid w:val="0003082E"/>
    <w:rsid w:val="00033CA0"/>
    <w:rsid w:val="00036EEA"/>
    <w:rsid w:val="00043C7D"/>
    <w:rsid w:val="0004660A"/>
    <w:rsid w:val="000467FB"/>
    <w:rsid w:val="00050DE5"/>
    <w:rsid w:val="00052529"/>
    <w:rsid w:val="0005263B"/>
    <w:rsid w:val="000542F8"/>
    <w:rsid w:val="00055778"/>
    <w:rsid w:val="000603E5"/>
    <w:rsid w:val="00062DAE"/>
    <w:rsid w:val="0006470F"/>
    <w:rsid w:val="00064DAE"/>
    <w:rsid w:val="00066219"/>
    <w:rsid w:val="000710D9"/>
    <w:rsid w:val="0007278B"/>
    <w:rsid w:val="00073325"/>
    <w:rsid w:val="000750CB"/>
    <w:rsid w:val="000761AE"/>
    <w:rsid w:val="00081062"/>
    <w:rsid w:val="000810C8"/>
    <w:rsid w:val="000813C8"/>
    <w:rsid w:val="00087096"/>
    <w:rsid w:val="00087275"/>
    <w:rsid w:val="0009432F"/>
    <w:rsid w:val="00094831"/>
    <w:rsid w:val="000965DA"/>
    <w:rsid w:val="000A01EE"/>
    <w:rsid w:val="000A0CDC"/>
    <w:rsid w:val="000A229E"/>
    <w:rsid w:val="000A2689"/>
    <w:rsid w:val="000A584E"/>
    <w:rsid w:val="000B0C5A"/>
    <w:rsid w:val="000B3C1B"/>
    <w:rsid w:val="000B6B50"/>
    <w:rsid w:val="000B72CE"/>
    <w:rsid w:val="000B73B0"/>
    <w:rsid w:val="000C2C26"/>
    <w:rsid w:val="000C35A4"/>
    <w:rsid w:val="000C4657"/>
    <w:rsid w:val="000C6231"/>
    <w:rsid w:val="000D059E"/>
    <w:rsid w:val="000D07E8"/>
    <w:rsid w:val="000D190C"/>
    <w:rsid w:val="000D5327"/>
    <w:rsid w:val="000D5B8E"/>
    <w:rsid w:val="000D67DB"/>
    <w:rsid w:val="000D75F7"/>
    <w:rsid w:val="000E2148"/>
    <w:rsid w:val="000E56D8"/>
    <w:rsid w:val="000F1178"/>
    <w:rsid w:val="000F1B56"/>
    <w:rsid w:val="000F43DC"/>
    <w:rsid w:val="000F6B04"/>
    <w:rsid w:val="000F70FC"/>
    <w:rsid w:val="000F7BAD"/>
    <w:rsid w:val="0010179A"/>
    <w:rsid w:val="001021D2"/>
    <w:rsid w:val="00102A8F"/>
    <w:rsid w:val="00103713"/>
    <w:rsid w:val="001051FE"/>
    <w:rsid w:val="00105975"/>
    <w:rsid w:val="00110E4D"/>
    <w:rsid w:val="0011411A"/>
    <w:rsid w:val="00116B35"/>
    <w:rsid w:val="00120807"/>
    <w:rsid w:val="00120835"/>
    <w:rsid w:val="00121B06"/>
    <w:rsid w:val="00124D6F"/>
    <w:rsid w:val="001274A5"/>
    <w:rsid w:val="00133608"/>
    <w:rsid w:val="00134E7E"/>
    <w:rsid w:val="001353F4"/>
    <w:rsid w:val="00136EA6"/>
    <w:rsid w:val="0014165E"/>
    <w:rsid w:val="00141C88"/>
    <w:rsid w:val="00142D08"/>
    <w:rsid w:val="001435E4"/>
    <w:rsid w:val="00144269"/>
    <w:rsid w:val="00145144"/>
    <w:rsid w:val="00145409"/>
    <w:rsid w:val="001460EB"/>
    <w:rsid w:val="001463D8"/>
    <w:rsid w:val="00147FE4"/>
    <w:rsid w:val="0015014F"/>
    <w:rsid w:val="00154A50"/>
    <w:rsid w:val="001603E2"/>
    <w:rsid w:val="001617A8"/>
    <w:rsid w:val="00161A6B"/>
    <w:rsid w:val="001646E4"/>
    <w:rsid w:val="001700F0"/>
    <w:rsid w:val="0017023E"/>
    <w:rsid w:val="001705D2"/>
    <w:rsid w:val="001716C6"/>
    <w:rsid w:val="00172B7B"/>
    <w:rsid w:val="0017491A"/>
    <w:rsid w:val="00174C15"/>
    <w:rsid w:val="00180C1C"/>
    <w:rsid w:val="00180DE7"/>
    <w:rsid w:val="0018170A"/>
    <w:rsid w:val="00185B19"/>
    <w:rsid w:val="00187BFC"/>
    <w:rsid w:val="001905A6"/>
    <w:rsid w:val="0019281F"/>
    <w:rsid w:val="00195115"/>
    <w:rsid w:val="00196D63"/>
    <w:rsid w:val="0019781E"/>
    <w:rsid w:val="001A0A09"/>
    <w:rsid w:val="001A1109"/>
    <w:rsid w:val="001A1FCD"/>
    <w:rsid w:val="001A274C"/>
    <w:rsid w:val="001A4048"/>
    <w:rsid w:val="001A4919"/>
    <w:rsid w:val="001A519F"/>
    <w:rsid w:val="001A6DC2"/>
    <w:rsid w:val="001A735F"/>
    <w:rsid w:val="001A7392"/>
    <w:rsid w:val="001B0FDE"/>
    <w:rsid w:val="001B17E6"/>
    <w:rsid w:val="001B3661"/>
    <w:rsid w:val="001B4FD1"/>
    <w:rsid w:val="001B5B4C"/>
    <w:rsid w:val="001C0BCA"/>
    <w:rsid w:val="001C296B"/>
    <w:rsid w:val="001C2BE8"/>
    <w:rsid w:val="001C5379"/>
    <w:rsid w:val="001C552B"/>
    <w:rsid w:val="001C61AC"/>
    <w:rsid w:val="001C75ED"/>
    <w:rsid w:val="001D1A6A"/>
    <w:rsid w:val="001D2352"/>
    <w:rsid w:val="001D2932"/>
    <w:rsid w:val="001D4944"/>
    <w:rsid w:val="001D5A8B"/>
    <w:rsid w:val="001E0139"/>
    <w:rsid w:val="001E0AAD"/>
    <w:rsid w:val="001E14AC"/>
    <w:rsid w:val="001E16F7"/>
    <w:rsid w:val="001E39D9"/>
    <w:rsid w:val="001E5696"/>
    <w:rsid w:val="001E6561"/>
    <w:rsid w:val="001F0CA1"/>
    <w:rsid w:val="001F1756"/>
    <w:rsid w:val="001F3851"/>
    <w:rsid w:val="001F7B34"/>
    <w:rsid w:val="00200151"/>
    <w:rsid w:val="00202069"/>
    <w:rsid w:val="002029FA"/>
    <w:rsid w:val="002041FE"/>
    <w:rsid w:val="00205FCB"/>
    <w:rsid w:val="00206589"/>
    <w:rsid w:val="00211A09"/>
    <w:rsid w:val="002121EB"/>
    <w:rsid w:val="0021320C"/>
    <w:rsid w:val="0021412F"/>
    <w:rsid w:val="00214CFE"/>
    <w:rsid w:val="002163D7"/>
    <w:rsid w:val="00217057"/>
    <w:rsid w:val="00217641"/>
    <w:rsid w:val="00220098"/>
    <w:rsid w:val="00220215"/>
    <w:rsid w:val="00220243"/>
    <w:rsid w:val="002220FC"/>
    <w:rsid w:val="00222943"/>
    <w:rsid w:val="00222A58"/>
    <w:rsid w:val="00223774"/>
    <w:rsid w:val="00224A50"/>
    <w:rsid w:val="0022701F"/>
    <w:rsid w:val="002279EA"/>
    <w:rsid w:val="00231E6C"/>
    <w:rsid w:val="002351CA"/>
    <w:rsid w:val="002415FF"/>
    <w:rsid w:val="00241B59"/>
    <w:rsid w:val="0024485E"/>
    <w:rsid w:val="00244E2E"/>
    <w:rsid w:val="002462C1"/>
    <w:rsid w:val="002524C6"/>
    <w:rsid w:val="002548AE"/>
    <w:rsid w:val="00260708"/>
    <w:rsid w:val="002629D5"/>
    <w:rsid w:val="002652AC"/>
    <w:rsid w:val="00265928"/>
    <w:rsid w:val="0026685E"/>
    <w:rsid w:val="002678E4"/>
    <w:rsid w:val="002711A7"/>
    <w:rsid w:val="00272444"/>
    <w:rsid w:val="00273BF3"/>
    <w:rsid w:val="002741A6"/>
    <w:rsid w:val="0027543B"/>
    <w:rsid w:val="00277EA7"/>
    <w:rsid w:val="00283068"/>
    <w:rsid w:val="002843F3"/>
    <w:rsid w:val="0028730E"/>
    <w:rsid w:val="00291304"/>
    <w:rsid w:val="00295BA1"/>
    <w:rsid w:val="002A156F"/>
    <w:rsid w:val="002A17D1"/>
    <w:rsid w:val="002A24E3"/>
    <w:rsid w:val="002A42C9"/>
    <w:rsid w:val="002A5098"/>
    <w:rsid w:val="002A5844"/>
    <w:rsid w:val="002A67FC"/>
    <w:rsid w:val="002B395D"/>
    <w:rsid w:val="002B6A15"/>
    <w:rsid w:val="002B7581"/>
    <w:rsid w:val="002C02D7"/>
    <w:rsid w:val="002C041D"/>
    <w:rsid w:val="002C41A5"/>
    <w:rsid w:val="002C5FC8"/>
    <w:rsid w:val="002C6089"/>
    <w:rsid w:val="002D062F"/>
    <w:rsid w:val="002D32E9"/>
    <w:rsid w:val="002D3353"/>
    <w:rsid w:val="002D4CED"/>
    <w:rsid w:val="002D6362"/>
    <w:rsid w:val="002D658C"/>
    <w:rsid w:val="002D7121"/>
    <w:rsid w:val="002D71C7"/>
    <w:rsid w:val="002E0C54"/>
    <w:rsid w:val="002E368E"/>
    <w:rsid w:val="002E3F30"/>
    <w:rsid w:val="002E476D"/>
    <w:rsid w:val="002E5044"/>
    <w:rsid w:val="002E5505"/>
    <w:rsid w:val="002F0CFD"/>
    <w:rsid w:val="002F2D90"/>
    <w:rsid w:val="002F3159"/>
    <w:rsid w:val="002F3E8A"/>
    <w:rsid w:val="002F5CC3"/>
    <w:rsid w:val="002F6EC5"/>
    <w:rsid w:val="0030217B"/>
    <w:rsid w:val="00302B6E"/>
    <w:rsid w:val="003051CB"/>
    <w:rsid w:val="00305C3C"/>
    <w:rsid w:val="003062DD"/>
    <w:rsid w:val="003066B3"/>
    <w:rsid w:val="00311ED2"/>
    <w:rsid w:val="003123D6"/>
    <w:rsid w:val="00312DE2"/>
    <w:rsid w:val="003139AD"/>
    <w:rsid w:val="003245F5"/>
    <w:rsid w:val="00335F8E"/>
    <w:rsid w:val="003373A9"/>
    <w:rsid w:val="00337FFA"/>
    <w:rsid w:val="00340546"/>
    <w:rsid w:val="00344216"/>
    <w:rsid w:val="00344590"/>
    <w:rsid w:val="00345E12"/>
    <w:rsid w:val="00346D58"/>
    <w:rsid w:val="0035020D"/>
    <w:rsid w:val="00352C35"/>
    <w:rsid w:val="003556EC"/>
    <w:rsid w:val="00355920"/>
    <w:rsid w:val="00356D05"/>
    <w:rsid w:val="00356D17"/>
    <w:rsid w:val="003622A7"/>
    <w:rsid w:val="0036307D"/>
    <w:rsid w:val="0036378D"/>
    <w:rsid w:val="003640C7"/>
    <w:rsid w:val="00365F6C"/>
    <w:rsid w:val="00366DD5"/>
    <w:rsid w:val="00372992"/>
    <w:rsid w:val="00374B75"/>
    <w:rsid w:val="00375E0E"/>
    <w:rsid w:val="00376AB4"/>
    <w:rsid w:val="00376C0F"/>
    <w:rsid w:val="00376D24"/>
    <w:rsid w:val="00383CB2"/>
    <w:rsid w:val="00384E0D"/>
    <w:rsid w:val="0038680C"/>
    <w:rsid w:val="00386ACB"/>
    <w:rsid w:val="00387764"/>
    <w:rsid w:val="00392491"/>
    <w:rsid w:val="00392BCC"/>
    <w:rsid w:val="00396D47"/>
    <w:rsid w:val="00397D1C"/>
    <w:rsid w:val="003A0BCE"/>
    <w:rsid w:val="003A13DF"/>
    <w:rsid w:val="003A33A9"/>
    <w:rsid w:val="003B0BC5"/>
    <w:rsid w:val="003B2CA8"/>
    <w:rsid w:val="003B459B"/>
    <w:rsid w:val="003B52DD"/>
    <w:rsid w:val="003B5DC4"/>
    <w:rsid w:val="003B5F28"/>
    <w:rsid w:val="003C01CB"/>
    <w:rsid w:val="003C463A"/>
    <w:rsid w:val="003C6773"/>
    <w:rsid w:val="003C6F30"/>
    <w:rsid w:val="003D1779"/>
    <w:rsid w:val="003D25D6"/>
    <w:rsid w:val="003D2C8F"/>
    <w:rsid w:val="003D34F5"/>
    <w:rsid w:val="003D683C"/>
    <w:rsid w:val="003E05D6"/>
    <w:rsid w:val="003E5314"/>
    <w:rsid w:val="003E64E4"/>
    <w:rsid w:val="003F16D9"/>
    <w:rsid w:val="003F2D4D"/>
    <w:rsid w:val="003F3D02"/>
    <w:rsid w:val="003F7845"/>
    <w:rsid w:val="00407174"/>
    <w:rsid w:val="00411044"/>
    <w:rsid w:val="004143BD"/>
    <w:rsid w:val="00416CBD"/>
    <w:rsid w:val="00417908"/>
    <w:rsid w:val="00420A03"/>
    <w:rsid w:val="00421C32"/>
    <w:rsid w:val="004227F0"/>
    <w:rsid w:val="004231AB"/>
    <w:rsid w:val="00427932"/>
    <w:rsid w:val="00427E65"/>
    <w:rsid w:val="00427F5B"/>
    <w:rsid w:val="00430211"/>
    <w:rsid w:val="00430BF6"/>
    <w:rsid w:val="00431A45"/>
    <w:rsid w:val="004320A3"/>
    <w:rsid w:val="0043281C"/>
    <w:rsid w:val="00433748"/>
    <w:rsid w:val="0043397E"/>
    <w:rsid w:val="00433F19"/>
    <w:rsid w:val="004369FB"/>
    <w:rsid w:val="00436FBF"/>
    <w:rsid w:val="004409D8"/>
    <w:rsid w:val="0044373B"/>
    <w:rsid w:val="00444102"/>
    <w:rsid w:val="00445856"/>
    <w:rsid w:val="00445972"/>
    <w:rsid w:val="00446A49"/>
    <w:rsid w:val="0044799A"/>
    <w:rsid w:val="00447C1B"/>
    <w:rsid w:val="00450599"/>
    <w:rsid w:val="0045121A"/>
    <w:rsid w:val="004538CB"/>
    <w:rsid w:val="00453C70"/>
    <w:rsid w:val="00455434"/>
    <w:rsid w:val="00455E0A"/>
    <w:rsid w:val="0045659C"/>
    <w:rsid w:val="00456892"/>
    <w:rsid w:val="00456A2F"/>
    <w:rsid w:val="004612FD"/>
    <w:rsid w:val="00462C0D"/>
    <w:rsid w:val="00462C5D"/>
    <w:rsid w:val="004666A1"/>
    <w:rsid w:val="00467097"/>
    <w:rsid w:val="00467964"/>
    <w:rsid w:val="00472449"/>
    <w:rsid w:val="00472D42"/>
    <w:rsid w:val="00473002"/>
    <w:rsid w:val="00477000"/>
    <w:rsid w:val="004802AA"/>
    <w:rsid w:val="00483703"/>
    <w:rsid w:val="00484293"/>
    <w:rsid w:val="004846CB"/>
    <w:rsid w:val="00487384"/>
    <w:rsid w:val="00491F6B"/>
    <w:rsid w:val="00495E83"/>
    <w:rsid w:val="0049739B"/>
    <w:rsid w:val="004A1910"/>
    <w:rsid w:val="004A304A"/>
    <w:rsid w:val="004A588C"/>
    <w:rsid w:val="004A6093"/>
    <w:rsid w:val="004A67D7"/>
    <w:rsid w:val="004A6A7F"/>
    <w:rsid w:val="004A7304"/>
    <w:rsid w:val="004B0191"/>
    <w:rsid w:val="004B12BE"/>
    <w:rsid w:val="004B52E4"/>
    <w:rsid w:val="004B5FC6"/>
    <w:rsid w:val="004B718B"/>
    <w:rsid w:val="004B7C54"/>
    <w:rsid w:val="004C22FF"/>
    <w:rsid w:val="004C5539"/>
    <w:rsid w:val="004C73EB"/>
    <w:rsid w:val="004D28F5"/>
    <w:rsid w:val="004D6428"/>
    <w:rsid w:val="004D643D"/>
    <w:rsid w:val="004E1BA6"/>
    <w:rsid w:val="004E697C"/>
    <w:rsid w:val="004E6C5B"/>
    <w:rsid w:val="004E781B"/>
    <w:rsid w:val="004F16B8"/>
    <w:rsid w:val="004F52B6"/>
    <w:rsid w:val="005043AF"/>
    <w:rsid w:val="005043D9"/>
    <w:rsid w:val="00504E87"/>
    <w:rsid w:val="005065DC"/>
    <w:rsid w:val="00506C9E"/>
    <w:rsid w:val="00507A0A"/>
    <w:rsid w:val="0051293D"/>
    <w:rsid w:val="00512BC3"/>
    <w:rsid w:val="00512DA2"/>
    <w:rsid w:val="0051334F"/>
    <w:rsid w:val="005149FA"/>
    <w:rsid w:val="005158C3"/>
    <w:rsid w:val="00516112"/>
    <w:rsid w:val="00516A15"/>
    <w:rsid w:val="005209AF"/>
    <w:rsid w:val="005219B8"/>
    <w:rsid w:val="00521FA3"/>
    <w:rsid w:val="00523009"/>
    <w:rsid w:val="00533F97"/>
    <w:rsid w:val="00534324"/>
    <w:rsid w:val="0053486A"/>
    <w:rsid w:val="00534CED"/>
    <w:rsid w:val="0053587E"/>
    <w:rsid w:val="00536E04"/>
    <w:rsid w:val="00536FD5"/>
    <w:rsid w:val="005375E5"/>
    <w:rsid w:val="00542F41"/>
    <w:rsid w:val="00547663"/>
    <w:rsid w:val="00547824"/>
    <w:rsid w:val="005506F5"/>
    <w:rsid w:val="005519BE"/>
    <w:rsid w:val="005535DB"/>
    <w:rsid w:val="00556A37"/>
    <w:rsid w:val="00556C93"/>
    <w:rsid w:val="0056481E"/>
    <w:rsid w:val="00564869"/>
    <w:rsid w:val="005661EC"/>
    <w:rsid w:val="005675A1"/>
    <w:rsid w:val="005675C2"/>
    <w:rsid w:val="0057230D"/>
    <w:rsid w:val="005762C4"/>
    <w:rsid w:val="005766B7"/>
    <w:rsid w:val="00577D0C"/>
    <w:rsid w:val="005806F5"/>
    <w:rsid w:val="0058111E"/>
    <w:rsid w:val="00583DAC"/>
    <w:rsid w:val="00584842"/>
    <w:rsid w:val="00584D89"/>
    <w:rsid w:val="005850FD"/>
    <w:rsid w:val="00587599"/>
    <w:rsid w:val="00593ED9"/>
    <w:rsid w:val="0059554D"/>
    <w:rsid w:val="005968D4"/>
    <w:rsid w:val="005968E7"/>
    <w:rsid w:val="00596DF1"/>
    <w:rsid w:val="00597A91"/>
    <w:rsid w:val="005A44AE"/>
    <w:rsid w:val="005A602C"/>
    <w:rsid w:val="005B3015"/>
    <w:rsid w:val="005B3201"/>
    <w:rsid w:val="005B41C1"/>
    <w:rsid w:val="005B5B8B"/>
    <w:rsid w:val="005C1A6E"/>
    <w:rsid w:val="005C1AFA"/>
    <w:rsid w:val="005C432C"/>
    <w:rsid w:val="005C6488"/>
    <w:rsid w:val="005C7E5C"/>
    <w:rsid w:val="005D01E6"/>
    <w:rsid w:val="005D0BBB"/>
    <w:rsid w:val="005D3C43"/>
    <w:rsid w:val="005D572C"/>
    <w:rsid w:val="005D623B"/>
    <w:rsid w:val="005D6890"/>
    <w:rsid w:val="005D7CF8"/>
    <w:rsid w:val="005E068E"/>
    <w:rsid w:val="005E0D1A"/>
    <w:rsid w:val="005E65B0"/>
    <w:rsid w:val="005E7148"/>
    <w:rsid w:val="005E79E8"/>
    <w:rsid w:val="005F0617"/>
    <w:rsid w:val="005F1F62"/>
    <w:rsid w:val="005F2E5C"/>
    <w:rsid w:val="005F483F"/>
    <w:rsid w:val="005F6072"/>
    <w:rsid w:val="005F75FE"/>
    <w:rsid w:val="005F7ABE"/>
    <w:rsid w:val="005F7EED"/>
    <w:rsid w:val="006019C4"/>
    <w:rsid w:val="00603A69"/>
    <w:rsid w:val="00604858"/>
    <w:rsid w:val="00606015"/>
    <w:rsid w:val="00613AC4"/>
    <w:rsid w:val="00615A56"/>
    <w:rsid w:val="006166F6"/>
    <w:rsid w:val="00621FDF"/>
    <w:rsid w:val="00622170"/>
    <w:rsid w:val="00622A97"/>
    <w:rsid w:val="00623145"/>
    <w:rsid w:val="00623B71"/>
    <w:rsid w:val="00623E6D"/>
    <w:rsid w:val="00625A4E"/>
    <w:rsid w:val="00627366"/>
    <w:rsid w:val="00630E49"/>
    <w:rsid w:val="00636AEE"/>
    <w:rsid w:val="00640C66"/>
    <w:rsid w:val="0064412F"/>
    <w:rsid w:val="00644EFF"/>
    <w:rsid w:val="00645D11"/>
    <w:rsid w:val="00651C25"/>
    <w:rsid w:val="00653BB8"/>
    <w:rsid w:val="006540E5"/>
    <w:rsid w:val="00654271"/>
    <w:rsid w:val="00654A2A"/>
    <w:rsid w:val="00654F98"/>
    <w:rsid w:val="0065643E"/>
    <w:rsid w:val="00657357"/>
    <w:rsid w:val="00661446"/>
    <w:rsid w:val="006647FF"/>
    <w:rsid w:val="00664BFD"/>
    <w:rsid w:val="00664D32"/>
    <w:rsid w:val="006666F1"/>
    <w:rsid w:val="00666F4A"/>
    <w:rsid w:val="00667344"/>
    <w:rsid w:val="006676A8"/>
    <w:rsid w:val="00671F30"/>
    <w:rsid w:val="0067241B"/>
    <w:rsid w:val="00673249"/>
    <w:rsid w:val="00674D9B"/>
    <w:rsid w:val="00682586"/>
    <w:rsid w:val="00683B1D"/>
    <w:rsid w:val="00684468"/>
    <w:rsid w:val="006865EC"/>
    <w:rsid w:val="00686CCB"/>
    <w:rsid w:val="00686EDA"/>
    <w:rsid w:val="006921CD"/>
    <w:rsid w:val="00692C30"/>
    <w:rsid w:val="00694BC2"/>
    <w:rsid w:val="00695E06"/>
    <w:rsid w:val="006A109B"/>
    <w:rsid w:val="006B0C72"/>
    <w:rsid w:val="006B0D3C"/>
    <w:rsid w:val="006B2765"/>
    <w:rsid w:val="006C0F70"/>
    <w:rsid w:val="006C1D27"/>
    <w:rsid w:val="006C5CBE"/>
    <w:rsid w:val="006C71EF"/>
    <w:rsid w:val="006D292F"/>
    <w:rsid w:val="006D3025"/>
    <w:rsid w:val="006D4D15"/>
    <w:rsid w:val="006D7CEE"/>
    <w:rsid w:val="006E0EDB"/>
    <w:rsid w:val="006E1D59"/>
    <w:rsid w:val="006E2E1E"/>
    <w:rsid w:val="006E5A32"/>
    <w:rsid w:val="006E6AC8"/>
    <w:rsid w:val="006F1A3D"/>
    <w:rsid w:val="006F2458"/>
    <w:rsid w:val="006F2869"/>
    <w:rsid w:val="006F3CDE"/>
    <w:rsid w:val="006F44F3"/>
    <w:rsid w:val="006F4665"/>
    <w:rsid w:val="007026C6"/>
    <w:rsid w:val="007051E7"/>
    <w:rsid w:val="0070632A"/>
    <w:rsid w:val="007069E4"/>
    <w:rsid w:val="007069F2"/>
    <w:rsid w:val="00706A0A"/>
    <w:rsid w:val="0070774D"/>
    <w:rsid w:val="007103AB"/>
    <w:rsid w:val="00712A74"/>
    <w:rsid w:val="00714238"/>
    <w:rsid w:val="0071605F"/>
    <w:rsid w:val="007163A1"/>
    <w:rsid w:val="00722937"/>
    <w:rsid w:val="00722B14"/>
    <w:rsid w:val="00725406"/>
    <w:rsid w:val="00726EC5"/>
    <w:rsid w:val="007311D9"/>
    <w:rsid w:val="00731522"/>
    <w:rsid w:val="00732B3C"/>
    <w:rsid w:val="0073375C"/>
    <w:rsid w:val="007338F8"/>
    <w:rsid w:val="0073649A"/>
    <w:rsid w:val="007369FB"/>
    <w:rsid w:val="00737161"/>
    <w:rsid w:val="007408B3"/>
    <w:rsid w:val="00740FE5"/>
    <w:rsid w:val="0075012A"/>
    <w:rsid w:val="00750595"/>
    <w:rsid w:val="00750C23"/>
    <w:rsid w:val="00751AC5"/>
    <w:rsid w:val="00751D3C"/>
    <w:rsid w:val="007575BC"/>
    <w:rsid w:val="00760208"/>
    <w:rsid w:val="007605C5"/>
    <w:rsid w:val="00760BB2"/>
    <w:rsid w:val="00762337"/>
    <w:rsid w:val="00762CB9"/>
    <w:rsid w:val="00763B46"/>
    <w:rsid w:val="00763E4A"/>
    <w:rsid w:val="00763E4C"/>
    <w:rsid w:val="00764B29"/>
    <w:rsid w:val="00766F65"/>
    <w:rsid w:val="00771F6B"/>
    <w:rsid w:val="00773DA9"/>
    <w:rsid w:val="0077407A"/>
    <w:rsid w:val="007751F0"/>
    <w:rsid w:val="00775672"/>
    <w:rsid w:val="00776518"/>
    <w:rsid w:val="00777C68"/>
    <w:rsid w:val="007815BD"/>
    <w:rsid w:val="00785F61"/>
    <w:rsid w:val="00786338"/>
    <w:rsid w:val="00787B31"/>
    <w:rsid w:val="00787EDF"/>
    <w:rsid w:val="00794EF1"/>
    <w:rsid w:val="00796769"/>
    <w:rsid w:val="00796E85"/>
    <w:rsid w:val="00797F66"/>
    <w:rsid w:val="007A26AE"/>
    <w:rsid w:val="007A51F7"/>
    <w:rsid w:val="007A6A64"/>
    <w:rsid w:val="007A6E6B"/>
    <w:rsid w:val="007A7038"/>
    <w:rsid w:val="007B0A13"/>
    <w:rsid w:val="007B1B51"/>
    <w:rsid w:val="007B23C6"/>
    <w:rsid w:val="007B4257"/>
    <w:rsid w:val="007B6D3D"/>
    <w:rsid w:val="007B7134"/>
    <w:rsid w:val="007B758F"/>
    <w:rsid w:val="007C3B00"/>
    <w:rsid w:val="007C42CE"/>
    <w:rsid w:val="007C6DC5"/>
    <w:rsid w:val="007D01F0"/>
    <w:rsid w:val="007D1323"/>
    <w:rsid w:val="007D1843"/>
    <w:rsid w:val="007D4645"/>
    <w:rsid w:val="007D4CA0"/>
    <w:rsid w:val="007E3FBE"/>
    <w:rsid w:val="007E457A"/>
    <w:rsid w:val="007E4E7E"/>
    <w:rsid w:val="007E5CBB"/>
    <w:rsid w:val="007E6017"/>
    <w:rsid w:val="007E69AD"/>
    <w:rsid w:val="007E70A9"/>
    <w:rsid w:val="007F30EA"/>
    <w:rsid w:val="00802493"/>
    <w:rsid w:val="00802A09"/>
    <w:rsid w:val="0080456D"/>
    <w:rsid w:val="00804683"/>
    <w:rsid w:val="008052ED"/>
    <w:rsid w:val="00805730"/>
    <w:rsid w:val="008069A7"/>
    <w:rsid w:val="00806A53"/>
    <w:rsid w:val="008168E8"/>
    <w:rsid w:val="00817F66"/>
    <w:rsid w:val="00823051"/>
    <w:rsid w:val="0082438D"/>
    <w:rsid w:val="00824E5D"/>
    <w:rsid w:val="00831B29"/>
    <w:rsid w:val="00832274"/>
    <w:rsid w:val="0083285C"/>
    <w:rsid w:val="00835BB6"/>
    <w:rsid w:val="008419F4"/>
    <w:rsid w:val="0084250C"/>
    <w:rsid w:val="008429BE"/>
    <w:rsid w:val="00843124"/>
    <w:rsid w:val="00845091"/>
    <w:rsid w:val="0084707B"/>
    <w:rsid w:val="0084758C"/>
    <w:rsid w:val="00850266"/>
    <w:rsid w:val="0085099A"/>
    <w:rsid w:val="00851706"/>
    <w:rsid w:val="00851E52"/>
    <w:rsid w:val="0085215B"/>
    <w:rsid w:val="00853BD5"/>
    <w:rsid w:val="00854BE5"/>
    <w:rsid w:val="00856074"/>
    <w:rsid w:val="0085772E"/>
    <w:rsid w:val="00860E98"/>
    <w:rsid w:val="00861A28"/>
    <w:rsid w:val="00861C37"/>
    <w:rsid w:val="0086293E"/>
    <w:rsid w:val="00865F0B"/>
    <w:rsid w:val="0086612B"/>
    <w:rsid w:val="00875A87"/>
    <w:rsid w:val="0088062E"/>
    <w:rsid w:val="00881AC6"/>
    <w:rsid w:val="00881C7A"/>
    <w:rsid w:val="00883F72"/>
    <w:rsid w:val="008850CD"/>
    <w:rsid w:val="00885292"/>
    <w:rsid w:val="0088563D"/>
    <w:rsid w:val="008879CF"/>
    <w:rsid w:val="00887CCF"/>
    <w:rsid w:val="00887D44"/>
    <w:rsid w:val="0089092C"/>
    <w:rsid w:val="00890E36"/>
    <w:rsid w:val="00891CB3"/>
    <w:rsid w:val="00891D1B"/>
    <w:rsid w:val="00892935"/>
    <w:rsid w:val="00892A11"/>
    <w:rsid w:val="00893DAE"/>
    <w:rsid w:val="0089504F"/>
    <w:rsid w:val="00897880"/>
    <w:rsid w:val="008A0957"/>
    <w:rsid w:val="008A2C59"/>
    <w:rsid w:val="008A39BC"/>
    <w:rsid w:val="008A5614"/>
    <w:rsid w:val="008A5AF9"/>
    <w:rsid w:val="008A6175"/>
    <w:rsid w:val="008B1AFA"/>
    <w:rsid w:val="008B4A96"/>
    <w:rsid w:val="008B4AC8"/>
    <w:rsid w:val="008B6C27"/>
    <w:rsid w:val="008C0F03"/>
    <w:rsid w:val="008C197E"/>
    <w:rsid w:val="008C1A4A"/>
    <w:rsid w:val="008C2E7E"/>
    <w:rsid w:val="008D043C"/>
    <w:rsid w:val="008D0AEE"/>
    <w:rsid w:val="008D107A"/>
    <w:rsid w:val="008D120C"/>
    <w:rsid w:val="008D1DB6"/>
    <w:rsid w:val="008D2331"/>
    <w:rsid w:val="008D7EA8"/>
    <w:rsid w:val="008E2242"/>
    <w:rsid w:val="008E2C9B"/>
    <w:rsid w:val="008E38BD"/>
    <w:rsid w:val="008E5FA1"/>
    <w:rsid w:val="008E7CD7"/>
    <w:rsid w:val="008F2BA1"/>
    <w:rsid w:val="008F6508"/>
    <w:rsid w:val="00900491"/>
    <w:rsid w:val="00900B61"/>
    <w:rsid w:val="009013C2"/>
    <w:rsid w:val="009016D2"/>
    <w:rsid w:val="00902D3F"/>
    <w:rsid w:val="0090301E"/>
    <w:rsid w:val="0090642B"/>
    <w:rsid w:val="00906A41"/>
    <w:rsid w:val="00906C4D"/>
    <w:rsid w:val="00907683"/>
    <w:rsid w:val="00912B92"/>
    <w:rsid w:val="00913E2A"/>
    <w:rsid w:val="009144C9"/>
    <w:rsid w:val="00922F58"/>
    <w:rsid w:val="00923DAD"/>
    <w:rsid w:val="00924410"/>
    <w:rsid w:val="00925153"/>
    <w:rsid w:val="00925856"/>
    <w:rsid w:val="0092672E"/>
    <w:rsid w:val="00927DFE"/>
    <w:rsid w:val="00930FFD"/>
    <w:rsid w:val="009318B5"/>
    <w:rsid w:val="009325F8"/>
    <w:rsid w:val="009327EC"/>
    <w:rsid w:val="0093292C"/>
    <w:rsid w:val="00932EDF"/>
    <w:rsid w:val="00937090"/>
    <w:rsid w:val="00937378"/>
    <w:rsid w:val="00937672"/>
    <w:rsid w:val="00937E73"/>
    <w:rsid w:val="0094138C"/>
    <w:rsid w:val="00942A33"/>
    <w:rsid w:val="0094695B"/>
    <w:rsid w:val="009472C8"/>
    <w:rsid w:val="00947859"/>
    <w:rsid w:val="009518A3"/>
    <w:rsid w:val="0095520E"/>
    <w:rsid w:val="009574F9"/>
    <w:rsid w:val="00957B5F"/>
    <w:rsid w:val="009601D1"/>
    <w:rsid w:val="0096154A"/>
    <w:rsid w:val="00967D48"/>
    <w:rsid w:val="00971AF4"/>
    <w:rsid w:val="00971B18"/>
    <w:rsid w:val="0097214D"/>
    <w:rsid w:val="0097463B"/>
    <w:rsid w:val="009826FC"/>
    <w:rsid w:val="00982C04"/>
    <w:rsid w:val="00983B12"/>
    <w:rsid w:val="00984AEB"/>
    <w:rsid w:val="00987982"/>
    <w:rsid w:val="00991658"/>
    <w:rsid w:val="009925E7"/>
    <w:rsid w:val="00994FC9"/>
    <w:rsid w:val="00996128"/>
    <w:rsid w:val="0099694C"/>
    <w:rsid w:val="009A42EA"/>
    <w:rsid w:val="009A435B"/>
    <w:rsid w:val="009A52E3"/>
    <w:rsid w:val="009A5EAC"/>
    <w:rsid w:val="009B06C5"/>
    <w:rsid w:val="009B1999"/>
    <w:rsid w:val="009B275C"/>
    <w:rsid w:val="009B5256"/>
    <w:rsid w:val="009B5B78"/>
    <w:rsid w:val="009C31A8"/>
    <w:rsid w:val="009C4C5B"/>
    <w:rsid w:val="009C5049"/>
    <w:rsid w:val="009D2A24"/>
    <w:rsid w:val="009D3583"/>
    <w:rsid w:val="009D56D7"/>
    <w:rsid w:val="009D5C6E"/>
    <w:rsid w:val="009D622B"/>
    <w:rsid w:val="009D6E3B"/>
    <w:rsid w:val="009E050B"/>
    <w:rsid w:val="009E103F"/>
    <w:rsid w:val="009E6CB9"/>
    <w:rsid w:val="009F167A"/>
    <w:rsid w:val="009F21C0"/>
    <w:rsid w:val="009F2562"/>
    <w:rsid w:val="009F3928"/>
    <w:rsid w:val="009F5164"/>
    <w:rsid w:val="009F6227"/>
    <w:rsid w:val="009F7E5D"/>
    <w:rsid w:val="009F7F5E"/>
    <w:rsid w:val="00A04A7B"/>
    <w:rsid w:val="00A05592"/>
    <w:rsid w:val="00A056B6"/>
    <w:rsid w:val="00A07308"/>
    <w:rsid w:val="00A1258D"/>
    <w:rsid w:val="00A12C70"/>
    <w:rsid w:val="00A158CF"/>
    <w:rsid w:val="00A2375B"/>
    <w:rsid w:val="00A24A03"/>
    <w:rsid w:val="00A253F5"/>
    <w:rsid w:val="00A31B65"/>
    <w:rsid w:val="00A32416"/>
    <w:rsid w:val="00A32553"/>
    <w:rsid w:val="00A32B0A"/>
    <w:rsid w:val="00A33BDC"/>
    <w:rsid w:val="00A33FE0"/>
    <w:rsid w:val="00A34F81"/>
    <w:rsid w:val="00A3610F"/>
    <w:rsid w:val="00A37490"/>
    <w:rsid w:val="00A375FB"/>
    <w:rsid w:val="00A376D7"/>
    <w:rsid w:val="00A404BA"/>
    <w:rsid w:val="00A40BAD"/>
    <w:rsid w:val="00A41BAC"/>
    <w:rsid w:val="00A4430F"/>
    <w:rsid w:val="00A44877"/>
    <w:rsid w:val="00A451D9"/>
    <w:rsid w:val="00A45C30"/>
    <w:rsid w:val="00A50322"/>
    <w:rsid w:val="00A5033D"/>
    <w:rsid w:val="00A50BEA"/>
    <w:rsid w:val="00A512E5"/>
    <w:rsid w:val="00A53F0D"/>
    <w:rsid w:val="00A54716"/>
    <w:rsid w:val="00A60982"/>
    <w:rsid w:val="00A6183A"/>
    <w:rsid w:val="00A6289B"/>
    <w:rsid w:val="00A635B3"/>
    <w:rsid w:val="00A659A3"/>
    <w:rsid w:val="00A65AE9"/>
    <w:rsid w:val="00A65CCB"/>
    <w:rsid w:val="00A71A89"/>
    <w:rsid w:val="00A720D0"/>
    <w:rsid w:val="00A72E58"/>
    <w:rsid w:val="00A73CFF"/>
    <w:rsid w:val="00A74A94"/>
    <w:rsid w:val="00A80B55"/>
    <w:rsid w:val="00A823EF"/>
    <w:rsid w:val="00A83632"/>
    <w:rsid w:val="00A9099A"/>
    <w:rsid w:val="00A914B6"/>
    <w:rsid w:val="00A91C8D"/>
    <w:rsid w:val="00A926A4"/>
    <w:rsid w:val="00A9565D"/>
    <w:rsid w:val="00AA3454"/>
    <w:rsid w:val="00AA570D"/>
    <w:rsid w:val="00AA6AA8"/>
    <w:rsid w:val="00AB09D4"/>
    <w:rsid w:val="00AB20D0"/>
    <w:rsid w:val="00AB2D9F"/>
    <w:rsid w:val="00AB329A"/>
    <w:rsid w:val="00AB51D1"/>
    <w:rsid w:val="00AB53CE"/>
    <w:rsid w:val="00AB6C18"/>
    <w:rsid w:val="00AB6FDD"/>
    <w:rsid w:val="00AB7B23"/>
    <w:rsid w:val="00AC00F0"/>
    <w:rsid w:val="00AC047B"/>
    <w:rsid w:val="00AC2B4D"/>
    <w:rsid w:val="00AC5F05"/>
    <w:rsid w:val="00AC6D2E"/>
    <w:rsid w:val="00AD061A"/>
    <w:rsid w:val="00AD23D5"/>
    <w:rsid w:val="00AD282A"/>
    <w:rsid w:val="00AD3365"/>
    <w:rsid w:val="00AE0C31"/>
    <w:rsid w:val="00AE1D25"/>
    <w:rsid w:val="00AE22F9"/>
    <w:rsid w:val="00AE3AA4"/>
    <w:rsid w:val="00AE5296"/>
    <w:rsid w:val="00AE5897"/>
    <w:rsid w:val="00AE62BC"/>
    <w:rsid w:val="00AE79F1"/>
    <w:rsid w:val="00AF0FDD"/>
    <w:rsid w:val="00AF18B0"/>
    <w:rsid w:val="00AF18F3"/>
    <w:rsid w:val="00AF1CCC"/>
    <w:rsid w:val="00AF337D"/>
    <w:rsid w:val="00AF4899"/>
    <w:rsid w:val="00AF534C"/>
    <w:rsid w:val="00AF56A9"/>
    <w:rsid w:val="00AF59C9"/>
    <w:rsid w:val="00AF71EC"/>
    <w:rsid w:val="00AF7265"/>
    <w:rsid w:val="00AF78C7"/>
    <w:rsid w:val="00B002C6"/>
    <w:rsid w:val="00B021A4"/>
    <w:rsid w:val="00B034E4"/>
    <w:rsid w:val="00B05A32"/>
    <w:rsid w:val="00B065FA"/>
    <w:rsid w:val="00B1402C"/>
    <w:rsid w:val="00B15220"/>
    <w:rsid w:val="00B16334"/>
    <w:rsid w:val="00B1696E"/>
    <w:rsid w:val="00B20615"/>
    <w:rsid w:val="00B2164C"/>
    <w:rsid w:val="00B21839"/>
    <w:rsid w:val="00B267F7"/>
    <w:rsid w:val="00B2727C"/>
    <w:rsid w:val="00B4003F"/>
    <w:rsid w:val="00B411BF"/>
    <w:rsid w:val="00B44EB3"/>
    <w:rsid w:val="00B45818"/>
    <w:rsid w:val="00B47769"/>
    <w:rsid w:val="00B5291E"/>
    <w:rsid w:val="00B5551E"/>
    <w:rsid w:val="00B56534"/>
    <w:rsid w:val="00B56B28"/>
    <w:rsid w:val="00B57C52"/>
    <w:rsid w:val="00B6202D"/>
    <w:rsid w:val="00B6734F"/>
    <w:rsid w:val="00B67675"/>
    <w:rsid w:val="00B72EE6"/>
    <w:rsid w:val="00B75C0A"/>
    <w:rsid w:val="00B81033"/>
    <w:rsid w:val="00B812CD"/>
    <w:rsid w:val="00B82275"/>
    <w:rsid w:val="00B83824"/>
    <w:rsid w:val="00B84F1A"/>
    <w:rsid w:val="00B85CE1"/>
    <w:rsid w:val="00B8612A"/>
    <w:rsid w:val="00B879C5"/>
    <w:rsid w:val="00B935DD"/>
    <w:rsid w:val="00B94D9A"/>
    <w:rsid w:val="00B9661D"/>
    <w:rsid w:val="00B967B9"/>
    <w:rsid w:val="00B97637"/>
    <w:rsid w:val="00BA63DC"/>
    <w:rsid w:val="00BA660E"/>
    <w:rsid w:val="00BB0191"/>
    <w:rsid w:val="00BB2464"/>
    <w:rsid w:val="00BB33E9"/>
    <w:rsid w:val="00BB437B"/>
    <w:rsid w:val="00BB614E"/>
    <w:rsid w:val="00BC02D5"/>
    <w:rsid w:val="00BD0862"/>
    <w:rsid w:val="00BD0996"/>
    <w:rsid w:val="00BD11B4"/>
    <w:rsid w:val="00BD310A"/>
    <w:rsid w:val="00BD6478"/>
    <w:rsid w:val="00BD6C21"/>
    <w:rsid w:val="00BD718D"/>
    <w:rsid w:val="00BD7F3D"/>
    <w:rsid w:val="00BE1610"/>
    <w:rsid w:val="00BE2DD4"/>
    <w:rsid w:val="00BE4299"/>
    <w:rsid w:val="00BE5560"/>
    <w:rsid w:val="00BE7504"/>
    <w:rsid w:val="00BF0155"/>
    <w:rsid w:val="00BF0B63"/>
    <w:rsid w:val="00BF3A16"/>
    <w:rsid w:val="00BF4966"/>
    <w:rsid w:val="00BF5187"/>
    <w:rsid w:val="00BF5206"/>
    <w:rsid w:val="00BF55D9"/>
    <w:rsid w:val="00C021FF"/>
    <w:rsid w:val="00C03867"/>
    <w:rsid w:val="00C03E13"/>
    <w:rsid w:val="00C0459D"/>
    <w:rsid w:val="00C05ABD"/>
    <w:rsid w:val="00C07383"/>
    <w:rsid w:val="00C10709"/>
    <w:rsid w:val="00C140EC"/>
    <w:rsid w:val="00C14670"/>
    <w:rsid w:val="00C2046C"/>
    <w:rsid w:val="00C23C31"/>
    <w:rsid w:val="00C250C6"/>
    <w:rsid w:val="00C265BE"/>
    <w:rsid w:val="00C26C45"/>
    <w:rsid w:val="00C27110"/>
    <w:rsid w:val="00C27C18"/>
    <w:rsid w:val="00C315F8"/>
    <w:rsid w:val="00C318B7"/>
    <w:rsid w:val="00C31C29"/>
    <w:rsid w:val="00C32877"/>
    <w:rsid w:val="00C32B86"/>
    <w:rsid w:val="00C453B3"/>
    <w:rsid w:val="00C50A03"/>
    <w:rsid w:val="00C53633"/>
    <w:rsid w:val="00C61D9B"/>
    <w:rsid w:val="00C62319"/>
    <w:rsid w:val="00C638A8"/>
    <w:rsid w:val="00C64032"/>
    <w:rsid w:val="00C649C3"/>
    <w:rsid w:val="00C658E6"/>
    <w:rsid w:val="00C668DF"/>
    <w:rsid w:val="00C6727B"/>
    <w:rsid w:val="00C70849"/>
    <w:rsid w:val="00C711F4"/>
    <w:rsid w:val="00C71208"/>
    <w:rsid w:val="00C730D5"/>
    <w:rsid w:val="00C81737"/>
    <w:rsid w:val="00C833D1"/>
    <w:rsid w:val="00C848FA"/>
    <w:rsid w:val="00C853A8"/>
    <w:rsid w:val="00C857A3"/>
    <w:rsid w:val="00C85B29"/>
    <w:rsid w:val="00C87741"/>
    <w:rsid w:val="00C925ED"/>
    <w:rsid w:val="00C9510E"/>
    <w:rsid w:val="00C962EE"/>
    <w:rsid w:val="00CA125C"/>
    <w:rsid w:val="00CA2B1C"/>
    <w:rsid w:val="00CA35D9"/>
    <w:rsid w:val="00CA4C8E"/>
    <w:rsid w:val="00CA5012"/>
    <w:rsid w:val="00CA7FE2"/>
    <w:rsid w:val="00CB01C6"/>
    <w:rsid w:val="00CB04A7"/>
    <w:rsid w:val="00CB14B8"/>
    <w:rsid w:val="00CB2262"/>
    <w:rsid w:val="00CB702F"/>
    <w:rsid w:val="00CB70E0"/>
    <w:rsid w:val="00CC0A53"/>
    <w:rsid w:val="00CC1FE4"/>
    <w:rsid w:val="00CC206A"/>
    <w:rsid w:val="00CC2169"/>
    <w:rsid w:val="00CC3508"/>
    <w:rsid w:val="00CC4C4B"/>
    <w:rsid w:val="00CC5370"/>
    <w:rsid w:val="00CC5570"/>
    <w:rsid w:val="00CC6E3F"/>
    <w:rsid w:val="00CC7CB4"/>
    <w:rsid w:val="00CD2B72"/>
    <w:rsid w:val="00CD3195"/>
    <w:rsid w:val="00CD48B9"/>
    <w:rsid w:val="00CD7B8D"/>
    <w:rsid w:val="00CE05E6"/>
    <w:rsid w:val="00CE0F3E"/>
    <w:rsid w:val="00CE4561"/>
    <w:rsid w:val="00CE7DDE"/>
    <w:rsid w:val="00CF546B"/>
    <w:rsid w:val="00CF663F"/>
    <w:rsid w:val="00CF7723"/>
    <w:rsid w:val="00D004A8"/>
    <w:rsid w:val="00D01534"/>
    <w:rsid w:val="00D01EDA"/>
    <w:rsid w:val="00D10D04"/>
    <w:rsid w:val="00D11399"/>
    <w:rsid w:val="00D15FFE"/>
    <w:rsid w:val="00D1601F"/>
    <w:rsid w:val="00D20D5D"/>
    <w:rsid w:val="00D21375"/>
    <w:rsid w:val="00D23E3F"/>
    <w:rsid w:val="00D2563B"/>
    <w:rsid w:val="00D267B3"/>
    <w:rsid w:val="00D31F15"/>
    <w:rsid w:val="00D34C8B"/>
    <w:rsid w:val="00D35D0F"/>
    <w:rsid w:val="00D3628C"/>
    <w:rsid w:val="00D41EE9"/>
    <w:rsid w:val="00D4398F"/>
    <w:rsid w:val="00D469EA"/>
    <w:rsid w:val="00D5160B"/>
    <w:rsid w:val="00D53C46"/>
    <w:rsid w:val="00D60D3F"/>
    <w:rsid w:val="00D6147C"/>
    <w:rsid w:val="00D62ED1"/>
    <w:rsid w:val="00D65984"/>
    <w:rsid w:val="00D70D44"/>
    <w:rsid w:val="00D73E6E"/>
    <w:rsid w:val="00D7516E"/>
    <w:rsid w:val="00D757FB"/>
    <w:rsid w:val="00D7626A"/>
    <w:rsid w:val="00D764BA"/>
    <w:rsid w:val="00D8171C"/>
    <w:rsid w:val="00D82563"/>
    <w:rsid w:val="00D83850"/>
    <w:rsid w:val="00D86C82"/>
    <w:rsid w:val="00D947AE"/>
    <w:rsid w:val="00D9489C"/>
    <w:rsid w:val="00D95053"/>
    <w:rsid w:val="00D96C76"/>
    <w:rsid w:val="00DA078F"/>
    <w:rsid w:val="00DA0790"/>
    <w:rsid w:val="00DA3112"/>
    <w:rsid w:val="00DA3AD4"/>
    <w:rsid w:val="00DA5AAE"/>
    <w:rsid w:val="00DA6364"/>
    <w:rsid w:val="00DB1B66"/>
    <w:rsid w:val="00DB58B7"/>
    <w:rsid w:val="00DB58FC"/>
    <w:rsid w:val="00DB5F10"/>
    <w:rsid w:val="00DC0770"/>
    <w:rsid w:val="00DC0D7B"/>
    <w:rsid w:val="00DC2322"/>
    <w:rsid w:val="00DC4ACD"/>
    <w:rsid w:val="00DD144D"/>
    <w:rsid w:val="00DD1F0F"/>
    <w:rsid w:val="00DD28C0"/>
    <w:rsid w:val="00DD4886"/>
    <w:rsid w:val="00DD5991"/>
    <w:rsid w:val="00DD5A04"/>
    <w:rsid w:val="00DD5C1F"/>
    <w:rsid w:val="00DE0731"/>
    <w:rsid w:val="00DE2EA3"/>
    <w:rsid w:val="00DE3557"/>
    <w:rsid w:val="00DE50D7"/>
    <w:rsid w:val="00DE5398"/>
    <w:rsid w:val="00DE58AC"/>
    <w:rsid w:val="00DE612C"/>
    <w:rsid w:val="00DE6ED8"/>
    <w:rsid w:val="00DE744B"/>
    <w:rsid w:val="00DE7E63"/>
    <w:rsid w:val="00DF079D"/>
    <w:rsid w:val="00DF0AF4"/>
    <w:rsid w:val="00DF0B66"/>
    <w:rsid w:val="00DF1F74"/>
    <w:rsid w:val="00DF342B"/>
    <w:rsid w:val="00DF407B"/>
    <w:rsid w:val="00DF4159"/>
    <w:rsid w:val="00DF7401"/>
    <w:rsid w:val="00E008F3"/>
    <w:rsid w:val="00E02583"/>
    <w:rsid w:val="00E02797"/>
    <w:rsid w:val="00E03F65"/>
    <w:rsid w:val="00E04D2C"/>
    <w:rsid w:val="00E064DF"/>
    <w:rsid w:val="00E07659"/>
    <w:rsid w:val="00E079B0"/>
    <w:rsid w:val="00E106E4"/>
    <w:rsid w:val="00E10BA7"/>
    <w:rsid w:val="00E11D3C"/>
    <w:rsid w:val="00E13C18"/>
    <w:rsid w:val="00E15425"/>
    <w:rsid w:val="00E15C59"/>
    <w:rsid w:val="00E17568"/>
    <w:rsid w:val="00E2014F"/>
    <w:rsid w:val="00E2051B"/>
    <w:rsid w:val="00E20B5A"/>
    <w:rsid w:val="00E21D70"/>
    <w:rsid w:val="00E265D6"/>
    <w:rsid w:val="00E31C7D"/>
    <w:rsid w:val="00E32869"/>
    <w:rsid w:val="00E33EBD"/>
    <w:rsid w:val="00E350AA"/>
    <w:rsid w:val="00E35C0D"/>
    <w:rsid w:val="00E366DD"/>
    <w:rsid w:val="00E41ADE"/>
    <w:rsid w:val="00E428F6"/>
    <w:rsid w:val="00E437E9"/>
    <w:rsid w:val="00E45C42"/>
    <w:rsid w:val="00E52899"/>
    <w:rsid w:val="00E52C76"/>
    <w:rsid w:val="00E54609"/>
    <w:rsid w:val="00E54A8E"/>
    <w:rsid w:val="00E566C2"/>
    <w:rsid w:val="00E56D4A"/>
    <w:rsid w:val="00E61022"/>
    <w:rsid w:val="00E660DC"/>
    <w:rsid w:val="00E668FE"/>
    <w:rsid w:val="00E67083"/>
    <w:rsid w:val="00E671C3"/>
    <w:rsid w:val="00E734BE"/>
    <w:rsid w:val="00E772DD"/>
    <w:rsid w:val="00E774CB"/>
    <w:rsid w:val="00E77617"/>
    <w:rsid w:val="00E81155"/>
    <w:rsid w:val="00E8239A"/>
    <w:rsid w:val="00E82B02"/>
    <w:rsid w:val="00E91115"/>
    <w:rsid w:val="00E91A38"/>
    <w:rsid w:val="00E9286E"/>
    <w:rsid w:val="00E966FD"/>
    <w:rsid w:val="00E972BC"/>
    <w:rsid w:val="00E97577"/>
    <w:rsid w:val="00EA38D3"/>
    <w:rsid w:val="00EA4636"/>
    <w:rsid w:val="00EA648C"/>
    <w:rsid w:val="00EA695F"/>
    <w:rsid w:val="00EB21A3"/>
    <w:rsid w:val="00EB47D1"/>
    <w:rsid w:val="00EB5ACE"/>
    <w:rsid w:val="00EB5B78"/>
    <w:rsid w:val="00EB637B"/>
    <w:rsid w:val="00EB6804"/>
    <w:rsid w:val="00EB75CE"/>
    <w:rsid w:val="00EB7F5A"/>
    <w:rsid w:val="00EC09C1"/>
    <w:rsid w:val="00EC30DD"/>
    <w:rsid w:val="00EC493F"/>
    <w:rsid w:val="00EC49A2"/>
    <w:rsid w:val="00EC5ACC"/>
    <w:rsid w:val="00EC5E90"/>
    <w:rsid w:val="00EC6A50"/>
    <w:rsid w:val="00ED06F1"/>
    <w:rsid w:val="00ED0C97"/>
    <w:rsid w:val="00ED16C8"/>
    <w:rsid w:val="00ED221A"/>
    <w:rsid w:val="00ED4105"/>
    <w:rsid w:val="00ED6F11"/>
    <w:rsid w:val="00EE174E"/>
    <w:rsid w:val="00EE2AE5"/>
    <w:rsid w:val="00EE5633"/>
    <w:rsid w:val="00EE5BDD"/>
    <w:rsid w:val="00EF11B5"/>
    <w:rsid w:val="00EF2F99"/>
    <w:rsid w:val="00EF3BAB"/>
    <w:rsid w:val="00EF3EEB"/>
    <w:rsid w:val="00EF5B7C"/>
    <w:rsid w:val="00F003BB"/>
    <w:rsid w:val="00F00A72"/>
    <w:rsid w:val="00F01721"/>
    <w:rsid w:val="00F03F6B"/>
    <w:rsid w:val="00F04E3E"/>
    <w:rsid w:val="00F058A8"/>
    <w:rsid w:val="00F05ED0"/>
    <w:rsid w:val="00F10D43"/>
    <w:rsid w:val="00F117DE"/>
    <w:rsid w:val="00F12670"/>
    <w:rsid w:val="00F14175"/>
    <w:rsid w:val="00F1462E"/>
    <w:rsid w:val="00F176F3"/>
    <w:rsid w:val="00F20218"/>
    <w:rsid w:val="00F208BF"/>
    <w:rsid w:val="00F20D71"/>
    <w:rsid w:val="00F21340"/>
    <w:rsid w:val="00F24143"/>
    <w:rsid w:val="00F26455"/>
    <w:rsid w:val="00F26683"/>
    <w:rsid w:val="00F314A3"/>
    <w:rsid w:val="00F32877"/>
    <w:rsid w:val="00F3753D"/>
    <w:rsid w:val="00F4662A"/>
    <w:rsid w:val="00F46843"/>
    <w:rsid w:val="00F503DE"/>
    <w:rsid w:val="00F54441"/>
    <w:rsid w:val="00F63695"/>
    <w:rsid w:val="00F63FE3"/>
    <w:rsid w:val="00F67918"/>
    <w:rsid w:val="00F71402"/>
    <w:rsid w:val="00F73EFB"/>
    <w:rsid w:val="00F75A87"/>
    <w:rsid w:val="00F76D96"/>
    <w:rsid w:val="00F80A22"/>
    <w:rsid w:val="00F80C54"/>
    <w:rsid w:val="00F81649"/>
    <w:rsid w:val="00F81785"/>
    <w:rsid w:val="00F81F98"/>
    <w:rsid w:val="00F82D49"/>
    <w:rsid w:val="00F861B4"/>
    <w:rsid w:val="00F86270"/>
    <w:rsid w:val="00F9077C"/>
    <w:rsid w:val="00F94016"/>
    <w:rsid w:val="00F945E2"/>
    <w:rsid w:val="00F958F1"/>
    <w:rsid w:val="00F96781"/>
    <w:rsid w:val="00F96B9A"/>
    <w:rsid w:val="00F97649"/>
    <w:rsid w:val="00FA44BD"/>
    <w:rsid w:val="00FA6506"/>
    <w:rsid w:val="00FB01E5"/>
    <w:rsid w:val="00FB0DC4"/>
    <w:rsid w:val="00FB16E8"/>
    <w:rsid w:val="00FB2092"/>
    <w:rsid w:val="00FB277A"/>
    <w:rsid w:val="00FB4404"/>
    <w:rsid w:val="00FB4577"/>
    <w:rsid w:val="00FC2B9D"/>
    <w:rsid w:val="00FC397F"/>
    <w:rsid w:val="00FC5E41"/>
    <w:rsid w:val="00FC6D98"/>
    <w:rsid w:val="00FD1342"/>
    <w:rsid w:val="00FD17E5"/>
    <w:rsid w:val="00FD2634"/>
    <w:rsid w:val="00FD52D2"/>
    <w:rsid w:val="00FD6EC6"/>
    <w:rsid w:val="00FE1250"/>
    <w:rsid w:val="00FE1746"/>
    <w:rsid w:val="00FE3D1A"/>
    <w:rsid w:val="00FE6FAE"/>
    <w:rsid w:val="00FF1FF4"/>
    <w:rsid w:val="00FF2C16"/>
    <w:rsid w:val="00FF3C54"/>
    <w:rsid w:val="0147EA6E"/>
    <w:rsid w:val="017E801B"/>
    <w:rsid w:val="0199FD65"/>
    <w:rsid w:val="01BCBD07"/>
    <w:rsid w:val="01ED8B3D"/>
    <w:rsid w:val="0208C392"/>
    <w:rsid w:val="02465280"/>
    <w:rsid w:val="024B0158"/>
    <w:rsid w:val="027DDB22"/>
    <w:rsid w:val="02A24EFA"/>
    <w:rsid w:val="02F50B13"/>
    <w:rsid w:val="034D174A"/>
    <w:rsid w:val="035060C2"/>
    <w:rsid w:val="040B881A"/>
    <w:rsid w:val="04ABCA43"/>
    <w:rsid w:val="04D87F7D"/>
    <w:rsid w:val="04E4E42E"/>
    <w:rsid w:val="04E85531"/>
    <w:rsid w:val="05C25823"/>
    <w:rsid w:val="05CD8561"/>
    <w:rsid w:val="05DB3793"/>
    <w:rsid w:val="0612F45F"/>
    <w:rsid w:val="063E0041"/>
    <w:rsid w:val="072C4821"/>
    <w:rsid w:val="07B96DC2"/>
    <w:rsid w:val="08544A4A"/>
    <w:rsid w:val="088C7E24"/>
    <w:rsid w:val="08B4D7B8"/>
    <w:rsid w:val="091B1C45"/>
    <w:rsid w:val="09D2CE81"/>
    <w:rsid w:val="09EEB127"/>
    <w:rsid w:val="09FE65FD"/>
    <w:rsid w:val="09FEDBAA"/>
    <w:rsid w:val="0A640923"/>
    <w:rsid w:val="0B1825E3"/>
    <w:rsid w:val="0B4A867C"/>
    <w:rsid w:val="0BB3A0C9"/>
    <w:rsid w:val="0BCFA458"/>
    <w:rsid w:val="0BD1E4B2"/>
    <w:rsid w:val="0BEA56D9"/>
    <w:rsid w:val="0C007E6C"/>
    <w:rsid w:val="0C2FD748"/>
    <w:rsid w:val="0C723B1D"/>
    <w:rsid w:val="0C7A362D"/>
    <w:rsid w:val="0CB950BF"/>
    <w:rsid w:val="0D8D59AD"/>
    <w:rsid w:val="0D9216D6"/>
    <w:rsid w:val="0D966DBE"/>
    <w:rsid w:val="0DD50513"/>
    <w:rsid w:val="0E0296F1"/>
    <w:rsid w:val="0E0A3B5A"/>
    <w:rsid w:val="0E354647"/>
    <w:rsid w:val="0EA3BD01"/>
    <w:rsid w:val="0ECE1741"/>
    <w:rsid w:val="0FE93D9F"/>
    <w:rsid w:val="10477361"/>
    <w:rsid w:val="106EFF2F"/>
    <w:rsid w:val="108D4B8D"/>
    <w:rsid w:val="10FFBC00"/>
    <w:rsid w:val="112C8FD3"/>
    <w:rsid w:val="118F5D09"/>
    <w:rsid w:val="11BD281E"/>
    <w:rsid w:val="11D52902"/>
    <w:rsid w:val="11E38DCE"/>
    <w:rsid w:val="122DC871"/>
    <w:rsid w:val="12318849"/>
    <w:rsid w:val="12C06F24"/>
    <w:rsid w:val="13489D01"/>
    <w:rsid w:val="135636E4"/>
    <w:rsid w:val="13B6CB12"/>
    <w:rsid w:val="13BF10D5"/>
    <w:rsid w:val="151BB9D2"/>
    <w:rsid w:val="1535FD6C"/>
    <w:rsid w:val="1606C4BA"/>
    <w:rsid w:val="164159DC"/>
    <w:rsid w:val="16774A14"/>
    <w:rsid w:val="16FAB7E6"/>
    <w:rsid w:val="17049811"/>
    <w:rsid w:val="174B656E"/>
    <w:rsid w:val="177D15DA"/>
    <w:rsid w:val="17AED026"/>
    <w:rsid w:val="17BD49E9"/>
    <w:rsid w:val="17C7AC39"/>
    <w:rsid w:val="185224C5"/>
    <w:rsid w:val="18740A9C"/>
    <w:rsid w:val="18D5E708"/>
    <w:rsid w:val="190F1344"/>
    <w:rsid w:val="1937C985"/>
    <w:rsid w:val="19FB974A"/>
    <w:rsid w:val="1B8C1E9F"/>
    <w:rsid w:val="1BB5215F"/>
    <w:rsid w:val="1CB88748"/>
    <w:rsid w:val="1D10C8F8"/>
    <w:rsid w:val="1D119960"/>
    <w:rsid w:val="1D7CB79A"/>
    <w:rsid w:val="1E2CF8AC"/>
    <w:rsid w:val="1E565455"/>
    <w:rsid w:val="1E8305BB"/>
    <w:rsid w:val="1F1866CA"/>
    <w:rsid w:val="1FDADE20"/>
    <w:rsid w:val="20483540"/>
    <w:rsid w:val="2078C33C"/>
    <w:rsid w:val="208491A5"/>
    <w:rsid w:val="20DB03D3"/>
    <w:rsid w:val="211EA15B"/>
    <w:rsid w:val="214AEF2C"/>
    <w:rsid w:val="21614728"/>
    <w:rsid w:val="218A55C9"/>
    <w:rsid w:val="21C8B818"/>
    <w:rsid w:val="21E2D3E6"/>
    <w:rsid w:val="21E91918"/>
    <w:rsid w:val="220871D5"/>
    <w:rsid w:val="22825470"/>
    <w:rsid w:val="2364CF5A"/>
    <w:rsid w:val="23D27046"/>
    <w:rsid w:val="243D4731"/>
    <w:rsid w:val="2495DE3B"/>
    <w:rsid w:val="24D89D7C"/>
    <w:rsid w:val="24E7F523"/>
    <w:rsid w:val="25639338"/>
    <w:rsid w:val="25737C5C"/>
    <w:rsid w:val="25FAD907"/>
    <w:rsid w:val="2603E0FB"/>
    <w:rsid w:val="26593959"/>
    <w:rsid w:val="26FAB48E"/>
    <w:rsid w:val="26FE0EFF"/>
    <w:rsid w:val="283AE686"/>
    <w:rsid w:val="286B12CB"/>
    <w:rsid w:val="28BA56C5"/>
    <w:rsid w:val="298E8C40"/>
    <w:rsid w:val="29989773"/>
    <w:rsid w:val="2A6BD27A"/>
    <w:rsid w:val="2A6F623B"/>
    <w:rsid w:val="2ADD03C5"/>
    <w:rsid w:val="2B238E67"/>
    <w:rsid w:val="2B4864B2"/>
    <w:rsid w:val="2B7D9A1C"/>
    <w:rsid w:val="2BC7F52D"/>
    <w:rsid w:val="2C46CB3A"/>
    <w:rsid w:val="2CB75C1E"/>
    <w:rsid w:val="2D90838F"/>
    <w:rsid w:val="2E1FD936"/>
    <w:rsid w:val="2E5AC425"/>
    <w:rsid w:val="2ED365A9"/>
    <w:rsid w:val="2EFFB7D2"/>
    <w:rsid w:val="2F8F70E3"/>
    <w:rsid w:val="2F93736C"/>
    <w:rsid w:val="2FE199C6"/>
    <w:rsid w:val="300F6E1D"/>
    <w:rsid w:val="3019786F"/>
    <w:rsid w:val="302F3E15"/>
    <w:rsid w:val="3030DFFC"/>
    <w:rsid w:val="306AEA37"/>
    <w:rsid w:val="309E6316"/>
    <w:rsid w:val="30B63D9F"/>
    <w:rsid w:val="3179FB96"/>
    <w:rsid w:val="31A8A953"/>
    <w:rsid w:val="31CC8C27"/>
    <w:rsid w:val="32151764"/>
    <w:rsid w:val="32BE287C"/>
    <w:rsid w:val="33D622D4"/>
    <w:rsid w:val="341E262A"/>
    <w:rsid w:val="349906A2"/>
    <w:rsid w:val="34CF2BAF"/>
    <w:rsid w:val="35425BA0"/>
    <w:rsid w:val="35453BD5"/>
    <w:rsid w:val="355E435F"/>
    <w:rsid w:val="3568C58B"/>
    <w:rsid w:val="35CAD9DD"/>
    <w:rsid w:val="35F745E4"/>
    <w:rsid w:val="363BAA3D"/>
    <w:rsid w:val="364257F8"/>
    <w:rsid w:val="3668A6BA"/>
    <w:rsid w:val="36C9079F"/>
    <w:rsid w:val="372D0B96"/>
    <w:rsid w:val="37632FA0"/>
    <w:rsid w:val="3785AFE3"/>
    <w:rsid w:val="392CDBF1"/>
    <w:rsid w:val="3997A512"/>
    <w:rsid w:val="39A0F15A"/>
    <w:rsid w:val="39C78667"/>
    <w:rsid w:val="39DF4831"/>
    <w:rsid w:val="3A1F2304"/>
    <w:rsid w:val="3A204892"/>
    <w:rsid w:val="3A23ED2F"/>
    <w:rsid w:val="3A3C4EE1"/>
    <w:rsid w:val="3ABB2ADC"/>
    <w:rsid w:val="3ACF67D4"/>
    <w:rsid w:val="3C23E444"/>
    <w:rsid w:val="3D21CBE3"/>
    <w:rsid w:val="3D9707EB"/>
    <w:rsid w:val="3D9DD1B0"/>
    <w:rsid w:val="3E0C8D44"/>
    <w:rsid w:val="3E55E76C"/>
    <w:rsid w:val="3E68313E"/>
    <w:rsid w:val="3F683598"/>
    <w:rsid w:val="3F75EB87"/>
    <w:rsid w:val="3FCAB6FA"/>
    <w:rsid w:val="40ED23AE"/>
    <w:rsid w:val="40F66A8F"/>
    <w:rsid w:val="41421578"/>
    <w:rsid w:val="4203A4F1"/>
    <w:rsid w:val="420F26C6"/>
    <w:rsid w:val="42D331FB"/>
    <w:rsid w:val="42F77660"/>
    <w:rsid w:val="43794E5D"/>
    <w:rsid w:val="43B8C6AB"/>
    <w:rsid w:val="43C53F90"/>
    <w:rsid w:val="44247369"/>
    <w:rsid w:val="442F8601"/>
    <w:rsid w:val="44439406"/>
    <w:rsid w:val="44514F66"/>
    <w:rsid w:val="448458AB"/>
    <w:rsid w:val="44A34D39"/>
    <w:rsid w:val="450BD1CC"/>
    <w:rsid w:val="45E54D3A"/>
    <w:rsid w:val="46083CC2"/>
    <w:rsid w:val="461052B5"/>
    <w:rsid w:val="4668894F"/>
    <w:rsid w:val="4675DD1F"/>
    <w:rsid w:val="47504B92"/>
    <w:rsid w:val="47A1C2F8"/>
    <w:rsid w:val="47F62C00"/>
    <w:rsid w:val="481C7A39"/>
    <w:rsid w:val="482CD621"/>
    <w:rsid w:val="485330CD"/>
    <w:rsid w:val="4862A7F6"/>
    <w:rsid w:val="488A4BBE"/>
    <w:rsid w:val="48A8D5EF"/>
    <w:rsid w:val="493A9A59"/>
    <w:rsid w:val="497B5050"/>
    <w:rsid w:val="49E98BE3"/>
    <w:rsid w:val="4ACA8E3E"/>
    <w:rsid w:val="4AD9BBC0"/>
    <w:rsid w:val="4B5506F3"/>
    <w:rsid w:val="4B6B6889"/>
    <w:rsid w:val="4BC82422"/>
    <w:rsid w:val="4BE448C4"/>
    <w:rsid w:val="4C9DB0DB"/>
    <w:rsid w:val="4D46D657"/>
    <w:rsid w:val="4D4DAFF9"/>
    <w:rsid w:val="4D8CDCB9"/>
    <w:rsid w:val="4D91B6F4"/>
    <w:rsid w:val="4E339505"/>
    <w:rsid w:val="4E4396F8"/>
    <w:rsid w:val="4E727E80"/>
    <w:rsid w:val="4EC65F99"/>
    <w:rsid w:val="4F304C79"/>
    <w:rsid w:val="4F3940A8"/>
    <w:rsid w:val="4F774FE1"/>
    <w:rsid w:val="50C10E90"/>
    <w:rsid w:val="51898F82"/>
    <w:rsid w:val="521E7F78"/>
    <w:rsid w:val="52333C3D"/>
    <w:rsid w:val="524F09AE"/>
    <w:rsid w:val="52A39FE4"/>
    <w:rsid w:val="52BE36A9"/>
    <w:rsid w:val="52E8140B"/>
    <w:rsid w:val="5312CF84"/>
    <w:rsid w:val="537FAA82"/>
    <w:rsid w:val="54E5E664"/>
    <w:rsid w:val="55A583E5"/>
    <w:rsid w:val="56432709"/>
    <w:rsid w:val="565795F0"/>
    <w:rsid w:val="566142B3"/>
    <w:rsid w:val="56FE4C98"/>
    <w:rsid w:val="5727CC7C"/>
    <w:rsid w:val="576DE2D7"/>
    <w:rsid w:val="57A4CAD7"/>
    <w:rsid w:val="57C30C0D"/>
    <w:rsid w:val="588F6EBA"/>
    <w:rsid w:val="593CA01E"/>
    <w:rsid w:val="59ACDEE6"/>
    <w:rsid w:val="5A022CDC"/>
    <w:rsid w:val="5A1734F6"/>
    <w:rsid w:val="5A3BBE45"/>
    <w:rsid w:val="5A4F510E"/>
    <w:rsid w:val="5A9B7D10"/>
    <w:rsid w:val="5AA0EBDB"/>
    <w:rsid w:val="5AC71EFF"/>
    <w:rsid w:val="5AC98CDE"/>
    <w:rsid w:val="5CD149F3"/>
    <w:rsid w:val="5D0A866A"/>
    <w:rsid w:val="5D796156"/>
    <w:rsid w:val="5DA84EBC"/>
    <w:rsid w:val="5DD1539C"/>
    <w:rsid w:val="5DF84E5D"/>
    <w:rsid w:val="5E3A1019"/>
    <w:rsid w:val="5E958E2B"/>
    <w:rsid w:val="5F3EB45D"/>
    <w:rsid w:val="5F474B64"/>
    <w:rsid w:val="5FC1C823"/>
    <w:rsid w:val="5FCE5030"/>
    <w:rsid w:val="5FDE4AE9"/>
    <w:rsid w:val="60021AEF"/>
    <w:rsid w:val="60D3CA33"/>
    <w:rsid w:val="60E7FDB0"/>
    <w:rsid w:val="61452F1A"/>
    <w:rsid w:val="61B8CE8A"/>
    <w:rsid w:val="61CEC0AB"/>
    <w:rsid w:val="622DEFC1"/>
    <w:rsid w:val="632D5F2A"/>
    <w:rsid w:val="63315495"/>
    <w:rsid w:val="63456064"/>
    <w:rsid w:val="63654AAA"/>
    <w:rsid w:val="641CB6CB"/>
    <w:rsid w:val="642F34D0"/>
    <w:rsid w:val="6446DD24"/>
    <w:rsid w:val="64A71FCE"/>
    <w:rsid w:val="64CC3EBC"/>
    <w:rsid w:val="64FED27B"/>
    <w:rsid w:val="65F56DDB"/>
    <w:rsid w:val="66537180"/>
    <w:rsid w:val="67197485"/>
    <w:rsid w:val="6720D0F8"/>
    <w:rsid w:val="675C2677"/>
    <w:rsid w:val="684BFE0D"/>
    <w:rsid w:val="687E244E"/>
    <w:rsid w:val="69C534AB"/>
    <w:rsid w:val="69C68FAB"/>
    <w:rsid w:val="6A59656D"/>
    <w:rsid w:val="6AAF6884"/>
    <w:rsid w:val="6AC82516"/>
    <w:rsid w:val="6B3A72D0"/>
    <w:rsid w:val="6B7EAAA5"/>
    <w:rsid w:val="6BE8FA7E"/>
    <w:rsid w:val="6CA58DC2"/>
    <w:rsid w:val="6CC208DE"/>
    <w:rsid w:val="6DEFFB80"/>
    <w:rsid w:val="6E1DE119"/>
    <w:rsid w:val="6E915217"/>
    <w:rsid w:val="6EA3AB2C"/>
    <w:rsid w:val="6EA7D7E6"/>
    <w:rsid w:val="6EF3B097"/>
    <w:rsid w:val="6F394D43"/>
    <w:rsid w:val="6F793E43"/>
    <w:rsid w:val="6FDB008C"/>
    <w:rsid w:val="711BD93C"/>
    <w:rsid w:val="713294CC"/>
    <w:rsid w:val="714327F2"/>
    <w:rsid w:val="71BED529"/>
    <w:rsid w:val="71FF5694"/>
    <w:rsid w:val="724362B7"/>
    <w:rsid w:val="724ED5FB"/>
    <w:rsid w:val="72732B49"/>
    <w:rsid w:val="72DBFC5B"/>
    <w:rsid w:val="732034ED"/>
    <w:rsid w:val="7321E5BE"/>
    <w:rsid w:val="737102CD"/>
    <w:rsid w:val="73AF3CDD"/>
    <w:rsid w:val="740B9AD4"/>
    <w:rsid w:val="74244C01"/>
    <w:rsid w:val="743216DB"/>
    <w:rsid w:val="747E1E93"/>
    <w:rsid w:val="748F5D86"/>
    <w:rsid w:val="7508DFBC"/>
    <w:rsid w:val="7535ED8F"/>
    <w:rsid w:val="75A3BB84"/>
    <w:rsid w:val="75D2F6A8"/>
    <w:rsid w:val="75F2AC5E"/>
    <w:rsid w:val="75FDFDBE"/>
    <w:rsid w:val="77026D62"/>
    <w:rsid w:val="77085BCF"/>
    <w:rsid w:val="7764E321"/>
    <w:rsid w:val="7797AFBF"/>
    <w:rsid w:val="77DD9AE1"/>
    <w:rsid w:val="784797F8"/>
    <w:rsid w:val="788B09E2"/>
    <w:rsid w:val="78A99DE2"/>
    <w:rsid w:val="790A9294"/>
    <w:rsid w:val="792F6A6C"/>
    <w:rsid w:val="793D3B7F"/>
    <w:rsid w:val="794552DD"/>
    <w:rsid w:val="797E7E0C"/>
    <w:rsid w:val="7A090874"/>
    <w:rsid w:val="7A5A13DA"/>
    <w:rsid w:val="7A9D40A0"/>
    <w:rsid w:val="7AC61D77"/>
    <w:rsid w:val="7ADA3DD4"/>
    <w:rsid w:val="7BB22181"/>
    <w:rsid w:val="7BE1C89E"/>
    <w:rsid w:val="7C6B25AB"/>
    <w:rsid w:val="7D4C2E16"/>
    <w:rsid w:val="7D9F4C63"/>
    <w:rsid w:val="7DB368E7"/>
    <w:rsid w:val="7E13B90D"/>
    <w:rsid w:val="7E1B2007"/>
    <w:rsid w:val="7E37FF96"/>
    <w:rsid w:val="7E7876AD"/>
    <w:rsid w:val="7F1B7101"/>
    <w:rsid w:val="7F240DD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2C98DB"/>
  <w15:docId w15:val="{A23CF625-D75B-4712-B9F3-7A70DEB60D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03E6"/>
    <w:pPr>
      <w:ind w:left="-221" w:firstLine="720"/>
      <w:jc w:val="both"/>
    </w:pPr>
    <w:rPr>
      <w:rFonts w:ascii="Times New Roman" w:eastAsia="Times New Roman" w:hAnsi="Times New Roman"/>
      <w:sz w:val="24"/>
      <w:szCs w:val="24"/>
      <w:lang w:val="lt-LT"/>
    </w:rPr>
  </w:style>
  <w:style w:type="paragraph" w:styleId="Heading1">
    <w:name w:val="heading 1"/>
    <w:basedOn w:val="Normal"/>
    <w:next w:val="Normal"/>
    <w:link w:val="Heading1Char"/>
    <w:qFormat/>
    <w:rsid w:val="00BD03E6"/>
    <w:pPr>
      <w:keepNext/>
      <w:outlineLvl w:val="0"/>
    </w:pPr>
    <w:rPr>
      <w:rFonts w:ascii="Cambria" w:hAnsi="Cambria"/>
      <w:b/>
      <w:bCs/>
      <w:kern w:val="2"/>
      <w:sz w:val="32"/>
      <w:szCs w:val="32"/>
    </w:rPr>
  </w:style>
  <w:style w:type="paragraph" w:styleId="Heading2">
    <w:name w:val="heading 2"/>
    <w:basedOn w:val="Normal"/>
    <w:next w:val="Normal"/>
    <w:link w:val="Heading2Char"/>
    <w:uiPriority w:val="9"/>
    <w:unhideWhenUsed/>
    <w:qFormat/>
    <w:rsid w:val="00990F28"/>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5">
    <w:name w:val="heading 5"/>
    <w:basedOn w:val="Normal"/>
    <w:next w:val="Normal"/>
    <w:link w:val="Heading5Char"/>
    <w:uiPriority w:val="99"/>
    <w:qFormat/>
    <w:rsid w:val="00BD03E6"/>
    <w:pPr>
      <w:keepNext/>
      <w:widowControl w:val="0"/>
      <w:numPr>
        <w:ilvl w:val="4"/>
        <w:numId w:val="23"/>
      </w:numPr>
      <w:spacing w:line="240" w:lineRule="atLeast"/>
      <w:outlineLvl w:val="4"/>
    </w:pPr>
    <w:rPr>
      <w:szCs w:val="20"/>
      <w:u w:val="single"/>
    </w:rPr>
  </w:style>
  <w:style w:type="paragraph" w:styleId="Heading6">
    <w:name w:val="heading 6"/>
    <w:basedOn w:val="Normal"/>
    <w:next w:val="Normal"/>
    <w:link w:val="Heading6Char"/>
    <w:uiPriority w:val="99"/>
    <w:qFormat/>
    <w:rsid w:val="00BD03E6"/>
    <w:pPr>
      <w:keepNext/>
      <w:widowControl w:val="0"/>
      <w:numPr>
        <w:ilvl w:val="5"/>
        <w:numId w:val="23"/>
      </w:numPr>
      <w:spacing w:line="240" w:lineRule="atLeast"/>
      <w:outlineLvl w:val="5"/>
    </w:pPr>
    <w:rPr>
      <w:b/>
      <w:i/>
      <w:szCs w:val="20"/>
    </w:rPr>
  </w:style>
  <w:style w:type="paragraph" w:styleId="Heading7">
    <w:name w:val="heading 7"/>
    <w:basedOn w:val="Normal"/>
    <w:next w:val="Normal"/>
    <w:link w:val="Heading7Char"/>
    <w:uiPriority w:val="99"/>
    <w:qFormat/>
    <w:rsid w:val="00BD03E6"/>
    <w:pPr>
      <w:keepNext/>
      <w:widowControl w:val="0"/>
      <w:numPr>
        <w:ilvl w:val="6"/>
        <w:numId w:val="23"/>
      </w:numPr>
      <w:spacing w:line="240" w:lineRule="atLeast"/>
      <w:outlineLvl w:val="6"/>
    </w:pPr>
    <w:rPr>
      <w:b/>
      <w:szCs w:val="20"/>
    </w:rPr>
  </w:style>
  <w:style w:type="paragraph" w:styleId="Heading8">
    <w:name w:val="heading 8"/>
    <w:basedOn w:val="Normal"/>
    <w:next w:val="Normal"/>
    <w:link w:val="Heading8Char"/>
    <w:uiPriority w:val="99"/>
    <w:qFormat/>
    <w:rsid w:val="00BD03E6"/>
    <w:pPr>
      <w:keepNext/>
      <w:widowControl w:val="0"/>
      <w:numPr>
        <w:ilvl w:val="7"/>
        <w:numId w:val="23"/>
      </w:numPr>
      <w:spacing w:line="240" w:lineRule="atLeast"/>
      <w:outlineLvl w:val="7"/>
    </w:pPr>
    <w:rPr>
      <w:b/>
      <w:bCs/>
      <w:i/>
      <w:iCs/>
      <w:szCs w:val="20"/>
      <w:u w:val="single"/>
    </w:rPr>
  </w:style>
  <w:style w:type="paragraph" w:styleId="Heading9">
    <w:name w:val="heading 9"/>
    <w:basedOn w:val="Normal"/>
    <w:next w:val="Normal"/>
    <w:link w:val="Heading9Char"/>
    <w:uiPriority w:val="99"/>
    <w:qFormat/>
    <w:rsid w:val="00BD03E6"/>
    <w:pPr>
      <w:keepNext/>
      <w:widowControl w:val="0"/>
      <w:numPr>
        <w:ilvl w:val="8"/>
        <w:numId w:val="23"/>
      </w:numPr>
      <w:spacing w:line="240" w:lineRule="atLeast"/>
      <w:outlineLvl w:val="8"/>
    </w:pPr>
    <w:rPr>
      <w:b/>
      <w:bCs/>
      <w:i/>
      <w:iCs/>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BD03E6"/>
    <w:rPr>
      <w:rFonts w:ascii="Cambria" w:eastAsia="Times New Roman" w:hAnsi="Cambria" w:cs="Times New Roman"/>
      <w:b/>
      <w:bCs/>
      <w:kern w:val="2"/>
      <w:sz w:val="32"/>
      <w:szCs w:val="32"/>
    </w:rPr>
  </w:style>
  <w:style w:type="character" w:customStyle="1" w:styleId="Heading5Char">
    <w:name w:val="Heading 5 Char"/>
    <w:link w:val="Heading5"/>
    <w:uiPriority w:val="99"/>
    <w:qFormat/>
    <w:rsid w:val="00BD03E6"/>
    <w:rPr>
      <w:rFonts w:ascii="Times New Roman" w:eastAsia="Times New Roman" w:hAnsi="Times New Roman"/>
      <w:sz w:val="24"/>
      <w:u w:val="single"/>
      <w:lang w:val="lt-LT"/>
    </w:rPr>
  </w:style>
  <w:style w:type="character" w:customStyle="1" w:styleId="Heading6Char">
    <w:name w:val="Heading 6 Char"/>
    <w:link w:val="Heading6"/>
    <w:uiPriority w:val="99"/>
    <w:qFormat/>
    <w:rsid w:val="00BD03E6"/>
    <w:rPr>
      <w:rFonts w:ascii="Times New Roman" w:eastAsia="Times New Roman" w:hAnsi="Times New Roman"/>
      <w:b/>
      <w:i/>
      <w:sz w:val="24"/>
      <w:lang w:val="lt-LT"/>
    </w:rPr>
  </w:style>
  <w:style w:type="character" w:customStyle="1" w:styleId="Heading7Char">
    <w:name w:val="Heading 7 Char"/>
    <w:link w:val="Heading7"/>
    <w:uiPriority w:val="99"/>
    <w:qFormat/>
    <w:rsid w:val="00BD03E6"/>
    <w:rPr>
      <w:rFonts w:ascii="Times New Roman" w:eastAsia="Times New Roman" w:hAnsi="Times New Roman"/>
      <w:b/>
      <w:sz w:val="24"/>
      <w:lang w:val="lt-LT"/>
    </w:rPr>
  </w:style>
  <w:style w:type="character" w:customStyle="1" w:styleId="Heading8Char">
    <w:name w:val="Heading 8 Char"/>
    <w:link w:val="Heading8"/>
    <w:uiPriority w:val="99"/>
    <w:qFormat/>
    <w:rsid w:val="00BD03E6"/>
    <w:rPr>
      <w:rFonts w:ascii="Times New Roman" w:eastAsia="Times New Roman" w:hAnsi="Times New Roman"/>
      <w:b/>
      <w:bCs/>
      <w:i/>
      <w:iCs/>
      <w:sz w:val="24"/>
      <w:u w:val="single"/>
      <w:lang w:val="lt-LT"/>
    </w:rPr>
  </w:style>
  <w:style w:type="character" w:customStyle="1" w:styleId="Heading9Char">
    <w:name w:val="Heading 9 Char"/>
    <w:link w:val="Heading9"/>
    <w:uiPriority w:val="99"/>
    <w:qFormat/>
    <w:rsid w:val="00BD03E6"/>
    <w:rPr>
      <w:rFonts w:ascii="Times New Roman" w:eastAsia="Times New Roman" w:hAnsi="Times New Roman"/>
      <w:b/>
      <w:bCs/>
      <w:i/>
      <w:iCs/>
      <w:sz w:val="24"/>
      <w:u w:val="single"/>
      <w:lang w:val="lt-LT"/>
    </w:rPr>
  </w:style>
  <w:style w:type="character" w:customStyle="1" w:styleId="HeaderChar">
    <w:name w:val="Header Char"/>
    <w:link w:val="Header"/>
    <w:uiPriority w:val="99"/>
    <w:qFormat/>
    <w:rsid w:val="00BD03E6"/>
    <w:rPr>
      <w:rFonts w:ascii="Times New Roman" w:eastAsia="Times New Roman" w:hAnsi="Times New Roman" w:cs="Times New Roman"/>
      <w:sz w:val="24"/>
      <w:szCs w:val="20"/>
      <w:lang w:val="sv-SE"/>
    </w:rPr>
  </w:style>
  <w:style w:type="character" w:styleId="PageNumber">
    <w:name w:val="page number"/>
    <w:uiPriority w:val="99"/>
    <w:qFormat/>
    <w:rsid w:val="00BD03E6"/>
    <w:rPr>
      <w:rFonts w:cs="Times New Roman"/>
    </w:rPr>
  </w:style>
  <w:style w:type="character" w:customStyle="1" w:styleId="PagrindinistekstasDiagrama">
    <w:name w:val="Pagrindinis tekstas Diagrama"/>
    <w:uiPriority w:val="99"/>
    <w:semiHidden/>
    <w:qFormat/>
    <w:rsid w:val="00BD03E6"/>
    <w:rPr>
      <w:rFonts w:ascii="Times New Roman" w:eastAsia="Times New Roman" w:hAnsi="Times New Roman" w:cs="Times New Roman"/>
      <w:sz w:val="24"/>
      <w:szCs w:val="24"/>
    </w:rPr>
  </w:style>
  <w:style w:type="character" w:customStyle="1" w:styleId="BodyTextChar">
    <w:name w:val="Body Text Char"/>
    <w:link w:val="BodyText"/>
    <w:uiPriority w:val="99"/>
    <w:qFormat/>
    <w:locked/>
    <w:rsid w:val="00BD03E6"/>
    <w:rPr>
      <w:rFonts w:ascii="Times New Roman" w:eastAsia="Times New Roman" w:hAnsi="Times New Roman" w:cs="Times New Roman"/>
      <w:sz w:val="24"/>
      <w:szCs w:val="24"/>
    </w:rPr>
  </w:style>
  <w:style w:type="character" w:customStyle="1" w:styleId="BalloonTextChar">
    <w:name w:val="Balloon Text Char"/>
    <w:link w:val="BalloonText"/>
    <w:uiPriority w:val="99"/>
    <w:semiHidden/>
    <w:qFormat/>
    <w:rsid w:val="00DC114C"/>
    <w:rPr>
      <w:rFonts w:ascii="Segoe UI" w:eastAsia="Times New Roman" w:hAnsi="Segoe UI" w:cs="Segoe UI"/>
      <w:sz w:val="18"/>
      <w:szCs w:val="18"/>
      <w:lang w:eastAsia="en-US"/>
    </w:rPr>
  </w:style>
  <w:style w:type="character" w:styleId="CommentReference">
    <w:name w:val="annotation reference"/>
    <w:uiPriority w:val="99"/>
    <w:semiHidden/>
    <w:unhideWhenUsed/>
    <w:qFormat/>
    <w:rsid w:val="00E67242"/>
    <w:rPr>
      <w:sz w:val="16"/>
      <w:szCs w:val="16"/>
    </w:rPr>
  </w:style>
  <w:style w:type="character" w:customStyle="1" w:styleId="CommentTextChar">
    <w:name w:val="Comment Text Char"/>
    <w:link w:val="CommentText"/>
    <w:uiPriority w:val="99"/>
    <w:qFormat/>
    <w:rsid w:val="00E67242"/>
    <w:rPr>
      <w:rFonts w:ascii="Times New Roman" w:eastAsia="Times New Roman" w:hAnsi="Times New Roman"/>
      <w:lang w:val="lt-LT"/>
    </w:rPr>
  </w:style>
  <w:style w:type="character" w:customStyle="1" w:styleId="CommentSubjectChar">
    <w:name w:val="Comment Subject Char"/>
    <w:link w:val="CommentSubject"/>
    <w:uiPriority w:val="99"/>
    <w:semiHidden/>
    <w:qFormat/>
    <w:rsid w:val="00E67242"/>
    <w:rPr>
      <w:rFonts w:ascii="Times New Roman" w:eastAsia="Times New Roman" w:hAnsi="Times New Roman"/>
      <w:b/>
      <w:bCs/>
      <w:lang w:val="lt-LT"/>
    </w:rPr>
  </w:style>
  <w:style w:type="character" w:customStyle="1" w:styleId="ListParagraphChar">
    <w:name w:val="List Paragraph Char"/>
    <w:link w:val="ListParagraph"/>
    <w:uiPriority w:val="34"/>
    <w:qFormat/>
    <w:locked/>
    <w:rsid w:val="004C57CF"/>
    <w:rPr>
      <w:rFonts w:ascii="Times New Roman" w:eastAsia="Times New Roman" w:hAnsi="Times New Roman"/>
      <w:sz w:val="24"/>
      <w:szCs w:val="24"/>
      <w:lang w:eastAsia="en-US"/>
    </w:rPr>
  </w:style>
  <w:style w:type="character" w:customStyle="1" w:styleId="FooterChar">
    <w:name w:val="Footer Char"/>
    <w:basedOn w:val="DefaultParagraphFont"/>
    <w:link w:val="Footer"/>
    <w:uiPriority w:val="99"/>
    <w:qFormat/>
    <w:rsid w:val="00CB50A8"/>
    <w:rPr>
      <w:rFonts w:ascii="Times New Roman" w:eastAsia="Times New Roman" w:hAnsi="Times New Roman"/>
      <w:sz w:val="24"/>
      <w:szCs w:val="24"/>
      <w:lang w:val="lt-LT"/>
    </w:rPr>
  </w:style>
  <w:style w:type="character" w:customStyle="1" w:styleId="TitleChar">
    <w:name w:val="Title Char"/>
    <w:basedOn w:val="DefaultParagraphFont"/>
    <w:link w:val="Title"/>
    <w:uiPriority w:val="10"/>
    <w:qFormat/>
    <w:rsid w:val="00990F28"/>
    <w:rPr>
      <w:rFonts w:asciiTheme="majorHAnsi" w:eastAsiaTheme="majorEastAsia" w:hAnsiTheme="majorHAnsi" w:cstheme="majorBidi"/>
      <w:spacing w:val="-10"/>
      <w:kern w:val="2"/>
      <w:sz w:val="56"/>
      <w:szCs w:val="56"/>
      <w:lang w:val="lt-LT"/>
    </w:rPr>
  </w:style>
  <w:style w:type="character" w:customStyle="1" w:styleId="Heading2Char">
    <w:name w:val="Heading 2 Char"/>
    <w:basedOn w:val="DefaultParagraphFont"/>
    <w:link w:val="Heading2"/>
    <w:uiPriority w:val="9"/>
    <w:qFormat/>
    <w:rsid w:val="00990F28"/>
    <w:rPr>
      <w:rFonts w:asciiTheme="majorHAnsi" w:eastAsiaTheme="majorEastAsia" w:hAnsiTheme="majorHAnsi" w:cstheme="majorBidi"/>
      <w:color w:val="2F5496" w:themeColor="accent1" w:themeShade="BF"/>
      <w:sz w:val="26"/>
      <w:szCs w:val="26"/>
      <w:lang w:val="lt-LT"/>
    </w:rPr>
  </w:style>
  <w:style w:type="character" w:customStyle="1" w:styleId="fontstyle01">
    <w:name w:val="fontstyle01"/>
    <w:basedOn w:val="DefaultParagraphFont"/>
    <w:qFormat/>
    <w:rsid w:val="003D0630"/>
    <w:rPr>
      <w:rFonts w:ascii="Arial-BoldMT" w:hAnsi="Arial-BoldMT"/>
      <w:b/>
      <w:bCs/>
      <w:i w:val="0"/>
      <w:iCs w:val="0"/>
      <w:color w:val="000000"/>
      <w:sz w:val="20"/>
      <w:szCs w:val="20"/>
    </w:rPr>
  </w:style>
  <w:style w:type="character" w:customStyle="1" w:styleId="fontstyle21">
    <w:name w:val="fontstyle21"/>
    <w:basedOn w:val="DefaultParagraphFont"/>
    <w:qFormat/>
    <w:rsid w:val="003D0630"/>
    <w:rPr>
      <w:rFonts w:ascii="ArialMT" w:hAnsi="ArialMT"/>
      <w:b w:val="0"/>
      <w:bCs w:val="0"/>
      <w:i w:val="0"/>
      <w:iCs w:val="0"/>
      <w:color w:val="000000"/>
      <w:sz w:val="20"/>
      <w:szCs w:val="20"/>
    </w:rPr>
  </w:style>
  <w:style w:type="paragraph" w:customStyle="1" w:styleId="Heading">
    <w:name w:val="Heading"/>
    <w:basedOn w:val="Normal"/>
    <w:next w:val="BodyText"/>
    <w:qFormat/>
    <w:pPr>
      <w:keepNext/>
      <w:spacing w:before="240" w:after="120"/>
    </w:pPr>
    <w:rPr>
      <w:rFonts w:ascii="Liberation Sans" w:eastAsia="Noto Sans CJK SC" w:hAnsi="Liberation Sans" w:cs="Noto Sans Devanagari"/>
      <w:sz w:val="28"/>
      <w:szCs w:val="28"/>
    </w:rPr>
  </w:style>
  <w:style w:type="paragraph" w:styleId="BodyText">
    <w:name w:val="Body Text"/>
    <w:basedOn w:val="Normal"/>
    <w:link w:val="BodyTextChar"/>
    <w:uiPriority w:val="99"/>
    <w:rsid w:val="00BD03E6"/>
    <w:pPr>
      <w:spacing w:after="120"/>
    </w:pPr>
  </w:style>
  <w:style w:type="paragraph" w:styleId="List">
    <w:name w:val="List"/>
    <w:basedOn w:val="BodyText"/>
    <w:rPr>
      <w:rFonts w:cs="Noto Sans Devanagari"/>
    </w:rPr>
  </w:style>
  <w:style w:type="paragraph" w:styleId="Caption">
    <w:name w:val="caption"/>
    <w:basedOn w:val="Normal"/>
    <w:qFormat/>
    <w:pPr>
      <w:suppressLineNumbers/>
      <w:spacing w:before="120" w:after="120"/>
    </w:pPr>
    <w:rPr>
      <w:rFonts w:cs="Noto Sans Devanagari"/>
      <w:i/>
      <w:iCs/>
    </w:rPr>
  </w:style>
  <w:style w:type="paragraph" w:customStyle="1" w:styleId="Index">
    <w:name w:val="Index"/>
    <w:basedOn w:val="Normal"/>
    <w:qFormat/>
    <w:pPr>
      <w:suppressLineNumbers/>
    </w:pPr>
    <w:rPr>
      <w:rFonts w:cs="Noto Sans Devanagari"/>
    </w:rPr>
  </w:style>
  <w:style w:type="paragraph" w:customStyle="1" w:styleId="HeaderandFooter">
    <w:name w:val="Header and Footer"/>
    <w:basedOn w:val="Normal"/>
    <w:qFormat/>
  </w:style>
  <w:style w:type="paragraph" w:styleId="Header">
    <w:name w:val="header"/>
    <w:basedOn w:val="Normal"/>
    <w:link w:val="HeaderChar"/>
    <w:uiPriority w:val="99"/>
    <w:rsid w:val="00BD03E6"/>
    <w:pPr>
      <w:tabs>
        <w:tab w:val="center" w:pos="4536"/>
        <w:tab w:val="right" w:pos="9072"/>
      </w:tabs>
    </w:pPr>
    <w:rPr>
      <w:szCs w:val="20"/>
      <w:lang w:val="sv-SE"/>
    </w:rPr>
  </w:style>
  <w:style w:type="paragraph" w:styleId="ListParagraph">
    <w:name w:val="List Paragraph"/>
    <w:basedOn w:val="Normal"/>
    <w:link w:val="ListParagraphChar"/>
    <w:uiPriority w:val="34"/>
    <w:qFormat/>
    <w:rsid w:val="00BD03E6"/>
    <w:pPr>
      <w:ind w:left="720"/>
      <w:contextualSpacing/>
    </w:pPr>
  </w:style>
  <w:style w:type="paragraph" w:styleId="BalloonText">
    <w:name w:val="Balloon Text"/>
    <w:basedOn w:val="Normal"/>
    <w:link w:val="BalloonTextChar"/>
    <w:uiPriority w:val="99"/>
    <w:semiHidden/>
    <w:unhideWhenUsed/>
    <w:qFormat/>
    <w:rsid w:val="00DC114C"/>
    <w:rPr>
      <w:rFonts w:ascii="Segoe UI" w:hAnsi="Segoe UI" w:cs="Segoe UI"/>
      <w:sz w:val="18"/>
      <w:szCs w:val="18"/>
    </w:rPr>
  </w:style>
  <w:style w:type="paragraph" w:styleId="CommentText">
    <w:name w:val="annotation text"/>
    <w:basedOn w:val="Normal"/>
    <w:link w:val="CommentTextChar"/>
    <w:uiPriority w:val="99"/>
    <w:unhideWhenUsed/>
    <w:qFormat/>
    <w:rsid w:val="00E67242"/>
    <w:rPr>
      <w:sz w:val="20"/>
      <w:szCs w:val="20"/>
    </w:rPr>
  </w:style>
  <w:style w:type="paragraph" w:styleId="CommentSubject">
    <w:name w:val="annotation subject"/>
    <w:basedOn w:val="CommentText"/>
    <w:next w:val="CommentText"/>
    <w:link w:val="CommentSubjectChar"/>
    <w:uiPriority w:val="99"/>
    <w:semiHidden/>
    <w:unhideWhenUsed/>
    <w:qFormat/>
    <w:rsid w:val="00E67242"/>
    <w:rPr>
      <w:b/>
      <w:bCs/>
    </w:rPr>
  </w:style>
  <w:style w:type="paragraph" w:styleId="Revision">
    <w:name w:val="Revision"/>
    <w:uiPriority w:val="99"/>
    <w:semiHidden/>
    <w:qFormat/>
    <w:rsid w:val="00D90DF0"/>
    <w:pPr>
      <w:ind w:left="-221" w:firstLine="720"/>
      <w:jc w:val="both"/>
    </w:pPr>
    <w:rPr>
      <w:rFonts w:ascii="Times New Roman" w:eastAsia="Times New Roman" w:hAnsi="Times New Roman"/>
      <w:sz w:val="24"/>
      <w:szCs w:val="24"/>
      <w:lang w:val="lt-LT"/>
    </w:rPr>
  </w:style>
  <w:style w:type="paragraph" w:styleId="Footer">
    <w:name w:val="footer"/>
    <w:basedOn w:val="Normal"/>
    <w:link w:val="FooterChar"/>
    <w:uiPriority w:val="99"/>
    <w:unhideWhenUsed/>
    <w:rsid w:val="00CB50A8"/>
    <w:pPr>
      <w:tabs>
        <w:tab w:val="center" w:pos="4819"/>
        <w:tab w:val="right" w:pos="9638"/>
      </w:tabs>
    </w:pPr>
  </w:style>
  <w:style w:type="paragraph" w:styleId="NoSpacing">
    <w:name w:val="No Spacing"/>
    <w:uiPriority w:val="1"/>
    <w:qFormat/>
    <w:rsid w:val="00990F28"/>
    <w:pPr>
      <w:ind w:left="-221" w:firstLine="720"/>
      <w:jc w:val="both"/>
    </w:pPr>
    <w:rPr>
      <w:rFonts w:ascii="Times New Roman" w:eastAsia="Times New Roman" w:hAnsi="Times New Roman"/>
      <w:sz w:val="24"/>
      <w:szCs w:val="24"/>
      <w:lang w:val="lt-LT"/>
    </w:rPr>
  </w:style>
  <w:style w:type="paragraph" w:styleId="Title">
    <w:name w:val="Title"/>
    <w:basedOn w:val="Normal"/>
    <w:next w:val="Normal"/>
    <w:link w:val="TitleChar"/>
    <w:uiPriority w:val="10"/>
    <w:qFormat/>
    <w:rsid w:val="00990F28"/>
    <w:pPr>
      <w:contextualSpacing/>
    </w:pPr>
    <w:rPr>
      <w:rFonts w:asciiTheme="majorHAnsi" w:eastAsiaTheme="majorEastAsia" w:hAnsiTheme="majorHAnsi" w:cstheme="majorBidi"/>
      <w:spacing w:val="-10"/>
      <w:kern w:val="2"/>
      <w:sz w:val="56"/>
      <w:szCs w:val="56"/>
    </w:rPr>
  </w:style>
  <w:style w:type="paragraph" w:customStyle="1" w:styleId="RText2">
    <w:name w:val="RText2"/>
    <w:basedOn w:val="Normal"/>
    <w:qFormat/>
    <w:rsid w:val="001D0E17"/>
    <w:rPr>
      <w:szCs w:val="20"/>
      <w:lang w:val="en-GB"/>
    </w:rPr>
  </w:style>
  <w:style w:type="paragraph" w:customStyle="1" w:styleId="BDBody">
    <w:name w:val="BDBody"/>
    <w:qFormat/>
    <w:rsid w:val="00C925F9"/>
    <w:pPr>
      <w:spacing w:line="360" w:lineRule="auto"/>
      <w:ind w:firstLine="851"/>
      <w:jc w:val="both"/>
    </w:pPr>
    <w:rPr>
      <w:rFonts w:ascii="TimesLT" w:eastAsia="Times New Roman" w:hAnsi="TimesLT"/>
      <w:kern w:val="2"/>
      <w:sz w:val="24"/>
      <w:lang w:val="lt-LT" w:eastAsia="lt-LT"/>
    </w:rPr>
  </w:style>
  <w:style w:type="paragraph" w:customStyle="1" w:styleId="FrameContents">
    <w:name w:val="Frame Contents"/>
    <w:basedOn w:val="Normal"/>
    <w:qFormat/>
  </w:style>
  <w:style w:type="paragraph" w:styleId="NormalWeb">
    <w:name w:val="Normal (Web)"/>
    <w:basedOn w:val="Normal"/>
    <w:uiPriority w:val="99"/>
    <w:semiHidden/>
    <w:unhideWhenUsed/>
    <w:qFormat/>
    <w:rsid w:val="00D95F7A"/>
    <w:pPr>
      <w:suppressAutoHyphens w:val="0"/>
      <w:spacing w:beforeAutospacing="1" w:afterAutospacing="1"/>
      <w:ind w:left="0" w:firstLine="0"/>
      <w:jc w:val="left"/>
    </w:pPr>
    <w:rPr>
      <w:rFonts w:ascii="Aptos" w:eastAsiaTheme="minorHAnsi" w:hAnsi="Aptos" w:cs="Aptos"/>
      <w:lang w:val="en-US"/>
    </w:rPr>
  </w:style>
  <w:style w:type="paragraph" w:customStyle="1" w:styleId="DweenBodyText">
    <w:name w:val="Dween Body Text"/>
    <w:basedOn w:val="Normal"/>
    <w:qFormat/>
    <w:rsid w:val="000B43FE"/>
    <w:pPr>
      <w:suppressAutoHyphens w:val="0"/>
      <w:spacing w:after="160" w:line="276" w:lineRule="auto"/>
      <w:ind w:left="0" w:firstLine="0"/>
    </w:pPr>
    <w:rPr>
      <w:rFonts w:ascii="Inter Medium" w:eastAsiaTheme="minorHAnsi" w:hAnsi="Inter Medium" w:cs="Poppins"/>
      <w:color w:val="000000" w:themeColor="text1"/>
      <w:kern w:val="2"/>
      <w:sz w:val="22"/>
      <w:szCs w:val="22"/>
      <w:lang w:val="en-GB"/>
      <w14:ligatures w14:val="standardContextual"/>
    </w:rPr>
  </w:style>
  <w:style w:type="paragraph" w:customStyle="1" w:styleId="DweenHeading2">
    <w:name w:val="Dween Heading 2"/>
    <w:basedOn w:val="Heading2"/>
    <w:qFormat/>
    <w:rsid w:val="00AC5E86"/>
    <w:pPr>
      <w:suppressAutoHyphens w:val="0"/>
      <w:spacing w:before="160" w:after="80"/>
      <w:ind w:left="0" w:firstLine="0"/>
    </w:pPr>
    <w:rPr>
      <w:rFonts w:ascii="Inter Tight SemiBold" w:hAnsi="Inter Tight SemiBold" w:cs="Inter Tight SemiBold"/>
      <w:b/>
      <w:bCs/>
      <w:color w:val="000000" w:themeColor="text1"/>
      <w:kern w:val="2"/>
      <w:sz w:val="40"/>
      <w:szCs w:val="40"/>
      <w:lang w:val="en-GB"/>
      <w14:ligatures w14:val="standardContextual"/>
    </w:rPr>
  </w:style>
  <w:style w:type="table" w:styleId="TableGrid">
    <w:name w:val="Table Grid"/>
    <w:basedOn w:val="TableNormal"/>
    <w:rsid w:val="00472D6C"/>
    <w:rPr>
      <w:rFonts w:asciiTheme="minorHAnsi" w:eastAsiaTheme="minorHAnsi" w:hAnsiTheme="minorHAnsi" w:cstheme="minorBidi"/>
      <w:sz w:val="22"/>
      <w:szCs w:val="22"/>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GridTable1Light-Accent1">
    <w:name w:val="Grid Table 1 Light Accent 1"/>
    <w:basedOn w:val="TableNormal"/>
    <w:uiPriority w:val="46"/>
    <w:rsid w:val="008E5C06"/>
    <w:rPr>
      <w:rFonts w:asciiTheme="minorHAnsi" w:eastAsiaTheme="minorHAnsi" w:hAnsiTheme="minorHAnsi" w:cstheme="minorBidi"/>
      <w:sz w:val="22"/>
      <w:szCs w:val="22"/>
      <w:lang w:val="en-GB"/>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4472C4" w:themeColor="accent1"/>
        </w:tcBorders>
      </w:tcPr>
    </w:tblStylePr>
    <w:tblStylePr w:type="lastRow">
      <w:rPr>
        <w:b/>
        <w:bCs/>
      </w:rPr>
      <w:tblPr/>
      <w:tcPr>
        <w:tcBorders>
          <w:top w:val="double" w:sz="2" w:space="0" w:color="4472C4" w:themeColor="accent1"/>
        </w:tcBorders>
      </w:tcPr>
    </w:tblStylePr>
    <w:tblStylePr w:type="firstCol">
      <w:rPr>
        <w:b/>
        <w:bCs/>
      </w:rPr>
    </w:tblStylePr>
    <w:tblStylePr w:type="lastCol">
      <w:rPr>
        <w:b/>
        <w:bCs/>
      </w:rPr>
    </w:tblStylePr>
  </w:style>
  <w:style w:type="character" w:styleId="Strong">
    <w:name w:val="Strong"/>
    <w:basedOn w:val="DefaultParagraphFont"/>
    <w:uiPriority w:val="22"/>
    <w:qFormat/>
    <w:rsid w:val="00DE5398"/>
    <w:rPr>
      <w:b/>
      <w:bCs/>
    </w:rPr>
  </w:style>
  <w:style w:type="character" w:styleId="Hyperlink">
    <w:name w:val="Hyperlink"/>
    <w:basedOn w:val="DefaultParagraphFont"/>
    <w:uiPriority w:val="99"/>
    <w:unhideWhenUsed/>
    <w:rsid w:val="00FB2092"/>
    <w:rPr>
      <w:color w:val="0563C1" w:themeColor="hyperlink"/>
      <w:u w:val="single"/>
    </w:rPr>
  </w:style>
  <w:style w:type="character" w:styleId="UnresolvedMention">
    <w:name w:val="Unresolved Mention"/>
    <w:basedOn w:val="DefaultParagraphFont"/>
    <w:uiPriority w:val="99"/>
    <w:semiHidden/>
    <w:unhideWhenUsed/>
    <w:rsid w:val="00FB2092"/>
    <w:rPr>
      <w:color w:val="605E5C"/>
      <w:shd w:val="clear" w:color="auto" w:fill="E1DFDD"/>
    </w:rPr>
  </w:style>
  <w:style w:type="character" w:styleId="FollowedHyperlink">
    <w:name w:val="FollowedHyperlink"/>
    <w:basedOn w:val="DefaultParagraphFont"/>
    <w:uiPriority w:val="99"/>
    <w:semiHidden/>
    <w:unhideWhenUsed/>
    <w:rsid w:val="00FB2092"/>
    <w:rPr>
      <w:color w:val="954F72" w:themeColor="followedHyperlink"/>
      <w:u w:val="single"/>
    </w:rPr>
  </w:style>
  <w:style w:type="paragraph" w:customStyle="1" w:styleId="paragraph">
    <w:name w:val="paragraph"/>
    <w:basedOn w:val="Normal"/>
    <w:rsid w:val="00785F61"/>
    <w:pPr>
      <w:suppressAutoHyphens w:val="0"/>
      <w:spacing w:before="100" w:beforeAutospacing="1" w:after="100" w:afterAutospacing="1"/>
      <w:ind w:left="0" w:firstLine="0"/>
      <w:jc w:val="left"/>
    </w:pPr>
    <w:rPr>
      <w:lang w:eastAsia="lt-LT"/>
    </w:rPr>
  </w:style>
  <w:style w:type="character" w:customStyle="1" w:styleId="normaltextrun">
    <w:name w:val="normaltextrun"/>
    <w:basedOn w:val="DefaultParagraphFont"/>
    <w:rsid w:val="00785F61"/>
  </w:style>
  <w:style w:type="character" w:customStyle="1" w:styleId="eop">
    <w:name w:val="eop"/>
    <w:basedOn w:val="DefaultParagraphFont"/>
    <w:rsid w:val="00785F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e.baltpool.eu/heat/?ti=2813679&amp;bp=h_results"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data.nordpoolgroup.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5113f9b-7792-4c7d-945d-fa494ca64e04">
      <Terms xmlns="http://schemas.microsoft.com/office/infopath/2007/PartnerControls"/>
    </lcf76f155ced4ddcb4097134ff3c332f>
    <TaxCatchAll xmlns="3db48862-3d5a-4b5b-a8ee-b1270852f99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B449E30A9AE884DAA4FE3324857E467" ma:contentTypeVersion="10" ma:contentTypeDescription="Create a new document." ma:contentTypeScope="" ma:versionID="b9b4db76161f65fc9f2b6ac343e9afb4">
  <xsd:schema xmlns:xsd="http://www.w3.org/2001/XMLSchema" xmlns:xs="http://www.w3.org/2001/XMLSchema" xmlns:p="http://schemas.microsoft.com/office/2006/metadata/properties" xmlns:ns2="85113f9b-7792-4c7d-945d-fa494ca64e04" xmlns:ns3="3db48862-3d5a-4b5b-a8ee-b1270852f994" targetNamespace="http://schemas.microsoft.com/office/2006/metadata/properties" ma:root="true" ma:fieldsID="8332048bbf20dc996f48028b3b49fa40" ns2:_="" ns3:_="">
    <xsd:import namespace="85113f9b-7792-4c7d-945d-fa494ca64e04"/>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113f9b-7792-4c7d-945d-fa494ca64e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AAC811C-4084-4D0C-A1A9-096E5544A216}">
  <ds:schemaRefs>
    <ds:schemaRef ds:uri="http://schemas.openxmlformats.org/package/2006/metadata/core-properties"/>
    <ds:schemaRef ds:uri="http://purl.org/dc/elements/1.1/"/>
    <ds:schemaRef ds:uri="http://schemas.microsoft.com/office/2006/metadata/properties"/>
    <ds:schemaRef ds:uri="http://purl.org/dc/terms/"/>
    <ds:schemaRef ds:uri="85113f9b-7792-4c7d-945d-fa494ca64e04"/>
    <ds:schemaRef ds:uri="http://schemas.microsoft.com/office/2006/documentManagement/types"/>
    <ds:schemaRef ds:uri="http://www.w3.org/XML/1998/namespace"/>
    <ds:schemaRef ds:uri="http://schemas.microsoft.com/office/infopath/2007/PartnerControls"/>
    <ds:schemaRef ds:uri="3db48862-3d5a-4b5b-a8ee-b1270852f994"/>
    <ds:schemaRef ds:uri="http://purl.org/dc/dcmitype/"/>
  </ds:schemaRefs>
</ds:datastoreItem>
</file>

<file path=customXml/itemProps2.xml><?xml version="1.0" encoding="utf-8"?>
<ds:datastoreItem xmlns:ds="http://schemas.openxmlformats.org/officeDocument/2006/customXml" ds:itemID="{10172A15-E69D-422E-B92F-4138EF1DD49D}">
  <ds:schemaRefs>
    <ds:schemaRef ds:uri="http://schemas.microsoft.com/sharepoint/v3/contenttype/forms"/>
  </ds:schemaRefs>
</ds:datastoreItem>
</file>

<file path=customXml/itemProps3.xml><?xml version="1.0" encoding="utf-8"?>
<ds:datastoreItem xmlns:ds="http://schemas.openxmlformats.org/officeDocument/2006/customXml" ds:itemID="{135930AD-885A-4EDE-AF0D-ED63921FB3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113f9b-7792-4c7d-945d-fa494ca64e04"/>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35</TotalTime>
  <Pages>9</Pages>
  <Words>19587</Words>
  <Characters>11165</Characters>
  <Application>Microsoft Office Word</Application>
  <DocSecurity>0</DocSecurity>
  <Lines>93</Lines>
  <Paragraphs>61</Paragraphs>
  <ScaleCrop>false</ScaleCrop>
  <Company/>
  <LinksUpToDate>false</LinksUpToDate>
  <CharactersWithSpaces>30691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Aleksandr TELICA</dc:creator>
  <cp:keywords/>
  <dc:description/>
  <cp:lastModifiedBy>Jūratė Kaupinienė</cp:lastModifiedBy>
  <cp:revision>172</cp:revision>
  <dcterms:created xsi:type="dcterms:W3CDTF">2026-01-27T23:02:00Z</dcterms:created>
  <dcterms:modified xsi:type="dcterms:W3CDTF">2026-06-01T06:36:00Z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0x0101009B449E30A9AE884DAA4FE3324857E467</vt:lpwstr>
  </property>
  <property fmtid="{D5CDD505-2E9C-101B-9397-08002B2CF9AE}" pid="3" name="_DocHome">
    <vt:i4>11963824</vt:i4>
  </property>
  <property fmtid="{D5CDD505-2E9C-101B-9397-08002B2CF9AE}" pid="4" name="MediaServiceImageTags">
    <vt:lpwstr/>
  </property>
</Properties>
</file>